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8B" w:rsidRPr="00A841F1" w:rsidRDefault="00837E8B" w:rsidP="00837E8B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A841F1">
        <w:rPr>
          <w:rFonts w:ascii="Times New Roman" w:hAnsi="Times New Roman"/>
          <w:b/>
          <w:sz w:val="28"/>
          <w:szCs w:val="28"/>
          <w:lang w:val="ru-RU"/>
        </w:rPr>
        <w:t>УНИВЕРЗИТЕТ У БЕОГРАДУ</w:t>
      </w:r>
    </w:p>
    <w:p w:rsidR="00837E8B" w:rsidRPr="00A841F1" w:rsidRDefault="00837E8B" w:rsidP="00837E8B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A841F1">
        <w:rPr>
          <w:rFonts w:ascii="Times New Roman" w:hAnsi="Times New Roman"/>
          <w:b/>
          <w:sz w:val="24"/>
          <w:szCs w:val="24"/>
          <w:lang w:val="ru-RU"/>
        </w:rPr>
        <w:t>Београд, Студентски трг 1</w:t>
      </w:r>
    </w:p>
    <w:p w:rsidR="00837E8B" w:rsidRPr="00A841F1" w:rsidRDefault="00837E8B" w:rsidP="00837E8B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837E8B" w:rsidRPr="00A841F1" w:rsidRDefault="00837E8B" w:rsidP="00837E8B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837E8B" w:rsidRPr="00A841F1" w:rsidRDefault="00837E8B" w:rsidP="005C51A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C51AA" w:rsidRPr="00A841F1" w:rsidRDefault="005C51AA" w:rsidP="00837E8B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A841F1">
        <w:rPr>
          <w:rFonts w:ascii="Times New Roman" w:hAnsi="Times New Roman"/>
          <w:b/>
          <w:sz w:val="28"/>
          <w:szCs w:val="28"/>
          <w:lang w:val="sr-Cyrl-CS"/>
        </w:rPr>
        <w:t xml:space="preserve">ВЕЋУ ЗА СТУДИЈЕ ПРИ УНИВЕРЗИТЕТУ </w:t>
      </w:r>
    </w:p>
    <w:p w:rsidR="005C51AA" w:rsidRDefault="005C51AA" w:rsidP="00837E8B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:rsidR="00837E8B" w:rsidRDefault="00837E8B" w:rsidP="00837E8B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:rsidR="00837E8B" w:rsidRPr="00E22441" w:rsidRDefault="00837E8B" w:rsidP="00E22441">
      <w:pPr>
        <w:ind w:left="1170" w:hanging="1170"/>
        <w:jc w:val="both"/>
        <w:rPr>
          <w:rFonts w:ascii="Times New Roman" w:hAnsi="Times New Roman"/>
          <w:sz w:val="24"/>
          <w:szCs w:val="24"/>
          <w:lang w:val="ru-RU"/>
        </w:rPr>
      </w:pPr>
      <w:r w:rsidRPr="00E22441">
        <w:rPr>
          <w:rFonts w:ascii="Times New Roman" w:hAnsi="Times New Roman"/>
          <w:b/>
          <w:sz w:val="24"/>
          <w:szCs w:val="24"/>
          <w:lang w:val="ru-RU"/>
        </w:rPr>
        <w:t>Предмет:</w:t>
      </w:r>
      <w:r w:rsidRPr="00E22441">
        <w:rPr>
          <w:rFonts w:ascii="Times New Roman" w:hAnsi="Times New Roman"/>
          <w:sz w:val="24"/>
          <w:szCs w:val="24"/>
          <w:lang w:val="ru-RU"/>
        </w:rPr>
        <w:t xml:space="preserve"> Подобност </w:t>
      </w:r>
      <w:r w:rsidR="00A841F1">
        <w:rPr>
          <w:rFonts w:ascii="Times New Roman" w:hAnsi="Times New Roman"/>
          <w:sz w:val="24"/>
          <w:szCs w:val="24"/>
          <w:lang w:val="ru-RU"/>
        </w:rPr>
        <w:t xml:space="preserve">теме и кандидата </w:t>
      </w:r>
      <w:r w:rsidR="00A841F1">
        <w:rPr>
          <w:rFonts w:ascii="Times New Roman" w:hAnsi="Times New Roman"/>
          <w:sz w:val="24"/>
          <w:szCs w:val="24"/>
          <w:lang w:val="sr-Cyrl-CS"/>
        </w:rPr>
        <w:t xml:space="preserve">мр </w:t>
      </w:r>
      <w:r w:rsidR="00ED7A63">
        <w:rPr>
          <w:rFonts w:ascii="Times New Roman" w:hAnsi="Times New Roman"/>
          <w:sz w:val="24"/>
          <w:szCs w:val="24"/>
          <w:lang w:val="sr-Cyrl-CS"/>
        </w:rPr>
        <w:t>Љ</w:t>
      </w:r>
      <w:r w:rsidR="00A841F1">
        <w:rPr>
          <w:rFonts w:ascii="Times New Roman" w:hAnsi="Times New Roman"/>
          <w:sz w:val="24"/>
          <w:szCs w:val="24"/>
          <w:lang w:val="sr-Cyrl-CS"/>
        </w:rPr>
        <w:t>убинка Ја</w:t>
      </w:r>
      <w:r w:rsidR="004D4CDB">
        <w:rPr>
          <w:rFonts w:ascii="Times New Roman" w:hAnsi="Times New Roman"/>
          <w:sz w:val="24"/>
          <w:szCs w:val="24"/>
          <w:lang w:val="sr-Cyrl-CS"/>
        </w:rPr>
        <w:t>њ</w:t>
      </w:r>
      <w:r w:rsidR="00A841F1" w:rsidRPr="004D4CDB">
        <w:rPr>
          <w:rFonts w:ascii="Times New Roman" w:hAnsi="Times New Roman"/>
          <w:sz w:val="24"/>
          <w:szCs w:val="24"/>
          <w:lang w:val="sr-Cyrl-CS"/>
        </w:rPr>
        <w:t>уш</w:t>
      </w:r>
      <w:r w:rsidR="00A841F1">
        <w:rPr>
          <w:rFonts w:ascii="Times New Roman" w:hAnsi="Times New Roman"/>
          <w:sz w:val="24"/>
          <w:szCs w:val="24"/>
          <w:lang w:val="sr-Cyrl-CS"/>
        </w:rPr>
        <w:t>евића</w:t>
      </w:r>
      <w:r w:rsidRPr="00E22441">
        <w:rPr>
          <w:rFonts w:ascii="Times New Roman" w:hAnsi="Times New Roman"/>
          <w:sz w:val="24"/>
          <w:szCs w:val="24"/>
          <w:lang w:val="ru-RU"/>
        </w:rPr>
        <w:t xml:space="preserve"> за израду докторске дисертације</w:t>
      </w:r>
    </w:p>
    <w:p w:rsidR="00837E8B" w:rsidRPr="00E22441" w:rsidRDefault="00837E8B" w:rsidP="00E22441">
      <w:pPr>
        <w:spacing w:after="0"/>
        <w:ind w:right="-54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C51AA" w:rsidRPr="00A841F1" w:rsidRDefault="005C51AA" w:rsidP="00A841F1">
      <w:pPr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E22441">
        <w:rPr>
          <w:rFonts w:ascii="Times New Roman" w:hAnsi="Times New Roman"/>
          <w:sz w:val="24"/>
          <w:szCs w:val="24"/>
          <w:lang w:val="ru-RU"/>
        </w:rPr>
        <w:t xml:space="preserve">Одлуком Већа за </w:t>
      </w:r>
      <w:r w:rsidR="00837E8B" w:rsidRPr="00E22441">
        <w:rPr>
          <w:rFonts w:ascii="Times New Roman" w:hAnsi="Times New Roman"/>
          <w:sz w:val="24"/>
          <w:szCs w:val="24"/>
          <w:lang w:val="ru-RU"/>
        </w:rPr>
        <w:t xml:space="preserve">студије при Универзитету </w:t>
      </w:r>
      <w:r w:rsidRPr="00E22441">
        <w:rPr>
          <w:rFonts w:ascii="Times New Roman" w:hAnsi="Times New Roman"/>
          <w:sz w:val="24"/>
          <w:szCs w:val="24"/>
          <w:lang w:val="ru-RU"/>
        </w:rPr>
        <w:t xml:space="preserve">у Београду </w:t>
      </w:r>
      <w:r w:rsidR="00E22441" w:rsidRPr="00A841F1">
        <w:rPr>
          <w:rFonts w:ascii="Times New Roman" w:hAnsi="Times New Roman"/>
          <w:sz w:val="24"/>
          <w:szCs w:val="24"/>
          <w:lang w:val="ru-RU"/>
        </w:rPr>
        <w:t xml:space="preserve">од </w:t>
      </w:r>
      <w:r w:rsidR="00A841F1">
        <w:rPr>
          <w:rFonts w:ascii="Times New Roman" w:hAnsi="Times New Roman"/>
          <w:sz w:val="24"/>
          <w:szCs w:val="24"/>
          <w:lang w:val="ru-RU"/>
        </w:rPr>
        <w:t>05</w:t>
      </w:r>
      <w:r w:rsidRPr="00E22441">
        <w:rPr>
          <w:rFonts w:ascii="Times New Roman" w:hAnsi="Times New Roman"/>
          <w:sz w:val="24"/>
          <w:szCs w:val="24"/>
          <w:lang w:val="ru-RU"/>
        </w:rPr>
        <w:t>.</w:t>
      </w:r>
      <w:r w:rsidR="00A841F1">
        <w:rPr>
          <w:rFonts w:ascii="Times New Roman" w:hAnsi="Times New Roman"/>
          <w:sz w:val="24"/>
          <w:szCs w:val="24"/>
          <w:lang w:val="ru-RU"/>
        </w:rPr>
        <w:t xml:space="preserve"> новембра</w:t>
      </w:r>
      <w:r w:rsidR="00E22441" w:rsidRPr="00E224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2441">
        <w:rPr>
          <w:rFonts w:ascii="Times New Roman" w:hAnsi="Times New Roman"/>
          <w:sz w:val="24"/>
          <w:szCs w:val="24"/>
          <w:lang w:val="ru-RU"/>
        </w:rPr>
        <w:t>2014.</w:t>
      </w:r>
      <w:r w:rsidR="00E22441" w:rsidRPr="00E22441">
        <w:rPr>
          <w:rFonts w:ascii="Times New Roman" w:hAnsi="Times New Roman"/>
          <w:sz w:val="24"/>
          <w:szCs w:val="24"/>
          <w:lang w:val="ru-RU"/>
        </w:rPr>
        <w:t xml:space="preserve"> год</w:t>
      </w:r>
      <w:r w:rsidR="00AA4B25">
        <w:rPr>
          <w:rFonts w:ascii="Times New Roman" w:hAnsi="Times New Roman"/>
          <w:sz w:val="24"/>
          <w:szCs w:val="24"/>
          <w:lang w:val="sr-Cyrl-CS"/>
        </w:rPr>
        <w:t>и</w:t>
      </w:r>
      <w:r w:rsidR="00E22441" w:rsidRPr="00E22441">
        <w:rPr>
          <w:rFonts w:ascii="Times New Roman" w:hAnsi="Times New Roman"/>
          <w:sz w:val="24"/>
          <w:szCs w:val="24"/>
          <w:lang w:val="ru-RU"/>
        </w:rPr>
        <w:t>не, им</w:t>
      </w:r>
      <w:r w:rsidR="00A841F1">
        <w:rPr>
          <w:rFonts w:ascii="Times New Roman" w:hAnsi="Times New Roman"/>
          <w:sz w:val="24"/>
          <w:szCs w:val="24"/>
          <w:lang w:val="ru-RU"/>
        </w:rPr>
        <w:t>еновани смо за чланове Комисије</w:t>
      </w:r>
      <w:r w:rsidR="00E22441" w:rsidRPr="00E22441"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Pr="00E22441">
        <w:rPr>
          <w:rFonts w:ascii="Times New Roman" w:hAnsi="Times New Roman"/>
          <w:sz w:val="24"/>
          <w:szCs w:val="24"/>
          <w:lang w:val="ru-RU"/>
        </w:rPr>
        <w:t xml:space="preserve">оцену </w:t>
      </w:r>
      <w:r w:rsidR="00E22441" w:rsidRPr="00E22441">
        <w:rPr>
          <w:rFonts w:ascii="Times New Roman" w:hAnsi="Times New Roman"/>
          <w:sz w:val="24"/>
          <w:szCs w:val="24"/>
          <w:lang w:val="ru-RU"/>
        </w:rPr>
        <w:t xml:space="preserve">подобности теме и кандидата </w:t>
      </w:r>
      <w:r w:rsidR="00ED7A63">
        <w:rPr>
          <w:rFonts w:ascii="Times New Roman" w:hAnsi="Times New Roman"/>
          <w:sz w:val="24"/>
          <w:szCs w:val="24"/>
          <w:lang w:val="sr-Cyrl-CS"/>
        </w:rPr>
        <w:t>мр Љ</w:t>
      </w:r>
      <w:r w:rsidR="00A841F1">
        <w:rPr>
          <w:rFonts w:ascii="Times New Roman" w:hAnsi="Times New Roman"/>
          <w:sz w:val="24"/>
          <w:szCs w:val="24"/>
          <w:lang w:val="sr-Cyrl-CS"/>
        </w:rPr>
        <w:t>убинка Ја</w:t>
      </w:r>
      <w:r w:rsidR="004D4CDB" w:rsidRPr="004D4CDB">
        <w:rPr>
          <w:rFonts w:ascii="Times New Roman" w:hAnsi="Times New Roman"/>
          <w:sz w:val="24"/>
          <w:szCs w:val="24"/>
          <w:lang w:val="sr-Cyrl-CS"/>
        </w:rPr>
        <w:t>њ</w:t>
      </w:r>
      <w:r w:rsidR="00A841F1" w:rsidRPr="004D4CDB">
        <w:rPr>
          <w:rFonts w:ascii="Times New Roman" w:hAnsi="Times New Roman"/>
          <w:sz w:val="24"/>
          <w:szCs w:val="24"/>
          <w:lang w:val="sr-Cyrl-CS"/>
        </w:rPr>
        <w:t>уш</w:t>
      </w:r>
      <w:r w:rsidR="00A841F1">
        <w:rPr>
          <w:rFonts w:ascii="Times New Roman" w:hAnsi="Times New Roman"/>
          <w:sz w:val="24"/>
          <w:szCs w:val="24"/>
          <w:lang w:val="sr-Cyrl-CS"/>
        </w:rPr>
        <w:t>евића</w:t>
      </w:r>
      <w:r w:rsidR="00A841F1" w:rsidRPr="00E224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441" w:rsidRPr="00E22441">
        <w:rPr>
          <w:rFonts w:ascii="Times New Roman" w:hAnsi="Times New Roman"/>
          <w:sz w:val="24"/>
          <w:szCs w:val="24"/>
          <w:lang w:val="ru-RU"/>
        </w:rPr>
        <w:t xml:space="preserve">за израду докторске дисертације и </w:t>
      </w:r>
      <w:r w:rsidRPr="00E22441">
        <w:rPr>
          <w:rFonts w:ascii="Times New Roman" w:hAnsi="Times New Roman"/>
          <w:sz w:val="24"/>
          <w:szCs w:val="24"/>
          <w:lang w:val="ru-RU"/>
        </w:rPr>
        <w:t xml:space="preserve">научне заснованости теме 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ru-RU"/>
        </w:rPr>
        <w:t>ТЕХНОЛО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sr-Cyrl-CS"/>
        </w:rPr>
        <w:t>Ш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ru-RU"/>
        </w:rPr>
        <w:t>КО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– 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ru-RU"/>
        </w:rPr>
        <w:t>ХЕРИТОЛО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sr-Cyrl-CS"/>
        </w:rPr>
        <w:t>Ш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ru-RU"/>
        </w:rPr>
        <w:t>КА ВАЛОРИЗАЦИЈА ПАТЕНАТА МИХАИЛА ПЕТРОВИ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sr-Cyrl-CS"/>
        </w:rPr>
        <w:t>Ћ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ru-RU"/>
        </w:rPr>
        <w:t>А АЛАСА У ИНДУСТРИЈСКОМ И НАУ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sr-Cyrl-CS"/>
        </w:rPr>
        <w:t>Ч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ru-RU"/>
        </w:rPr>
        <w:t>НОМ НАСЛЕ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sr-Cyrl-CS"/>
        </w:rPr>
        <w:t>Ђ</w:t>
      </w:r>
      <w:r w:rsidR="007C1243" w:rsidRPr="007C1243">
        <w:rPr>
          <w:rStyle w:val="Strong"/>
          <w:rFonts w:ascii="Times New Roman" w:hAnsi="Times New Roman"/>
          <w:sz w:val="24"/>
          <w:szCs w:val="24"/>
          <w:lang w:val="ru-RU"/>
        </w:rPr>
        <w:t>У СРБИЈЕ</w:t>
      </w:r>
      <w:r w:rsidRPr="00A841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C51AA" w:rsidRPr="00E22441" w:rsidRDefault="005C51AA" w:rsidP="007C1243">
      <w:pPr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E22441">
        <w:rPr>
          <w:rFonts w:ascii="Times New Roman" w:hAnsi="Times New Roman"/>
          <w:sz w:val="24"/>
          <w:szCs w:val="24"/>
          <w:lang w:val="sr-Cyrl-CS"/>
        </w:rPr>
        <w:t xml:space="preserve">На основу </w:t>
      </w:r>
      <w:r w:rsidR="00E22441">
        <w:rPr>
          <w:rFonts w:ascii="Times New Roman" w:hAnsi="Times New Roman"/>
          <w:sz w:val="24"/>
          <w:szCs w:val="24"/>
          <w:lang w:val="sr-Cyrl-CS"/>
        </w:rPr>
        <w:t xml:space="preserve">материјала приложеног уз Захтев кандидата, </w:t>
      </w:r>
      <w:r w:rsidRPr="00E22441">
        <w:rPr>
          <w:rFonts w:ascii="Times New Roman" w:hAnsi="Times New Roman"/>
          <w:sz w:val="24"/>
          <w:szCs w:val="24"/>
          <w:lang w:val="sr-Cyrl-CS"/>
        </w:rPr>
        <w:t>Комисиј</w:t>
      </w:r>
      <w:r w:rsidR="00E22441">
        <w:rPr>
          <w:rFonts w:ascii="Times New Roman" w:hAnsi="Times New Roman"/>
          <w:sz w:val="24"/>
          <w:szCs w:val="24"/>
          <w:lang w:val="sr-Cyrl-CS"/>
        </w:rPr>
        <w:t>а</w:t>
      </w:r>
      <w:r w:rsidRPr="00E22441">
        <w:rPr>
          <w:rFonts w:ascii="Times New Roman" w:hAnsi="Times New Roman"/>
          <w:sz w:val="24"/>
          <w:szCs w:val="24"/>
          <w:lang w:val="sr-Cyrl-CS"/>
        </w:rPr>
        <w:t xml:space="preserve"> поднос</w:t>
      </w:r>
      <w:r w:rsidR="00E22441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E22441">
        <w:rPr>
          <w:rFonts w:ascii="Times New Roman" w:hAnsi="Times New Roman"/>
          <w:sz w:val="24"/>
          <w:szCs w:val="24"/>
          <w:lang w:val="sr-Cyrl-CS"/>
        </w:rPr>
        <w:t>следећи</w:t>
      </w:r>
    </w:p>
    <w:p w:rsidR="005C51AA" w:rsidRDefault="005C51AA" w:rsidP="005C51AA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C51AA" w:rsidRDefault="005C51AA" w:rsidP="005C51AA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430F7" w:rsidRPr="00F82C2D" w:rsidRDefault="007430F7" w:rsidP="005C51AA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C51AA" w:rsidRPr="007C1243" w:rsidRDefault="003B19C3" w:rsidP="005C51AA">
      <w:pPr>
        <w:rPr>
          <w:rFonts w:ascii="Times New Roman" w:hAnsi="Times New Roman"/>
          <w:b/>
          <w:sz w:val="28"/>
          <w:szCs w:val="28"/>
          <w:lang w:val="ru-RU"/>
        </w:rPr>
      </w:pPr>
      <w:r w:rsidRPr="00A841F1">
        <w:rPr>
          <w:rFonts w:ascii="Times New Roman" w:hAnsi="Times New Roman"/>
          <w:b/>
          <w:sz w:val="24"/>
          <w:szCs w:val="24"/>
          <w:lang w:val="ru-RU"/>
        </w:rPr>
        <w:tab/>
      </w:r>
      <w:r w:rsidRPr="00A841F1">
        <w:rPr>
          <w:rFonts w:ascii="Times New Roman" w:hAnsi="Times New Roman"/>
          <w:b/>
          <w:sz w:val="24"/>
          <w:szCs w:val="24"/>
          <w:lang w:val="ru-RU"/>
        </w:rPr>
        <w:tab/>
      </w:r>
      <w:r w:rsidRPr="00A841F1">
        <w:rPr>
          <w:rFonts w:ascii="Times New Roman" w:hAnsi="Times New Roman"/>
          <w:b/>
          <w:sz w:val="24"/>
          <w:szCs w:val="24"/>
          <w:lang w:val="ru-RU"/>
        </w:rPr>
        <w:tab/>
      </w:r>
      <w:r w:rsidRPr="00A841F1">
        <w:rPr>
          <w:rFonts w:ascii="Times New Roman" w:hAnsi="Times New Roman"/>
          <w:b/>
          <w:sz w:val="24"/>
          <w:szCs w:val="24"/>
          <w:lang w:val="ru-RU"/>
        </w:rPr>
        <w:tab/>
      </w:r>
      <w:r w:rsidRPr="00A841F1">
        <w:rPr>
          <w:rFonts w:ascii="Times New Roman" w:hAnsi="Times New Roman"/>
          <w:b/>
          <w:sz w:val="24"/>
          <w:szCs w:val="24"/>
          <w:lang w:val="ru-RU"/>
        </w:rPr>
        <w:tab/>
      </w:r>
      <w:r w:rsidRPr="007C1243">
        <w:rPr>
          <w:rFonts w:ascii="Times New Roman" w:hAnsi="Times New Roman"/>
          <w:b/>
          <w:sz w:val="28"/>
          <w:szCs w:val="28"/>
          <w:lang w:val="ru-RU"/>
        </w:rPr>
        <w:t>Р</w:t>
      </w:r>
      <w:r w:rsidR="00E22441" w:rsidRPr="007C12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1243">
        <w:rPr>
          <w:rFonts w:ascii="Times New Roman" w:hAnsi="Times New Roman"/>
          <w:b/>
          <w:sz w:val="28"/>
          <w:szCs w:val="28"/>
          <w:lang w:val="ru-RU"/>
        </w:rPr>
        <w:t>Е</w:t>
      </w:r>
      <w:r w:rsidR="00E22441" w:rsidRPr="007C12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1243">
        <w:rPr>
          <w:rFonts w:ascii="Times New Roman" w:hAnsi="Times New Roman"/>
          <w:b/>
          <w:sz w:val="28"/>
          <w:szCs w:val="28"/>
          <w:lang w:val="ru-RU"/>
        </w:rPr>
        <w:t>Ф</w:t>
      </w:r>
      <w:r w:rsidR="00E22441" w:rsidRPr="007C12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1243">
        <w:rPr>
          <w:rFonts w:ascii="Times New Roman" w:hAnsi="Times New Roman"/>
          <w:b/>
          <w:sz w:val="28"/>
          <w:szCs w:val="28"/>
          <w:lang w:val="ru-RU"/>
        </w:rPr>
        <w:t>Е</w:t>
      </w:r>
      <w:r w:rsidR="00E22441" w:rsidRPr="007C12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1243">
        <w:rPr>
          <w:rFonts w:ascii="Times New Roman" w:hAnsi="Times New Roman"/>
          <w:b/>
          <w:sz w:val="28"/>
          <w:szCs w:val="28"/>
          <w:lang w:val="ru-RU"/>
        </w:rPr>
        <w:t>Р</w:t>
      </w:r>
      <w:r w:rsidR="00E22441" w:rsidRPr="007C12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1243">
        <w:rPr>
          <w:rFonts w:ascii="Times New Roman" w:hAnsi="Times New Roman"/>
          <w:b/>
          <w:sz w:val="28"/>
          <w:szCs w:val="28"/>
          <w:lang w:val="ru-RU"/>
        </w:rPr>
        <w:t>А</w:t>
      </w:r>
      <w:r w:rsidR="00E22441" w:rsidRPr="007C12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1243">
        <w:rPr>
          <w:rFonts w:ascii="Times New Roman" w:hAnsi="Times New Roman"/>
          <w:b/>
          <w:sz w:val="28"/>
          <w:szCs w:val="28"/>
          <w:lang w:val="ru-RU"/>
        </w:rPr>
        <w:t>Т</w:t>
      </w:r>
    </w:p>
    <w:p w:rsidR="00E22441" w:rsidRDefault="00E22441" w:rsidP="00EE0D12">
      <w:pPr>
        <w:spacing w:after="0" w:line="312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1. Подаци о кандидату</w:t>
      </w:r>
    </w:p>
    <w:p w:rsidR="005C51AA" w:rsidRPr="00E22441" w:rsidRDefault="00E22441" w:rsidP="00EE0D12">
      <w:pPr>
        <w:spacing w:after="0" w:line="312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E22441">
        <w:rPr>
          <w:rFonts w:ascii="Times New Roman" w:hAnsi="Times New Roman"/>
          <w:sz w:val="24"/>
          <w:szCs w:val="24"/>
          <w:u w:val="single"/>
          <w:lang w:val="sr-Cyrl-CS"/>
        </w:rPr>
        <w:t xml:space="preserve">1.1. </w:t>
      </w:r>
      <w:r w:rsidR="005C51AA" w:rsidRPr="00E22441">
        <w:rPr>
          <w:rFonts w:ascii="Times New Roman" w:hAnsi="Times New Roman"/>
          <w:sz w:val="24"/>
          <w:szCs w:val="24"/>
          <w:u w:val="single"/>
          <w:lang w:val="sr-Cyrl-CS"/>
        </w:rPr>
        <w:t>Биогра</w:t>
      </w:r>
      <w:r w:rsidRPr="00E22441">
        <w:rPr>
          <w:rFonts w:ascii="Times New Roman" w:hAnsi="Times New Roman"/>
          <w:sz w:val="24"/>
          <w:szCs w:val="24"/>
          <w:u w:val="single"/>
          <w:lang w:val="sr-Cyrl-CS"/>
        </w:rPr>
        <w:t>фски подаци</w:t>
      </w:r>
    </w:p>
    <w:p w:rsidR="007C1243" w:rsidRPr="002453E0" w:rsidRDefault="007C1243" w:rsidP="00EE0D12">
      <w:pPr>
        <w:spacing w:after="0" w:line="312" w:lineRule="auto"/>
        <w:jc w:val="both"/>
        <w:rPr>
          <w:lang w:val="sr-Cyrl-CS"/>
        </w:rPr>
      </w:pPr>
    </w:p>
    <w:p w:rsidR="007C1243" w:rsidRPr="004047A0" w:rsidRDefault="002453E0" w:rsidP="00EE0D12">
      <w:pPr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pl-PL"/>
        </w:rPr>
      </w:pPr>
      <w:r w:rsidRPr="00D85C1F">
        <w:rPr>
          <w:rFonts w:ascii="Times New Roman" w:hAnsi="Times New Roman"/>
          <w:sz w:val="24"/>
          <w:szCs w:val="24"/>
          <w:lang w:val="sr-Cyrl-CS"/>
        </w:rPr>
        <w:t>Кандидат</w:t>
      </w:r>
      <w:r w:rsidRPr="004047A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047A0">
        <w:rPr>
          <w:rFonts w:ascii="Times New Roman" w:hAnsi="Times New Roman"/>
          <w:sz w:val="24"/>
          <w:szCs w:val="24"/>
          <w:lang w:val="sr-Cyrl-CS"/>
        </w:rPr>
        <w:t xml:space="preserve">мр </w:t>
      </w:r>
      <w:r w:rsidR="006167E5">
        <w:rPr>
          <w:rFonts w:ascii="Times New Roman" w:hAnsi="Times New Roman"/>
          <w:sz w:val="24"/>
          <w:szCs w:val="24"/>
          <w:lang w:val="sr-Cyrl-CS"/>
        </w:rPr>
        <w:t>Љ</w:t>
      </w:r>
      <w:r w:rsidR="004047A0">
        <w:rPr>
          <w:rFonts w:ascii="Times New Roman" w:hAnsi="Times New Roman"/>
          <w:sz w:val="24"/>
          <w:szCs w:val="24"/>
          <w:lang w:val="sr-Cyrl-CS"/>
        </w:rPr>
        <w:t>убинк</w:t>
      </w:r>
      <w:r w:rsidR="004047A0">
        <w:rPr>
          <w:rFonts w:ascii="Times New Roman" w:hAnsi="Times New Roman"/>
          <w:sz w:val="24"/>
          <w:szCs w:val="24"/>
        </w:rPr>
        <w:t>o</w:t>
      </w:r>
      <w:r w:rsidR="004047A0">
        <w:rPr>
          <w:rFonts w:ascii="Times New Roman" w:hAnsi="Times New Roman"/>
          <w:sz w:val="24"/>
          <w:szCs w:val="24"/>
          <w:lang w:val="sr-Cyrl-CS"/>
        </w:rPr>
        <w:t xml:space="preserve"> Ја</w:t>
      </w:r>
      <w:r w:rsidR="004D4CDB" w:rsidRPr="004D4CDB">
        <w:rPr>
          <w:rFonts w:ascii="Times New Roman" w:hAnsi="Times New Roman"/>
          <w:sz w:val="24"/>
          <w:szCs w:val="24"/>
          <w:lang w:val="sr-Cyrl-CS"/>
        </w:rPr>
        <w:t>њ</w:t>
      </w:r>
      <w:r w:rsidR="004047A0" w:rsidRPr="004D4CDB">
        <w:rPr>
          <w:rFonts w:ascii="Times New Roman" w:hAnsi="Times New Roman"/>
          <w:sz w:val="24"/>
          <w:szCs w:val="24"/>
          <w:lang w:val="sr-Cyrl-CS"/>
        </w:rPr>
        <w:t>уше</w:t>
      </w:r>
      <w:r w:rsidR="004047A0">
        <w:rPr>
          <w:rFonts w:ascii="Times New Roman" w:hAnsi="Times New Roman"/>
          <w:sz w:val="24"/>
          <w:szCs w:val="24"/>
          <w:lang w:val="sr-Cyrl-CS"/>
        </w:rPr>
        <w:t>вић</w:t>
      </w:r>
      <w:r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047A0">
        <w:rPr>
          <w:rFonts w:ascii="Times New Roman" w:hAnsi="Times New Roman"/>
          <w:sz w:val="24"/>
          <w:szCs w:val="24"/>
          <w:lang w:val="sr-Cyrl-CS"/>
        </w:rPr>
        <w:t>је р</w:t>
      </w:r>
      <w:r w:rsidR="004047A0">
        <w:rPr>
          <w:rFonts w:ascii="Times New Roman" w:hAnsi="Times New Roman"/>
          <w:sz w:val="24"/>
          <w:szCs w:val="24"/>
          <w:lang w:val="pl-PL"/>
        </w:rPr>
        <w:t>ођен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23. 10.</w:t>
      </w:r>
      <w:r w:rsidRPr="004047A0">
        <w:rPr>
          <w:rFonts w:ascii="Times New Roman" w:hAnsi="Times New Roman"/>
          <w:sz w:val="24"/>
          <w:szCs w:val="24"/>
          <w:lang w:val="pl-PL"/>
        </w:rPr>
        <w:t xml:space="preserve"> 1959.</w:t>
      </w:r>
      <w:r w:rsidR="004047A0">
        <w:rPr>
          <w:rFonts w:ascii="Times New Roman" w:hAnsi="Times New Roman"/>
          <w:sz w:val="24"/>
          <w:szCs w:val="24"/>
          <w:lang w:val="pl-PL"/>
        </w:rPr>
        <w:t>год</w:t>
      </w:r>
      <w:r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4047A0">
        <w:rPr>
          <w:rFonts w:ascii="Times New Roman" w:hAnsi="Times New Roman"/>
          <w:sz w:val="24"/>
          <w:szCs w:val="24"/>
          <w:lang w:val="pl-PL"/>
        </w:rPr>
        <w:t>у</w:t>
      </w:r>
      <w:r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047A0">
        <w:rPr>
          <w:rFonts w:ascii="Times New Roman" w:hAnsi="Times New Roman"/>
          <w:sz w:val="24"/>
          <w:szCs w:val="24"/>
          <w:lang w:val="pl-PL"/>
        </w:rPr>
        <w:t>Пријепољу</w:t>
      </w:r>
      <w:r w:rsidRPr="004047A0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4047A0">
        <w:rPr>
          <w:rFonts w:ascii="Times New Roman" w:hAnsi="Times New Roman"/>
          <w:sz w:val="24"/>
          <w:szCs w:val="24"/>
          <w:lang w:val="pl-PL"/>
        </w:rPr>
        <w:t>где</w:t>
      </w:r>
      <w:r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047A0">
        <w:rPr>
          <w:rFonts w:ascii="Times New Roman" w:hAnsi="Times New Roman"/>
          <w:sz w:val="24"/>
          <w:szCs w:val="24"/>
          <w:lang w:val="sr-Cyrl-CS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047A0">
        <w:rPr>
          <w:rFonts w:ascii="Times New Roman" w:hAnsi="Times New Roman"/>
          <w:sz w:val="24"/>
          <w:szCs w:val="24"/>
          <w:lang w:val="pl-PL"/>
        </w:rPr>
        <w:t>завршио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047A0">
        <w:rPr>
          <w:rFonts w:ascii="Times New Roman" w:hAnsi="Times New Roman"/>
          <w:sz w:val="24"/>
          <w:szCs w:val="24"/>
          <w:lang w:val="pl-PL"/>
        </w:rPr>
        <w:t>основну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047A0">
        <w:rPr>
          <w:rFonts w:ascii="Times New Roman" w:hAnsi="Times New Roman"/>
          <w:sz w:val="24"/>
          <w:szCs w:val="24"/>
          <w:lang w:val="pl-PL"/>
        </w:rPr>
        <w:t>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047A0">
        <w:rPr>
          <w:rFonts w:ascii="Times New Roman" w:hAnsi="Times New Roman"/>
          <w:sz w:val="24"/>
          <w:szCs w:val="24"/>
          <w:lang w:val="pl-PL"/>
        </w:rPr>
        <w:t>средњу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047A0">
        <w:rPr>
          <w:rFonts w:ascii="Times New Roman" w:hAnsi="Times New Roman"/>
          <w:sz w:val="24"/>
          <w:szCs w:val="24"/>
          <w:lang w:val="pl-PL"/>
        </w:rPr>
        <w:t>школу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7C1243" w:rsidRPr="004047A0" w:rsidRDefault="004047A0" w:rsidP="00EE0D12">
      <w:pPr>
        <w:spacing w:after="0" w:line="312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pl-PL"/>
        </w:rPr>
        <w:t>Машински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факултет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453E0" w:rsidRPr="004047A0">
        <w:rPr>
          <w:rFonts w:ascii="Times New Roman" w:hAnsi="Times New Roman"/>
          <w:sz w:val="24"/>
          <w:szCs w:val="24"/>
          <w:lang w:val="sr-Cyrl-CS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завршио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Београду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>.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Дипломирао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453E0" w:rsidRPr="004047A0">
        <w:rPr>
          <w:rFonts w:ascii="Times New Roman" w:hAnsi="Times New Roman"/>
          <w:sz w:val="24"/>
          <w:szCs w:val="24"/>
          <w:lang w:val="sr-Cyrl-CS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на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групи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за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аутоматско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управљање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>Тема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85C1F">
        <w:rPr>
          <w:rFonts w:ascii="Times New Roman" w:hAnsi="Times New Roman"/>
          <w:sz w:val="24"/>
          <w:szCs w:val="24"/>
          <w:lang w:val="sr-Cyrl-CS"/>
        </w:rPr>
        <w:t>њ</w:t>
      </w:r>
      <w:r w:rsidR="002453E0" w:rsidRPr="004047A0">
        <w:rPr>
          <w:rFonts w:ascii="Times New Roman" w:hAnsi="Times New Roman"/>
          <w:sz w:val="24"/>
          <w:szCs w:val="24"/>
          <w:lang w:val="sr-Cyrl-CS"/>
        </w:rPr>
        <w:t>еговог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дипломског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рада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453E0" w:rsidRPr="004047A0">
        <w:rPr>
          <w:rFonts w:ascii="Times New Roman" w:hAnsi="Times New Roman"/>
          <w:sz w:val="24"/>
          <w:szCs w:val="24"/>
          <w:lang w:val="sr-Cyrl-CS"/>
        </w:rPr>
        <w:t xml:space="preserve">била </w:t>
      </w:r>
      <w:r>
        <w:rPr>
          <w:rFonts w:ascii="Times New Roman" w:hAnsi="Times New Roman"/>
          <w:sz w:val="24"/>
          <w:szCs w:val="24"/>
          <w:lang w:val="pl-PL"/>
        </w:rPr>
        <w:t>је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453E0" w:rsidRPr="004047A0">
        <w:rPr>
          <w:rFonts w:ascii="Times New Roman" w:hAnsi="Times New Roman"/>
          <w:b/>
          <w:sz w:val="24"/>
          <w:szCs w:val="24"/>
          <w:lang w:val="pl-PL"/>
        </w:rPr>
        <w:t>„</w:t>
      </w:r>
      <w:r>
        <w:rPr>
          <w:rFonts w:ascii="Times New Roman" w:hAnsi="Times New Roman"/>
          <w:b/>
          <w:sz w:val="24"/>
          <w:szCs w:val="24"/>
          <w:lang w:val="pl-PL"/>
        </w:rPr>
        <w:t>Математи</w:t>
      </w:r>
      <w:r>
        <w:rPr>
          <w:rFonts w:ascii="Times New Roman" w:hAnsi="Times New Roman"/>
          <w:b/>
          <w:sz w:val="24"/>
          <w:szCs w:val="24"/>
          <w:lang w:val="sr-Latn-CS"/>
        </w:rPr>
        <w:t>чки</w:t>
      </w:r>
      <w:r w:rsidR="007C1243" w:rsidRPr="004047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модел</w:t>
      </w:r>
      <w:r w:rsidR="007C1243" w:rsidRPr="004047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манипулатора</w:t>
      </w:r>
      <w:r w:rsidR="007C1243" w:rsidRPr="004047A0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B52707">
        <w:rPr>
          <w:rFonts w:ascii="Times New Roman" w:hAnsi="Times New Roman"/>
          <w:b/>
          <w:sz w:val="24"/>
          <w:szCs w:val="24"/>
          <w:lang w:val="sr-Latn-CS"/>
        </w:rPr>
        <w:t>ILROT</w:t>
      </w:r>
      <w:r w:rsidR="007C1243" w:rsidRPr="004047A0">
        <w:rPr>
          <w:rFonts w:ascii="Times New Roman" w:hAnsi="Times New Roman"/>
          <w:b/>
          <w:sz w:val="24"/>
          <w:szCs w:val="24"/>
          <w:lang w:val="sr-Latn-CS"/>
        </w:rPr>
        <w:t xml:space="preserve"> 5</w:t>
      </w:r>
      <w:r w:rsidR="00B52707">
        <w:rPr>
          <w:rFonts w:ascii="Times New Roman" w:hAnsi="Times New Roman"/>
          <w:b/>
          <w:sz w:val="24"/>
          <w:szCs w:val="24"/>
          <w:lang w:val="sr-Cyrl-CS"/>
        </w:rPr>
        <w:t>S</w:t>
      </w:r>
      <w:r w:rsidR="002453E0" w:rsidRPr="004047A0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="007C1243" w:rsidRPr="004047A0">
        <w:rPr>
          <w:rFonts w:ascii="Times New Roman" w:hAnsi="Times New Roman"/>
          <w:b/>
          <w:sz w:val="24"/>
          <w:szCs w:val="24"/>
          <w:lang w:val="sr-Latn-CS"/>
        </w:rPr>
        <w:t>.</w:t>
      </w:r>
    </w:p>
    <w:p w:rsidR="007C1243" w:rsidRPr="004047A0" w:rsidRDefault="004047A0" w:rsidP="00EE0D12">
      <w:pPr>
        <w:spacing w:after="0" w:line="312" w:lineRule="auto"/>
        <w:ind w:firstLine="851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Магистрирао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на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Електротехничком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факултету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Београду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на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смеру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Управљање</w:t>
      </w:r>
      <w:r w:rsidR="002453E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системима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>.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Магистарски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рад</w:t>
      </w:r>
      <w:r w:rsidR="002453E0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под</w:t>
      </w:r>
      <w:r w:rsidR="002453E0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насловом</w:t>
      </w:r>
      <w:r w:rsidR="002453E0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2453E0" w:rsidRPr="004047A0">
        <w:rPr>
          <w:rFonts w:ascii="Times New Roman" w:hAnsi="Times New Roman"/>
          <w:b/>
          <w:sz w:val="24"/>
          <w:szCs w:val="24"/>
          <w:lang w:val="pl-PL"/>
        </w:rPr>
        <w:t>„Студија развоја аутоматизованог погона за</w:t>
      </w:r>
      <w:r w:rsidR="004B59A0" w:rsidRPr="004047A0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2453E0" w:rsidRPr="004047A0">
        <w:rPr>
          <w:rFonts w:ascii="Times New Roman" w:hAnsi="Times New Roman"/>
          <w:b/>
          <w:sz w:val="24"/>
          <w:szCs w:val="24"/>
          <w:lang w:val="pl-PL"/>
        </w:rPr>
        <w:t>дораду семена</w:t>
      </w:r>
      <w:r w:rsidR="002453E0" w:rsidRPr="004047A0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="004B59A0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представља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анализу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симулацију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једног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великог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система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>.</w:t>
      </w:r>
    </w:p>
    <w:p w:rsidR="007C1243" w:rsidRPr="00ED7A63" w:rsidRDefault="004047A0" w:rsidP="00EE0D12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pl-PL"/>
        </w:rPr>
        <w:t>Од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03.02.1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>986</w:t>
      </w:r>
      <w:r w:rsidR="00AB004F">
        <w:rPr>
          <w:rFonts w:ascii="Times New Roman" w:hAnsi="Times New Roman"/>
          <w:sz w:val="24"/>
          <w:szCs w:val="24"/>
          <w:lang w:val="pl-PL"/>
        </w:rPr>
        <w:t>.</w:t>
      </w:r>
      <w:r w:rsidR="00ED7A63">
        <w:rPr>
          <w:rFonts w:ascii="Times New Roman" w:hAnsi="Times New Roman"/>
          <w:sz w:val="24"/>
          <w:szCs w:val="24"/>
          <w:lang w:val="pl-PL"/>
        </w:rPr>
        <w:t>год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>.</w:t>
      </w:r>
      <w:r w:rsidR="00ED7A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до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15.11.1995.</w:t>
      </w:r>
      <w:r>
        <w:rPr>
          <w:rFonts w:ascii="Times New Roman" w:hAnsi="Times New Roman"/>
          <w:sz w:val="24"/>
          <w:szCs w:val="24"/>
          <w:lang w:val="pl-PL"/>
        </w:rPr>
        <w:t>год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>радио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фабрици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"</w:t>
      </w:r>
      <w:r>
        <w:rPr>
          <w:rFonts w:ascii="Times New Roman" w:hAnsi="Times New Roman"/>
          <w:sz w:val="24"/>
          <w:szCs w:val="24"/>
          <w:lang w:val="pl-PL"/>
        </w:rPr>
        <w:t>Иво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D4CDB">
        <w:rPr>
          <w:rFonts w:ascii="Times New Roman" w:hAnsi="Times New Roman"/>
          <w:sz w:val="24"/>
          <w:szCs w:val="24"/>
          <w:lang w:val="pl-PL"/>
        </w:rPr>
        <w:t>Лол</w:t>
      </w:r>
      <w:r w:rsidR="004D4CDB" w:rsidRPr="004D4CDB">
        <w:rPr>
          <w:rFonts w:ascii="Times New Roman" w:hAnsi="Times New Roman"/>
          <w:sz w:val="24"/>
          <w:szCs w:val="24"/>
          <w:lang w:val="sr-Cyrl-CS"/>
        </w:rPr>
        <w:t>а</w:t>
      </w:r>
      <w:r w:rsidR="007C1243" w:rsidRPr="004D4CD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Рибар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>", "</w:t>
      </w:r>
      <w:r>
        <w:rPr>
          <w:rFonts w:ascii="Times New Roman" w:hAnsi="Times New Roman"/>
          <w:sz w:val="24"/>
          <w:szCs w:val="24"/>
          <w:lang w:val="pl-PL"/>
        </w:rPr>
        <w:t>Лола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фабрика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алатних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машина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" </w:t>
      </w:r>
      <w:r>
        <w:rPr>
          <w:rFonts w:ascii="Times New Roman" w:hAnsi="Times New Roman"/>
          <w:sz w:val="24"/>
          <w:szCs w:val="24"/>
          <w:lang w:val="pl-PL"/>
        </w:rPr>
        <w:t>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групи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за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пројектовање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специјалних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машина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на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радном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месту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пројектанта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>Радио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на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пројектовању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85C1F">
        <w:rPr>
          <w:rFonts w:ascii="Times New Roman" w:hAnsi="Times New Roman"/>
          <w:sz w:val="24"/>
          <w:szCs w:val="24"/>
          <w:lang w:val="pl-PL"/>
        </w:rPr>
        <w:t>CNC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машина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робота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>Од</w:t>
      </w:r>
      <w:r w:rsidR="00AB004F">
        <w:rPr>
          <w:rFonts w:ascii="Times New Roman" w:hAnsi="Times New Roman"/>
          <w:sz w:val="24"/>
          <w:szCs w:val="24"/>
          <w:lang w:val="pl-PL"/>
        </w:rPr>
        <w:t xml:space="preserve"> 15.11.995.</w:t>
      </w:r>
      <w:r w:rsidR="00ED7A63">
        <w:rPr>
          <w:rFonts w:ascii="Times New Roman" w:hAnsi="Times New Roman"/>
          <w:sz w:val="24"/>
          <w:szCs w:val="24"/>
          <w:lang w:val="pl-PL"/>
        </w:rPr>
        <w:t xml:space="preserve">год </w:t>
      </w:r>
      <w:r>
        <w:rPr>
          <w:rFonts w:ascii="Times New Roman" w:hAnsi="Times New Roman"/>
          <w:sz w:val="24"/>
          <w:szCs w:val="24"/>
          <w:lang w:val="pl-PL"/>
        </w:rPr>
        <w:t>до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15.10.2003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год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>радио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техничко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пројектном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бироу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"</w:t>
      </w:r>
      <w:r>
        <w:rPr>
          <w:rFonts w:ascii="Times New Roman" w:hAnsi="Times New Roman"/>
          <w:sz w:val="24"/>
          <w:szCs w:val="24"/>
          <w:lang w:val="pl-PL"/>
        </w:rPr>
        <w:t>ПКБ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Корпорације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" </w:t>
      </w:r>
      <w:r>
        <w:rPr>
          <w:rFonts w:ascii="Times New Roman" w:hAnsi="Times New Roman"/>
          <w:sz w:val="24"/>
          <w:szCs w:val="24"/>
          <w:lang w:val="pl-PL"/>
        </w:rPr>
        <w:t>на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пословима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праћења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развоја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пољопривредних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машина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и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опреме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>Био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lastRenderedPageBreak/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руководиоц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тима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за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квалитет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D4CDB">
        <w:rPr>
          <w:rFonts w:ascii="Times New Roman" w:hAnsi="Times New Roman"/>
          <w:sz w:val="24"/>
          <w:szCs w:val="24"/>
          <w:lang w:val="pl-PL"/>
        </w:rPr>
        <w:t>чи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задатак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D4CDB">
        <w:rPr>
          <w:rFonts w:ascii="Times New Roman" w:hAnsi="Times New Roman"/>
          <w:sz w:val="24"/>
          <w:szCs w:val="24"/>
          <w:lang w:val="sr-Cyrl-CS"/>
        </w:rPr>
        <w:t xml:space="preserve">био </w:t>
      </w:r>
      <w:r>
        <w:rPr>
          <w:rFonts w:ascii="Times New Roman" w:hAnsi="Times New Roman"/>
          <w:sz w:val="24"/>
          <w:szCs w:val="24"/>
          <w:lang w:val="pl-PL"/>
        </w:rPr>
        <w:t>увођење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система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квалитета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праћење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машинских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стандарда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>До</w:t>
      </w:r>
      <w:r w:rsidR="004B59A0" w:rsidRPr="004047A0">
        <w:rPr>
          <w:rFonts w:ascii="Times New Roman" w:hAnsi="Times New Roman"/>
          <w:sz w:val="24"/>
          <w:szCs w:val="24"/>
          <w:lang w:val="pl-PL"/>
        </w:rPr>
        <w:t xml:space="preserve"> 01.11.2006 </w:t>
      </w:r>
      <w:r>
        <w:rPr>
          <w:rFonts w:ascii="Times New Roman" w:hAnsi="Times New Roman"/>
          <w:sz w:val="24"/>
          <w:szCs w:val="24"/>
          <w:lang w:val="pl-PL"/>
        </w:rPr>
        <w:t>год</w:t>
      </w:r>
      <w:r w:rsidR="00AB004F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ради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Институту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за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нуклеарне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науке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>“</w:t>
      </w:r>
      <w:r>
        <w:rPr>
          <w:rFonts w:ascii="Times New Roman" w:hAnsi="Times New Roman"/>
          <w:sz w:val="24"/>
          <w:szCs w:val="24"/>
          <w:lang w:val="sl-SI"/>
        </w:rPr>
        <w:t>ВИНЧА</w:t>
      </w:r>
      <w:r w:rsidR="007C1243" w:rsidRPr="004047A0">
        <w:rPr>
          <w:rFonts w:ascii="Times New Roman" w:hAnsi="Times New Roman"/>
          <w:sz w:val="24"/>
          <w:szCs w:val="24"/>
          <w:lang w:val="pl-PL"/>
        </w:rPr>
        <w:t>“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лабараторији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за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електронику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на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пословима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вођења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прототипске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производње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. </w:t>
      </w:r>
      <w:r>
        <w:rPr>
          <w:rFonts w:ascii="Times New Roman" w:hAnsi="Times New Roman"/>
          <w:sz w:val="24"/>
          <w:szCs w:val="24"/>
          <w:lang w:val="sl-SI"/>
        </w:rPr>
        <w:t>А</w:t>
      </w:r>
      <w:r w:rsidR="004B59A0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од</w:t>
      </w:r>
      <w:r w:rsidR="004B59A0" w:rsidRPr="004047A0">
        <w:rPr>
          <w:rFonts w:ascii="Times New Roman" w:hAnsi="Times New Roman"/>
          <w:sz w:val="24"/>
          <w:szCs w:val="24"/>
          <w:lang w:val="sl-SI"/>
        </w:rPr>
        <w:t xml:space="preserve"> 01.11.2006.</w:t>
      </w:r>
      <w:r w:rsidR="00ED7A63">
        <w:rPr>
          <w:rFonts w:ascii="Times New Roman" w:hAnsi="Times New Roman"/>
          <w:sz w:val="24"/>
          <w:szCs w:val="24"/>
          <w:lang w:val="pl-PL"/>
        </w:rPr>
        <w:t>год</w:t>
      </w:r>
      <w:r w:rsidR="00AB004F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ради</w:t>
      </w:r>
      <w:r w:rsidR="004B59A0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у</w:t>
      </w:r>
      <w:r w:rsidR="004B59A0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Институту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ГОША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4D4CDB" w:rsidRPr="004D4CDB">
        <w:rPr>
          <w:rFonts w:ascii="Times New Roman" w:hAnsi="Times New Roman"/>
          <w:sz w:val="24"/>
          <w:szCs w:val="24"/>
          <w:lang w:val="ru-RU"/>
        </w:rPr>
        <w:t>ц</w:t>
      </w:r>
      <w:r>
        <w:rPr>
          <w:rFonts w:ascii="Times New Roman" w:hAnsi="Times New Roman"/>
          <w:sz w:val="24"/>
          <w:szCs w:val="24"/>
          <w:lang w:val="sl-SI"/>
        </w:rPr>
        <w:t>ентру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за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основна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примењена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истра</w:t>
      </w:r>
      <w:r>
        <w:rPr>
          <w:rFonts w:ascii="Times New Roman" w:hAnsi="Times New Roman"/>
          <w:sz w:val="24"/>
          <w:szCs w:val="24"/>
          <w:lang w:val="sr-Latn-CS"/>
        </w:rPr>
        <w:t>живања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>.</w:t>
      </w:r>
    </w:p>
    <w:p w:rsidR="007C1243" w:rsidRPr="004047A0" w:rsidRDefault="004047A0" w:rsidP="00EE0D12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Учествовао</w:t>
      </w:r>
      <w:r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раду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већег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броја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семинара</w:t>
      </w:r>
      <w:r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</w:t>
      </w:r>
      <w:r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стручних</w:t>
      </w:r>
      <w:r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скупова</w:t>
      </w:r>
      <w:r w:rsidRPr="004047A0">
        <w:rPr>
          <w:rFonts w:ascii="Times New Roman" w:hAnsi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sz w:val="24"/>
          <w:szCs w:val="24"/>
          <w:lang w:val="sl-SI"/>
        </w:rPr>
        <w:t>где</w:t>
      </w:r>
      <w:r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је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имао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запажене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радове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из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области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моделирања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машинских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конструкција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технологије</w:t>
      </w:r>
      <w:r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и</w:t>
      </w:r>
      <w:r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аутоматизације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производње</w:t>
      </w:r>
      <w:r w:rsidR="007C1243" w:rsidRPr="004047A0">
        <w:rPr>
          <w:rFonts w:ascii="Times New Roman" w:hAnsi="Times New Roman"/>
          <w:sz w:val="24"/>
          <w:szCs w:val="24"/>
          <w:lang w:val="sl-SI"/>
        </w:rPr>
        <w:t>.</w:t>
      </w:r>
    </w:p>
    <w:p w:rsidR="00785B98" w:rsidRPr="00A841F1" w:rsidRDefault="00785B98" w:rsidP="008B1BA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85C1F" w:rsidRDefault="00785B98" w:rsidP="008B1BA5">
      <w:pPr>
        <w:spacing w:after="0" w:line="312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 w:rsidRPr="00785B98">
        <w:rPr>
          <w:rFonts w:ascii="Times New Roman" w:hAnsi="Times New Roman"/>
          <w:sz w:val="24"/>
          <w:szCs w:val="24"/>
          <w:u w:val="single"/>
          <w:lang w:val="ru-RU"/>
        </w:rPr>
        <w:t>1.2. Стечено научноистраживачко искуство</w:t>
      </w:r>
    </w:p>
    <w:p w:rsidR="002A735A" w:rsidRDefault="002A735A" w:rsidP="008B1BA5">
      <w:pPr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2A735A">
        <w:rPr>
          <w:rFonts w:ascii="Times New Roman" w:hAnsi="Times New Roman"/>
          <w:sz w:val="24"/>
          <w:szCs w:val="24"/>
          <w:lang w:val="ru-RU"/>
        </w:rPr>
        <w:t>Уч</w:t>
      </w:r>
      <w:r>
        <w:rPr>
          <w:rFonts w:ascii="Times New Roman" w:hAnsi="Times New Roman"/>
          <w:sz w:val="24"/>
          <w:szCs w:val="24"/>
          <w:lang w:val="ru-RU"/>
        </w:rPr>
        <w:t>ешће на великом број</w:t>
      </w:r>
      <w:r w:rsidR="003C191C">
        <w:rPr>
          <w:rFonts w:ascii="Times New Roman" w:hAnsi="Times New Roman"/>
          <w:sz w:val="24"/>
          <w:szCs w:val="24"/>
          <w:lang w:val="ru-RU"/>
        </w:rPr>
        <w:t>у међу</w:t>
      </w:r>
      <w:r w:rsidR="00ED7A63">
        <w:rPr>
          <w:rFonts w:ascii="Times New Roman" w:hAnsi="Times New Roman"/>
          <w:sz w:val="24"/>
          <w:szCs w:val="24"/>
          <w:lang w:val="ru-RU"/>
        </w:rPr>
        <w:t>народних и стручних скупова</w:t>
      </w:r>
      <w:r>
        <w:rPr>
          <w:rFonts w:ascii="Times New Roman" w:hAnsi="Times New Roman"/>
          <w:sz w:val="24"/>
          <w:szCs w:val="24"/>
          <w:lang w:val="ru-RU"/>
        </w:rPr>
        <w:t>, израд</w:t>
      </w:r>
      <w:r w:rsidR="00C069D0" w:rsidRPr="006167E5">
        <w:rPr>
          <w:rFonts w:ascii="Times New Roman" w:hAnsi="Times New Roman"/>
          <w:sz w:val="24"/>
          <w:szCs w:val="24"/>
          <w:lang w:val="ru-RU"/>
        </w:rPr>
        <w:t>а</w:t>
      </w:r>
      <w:r w:rsidRPr="006167E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пројеката финансираних од стране Министарства науке </w:t>
      </w:r>
      <w:r>
        <w:rPr>
          <w:rFonts w:ascii="Times New Roman" w:hAnsi="Times New Roman"/>
          <w:sz w:val="24"/>
          <w:szCs w:val="24"/>
          <w:lang w:val="sr-Cyrl-CS"/>
        </w:rPr>
        <w:t>указује да је кандидат, који и сам има респектабилно искуство у области коју истражује, студиозно приступио предлогу тезе.</w:t>
      </w:r>
    </w:p>
    <w:p w:rsidR="006F07C0" w:rsidRPr="008B1BA5" w:rsidRDefault="006F07C0" w:rsidP="008B1BA5">
      <w:pPr>
        <w:spacing w:after="0" w:line="312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6F07C0" w:rsidRPr="00B52707" w:rsidRDefault="003C191C" w:rsidP="006F07C0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 w:rsidRPr="00B52707">
        <w:rPr>
          <w:rFonts w:ascii="Times New Roman" w:hAnsi="Times New Roman"/>
          <w:sz w:val="24"/>
          <w:szCs w:val="24"/>
          <w:lang w:val="ru-RU"/>
        </w:rPr>
        <w:t>Публиковани</w:t>
      </w:r>
      <w:r w:rsidRPr="00B5270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52707">
        <w:rPr>
          <w:rFonts w:ascii="Times New Roman" w:hAnsi="Times New Roman"/>
          <w:sz w:val="24"/>
          <w:szCs w:val="24"/>
          <w:lang w:val="ru-RU"/>
        </w:rPr>
        <w:t>радови</w:t>
      </w:r>
      <w:r w:rsidRPr="00B52707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B52707">
        <w:rPr>
          <w:rFonts w:ascii="Times New Roman" w:hAnsi="Times New Roman"/>
          <w:b/>
          <w:sz w:val="24"/>
          <w:szCs w:val="24"/>
          <w:lang w:val="pl-PL"/>
        </w:rPr>
        <w:t>мр</w:t>
      </w:r>
      <w:r w:rsidR="006F07C0" w:rsidRPr="00ED7A63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B52707">
        <w:rPr>
          <w:rFonts w:ascii="Times New Roman" w:hAnsi="Times New Roman"/>
          <w:b/>
          <w:sz w:val="24"/>
          <w:szCs w:val="24"/>
          <w:lang w:val="pl-PL"/>
        </w:rPr>
        <w:t>Јањушевић</w:t>
      </w:r>
      <w:r w:rsidR="006F07C0" w:rsidRPr="003C191C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B52707">
        <w:rPr>
          <w:rFonts w:ascii="Times New Roman" w:hAnsi="Times New Roman"/>
          <w:b/>
          <w:sz w:val="24"/>
          <w:szCs w:val="24"/>
          <w:lang w:val="pl-PL"/>
        </w:rPr>
        <w:t>Љубинка</w:t>
      </w:r>
    </w:p>
    <w:p w:rsidR="006F07C0" w:rsidRPr="00B52707" w:rsidRDefault="00B52707" w:rsidP="006F07C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i/>
          <w:sz w:val="24"/>
          <w:szCs w:val="24"/>
          <w:lang w:val="ru-RU"/>
        </w:rPr>
      </w:pP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Битно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побољшан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постојећи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производ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или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технологија</w:t>
      </w:r>
      <w:r w:rsidR="006F07C0" w:rsidRPr="00B52707">
        <w:rPr>
          <w:rFonts w:ascii="Times New Roman" w:hAnsi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="006F07C0" w:rsidRPr="00E47840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(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М</w:t>
      </w:r>
      <w:r w:rsidR="006F07C0" w:rsidRPr="00E47840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84)</w:t>
      </w:r>
    </w:p>
    <w:p w:rsidR="006F07C0" w:rsidRPr="00C53DB6" w:rsidRDefault="00B52707" w:rsidP="00C53DB6">
      <w:pPr>
        <w:pStyle w:val="ListParagraph"/>
        <w:numPr>
          <w:ilvl w:val="0"/>
          <w:numId w:val="9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A34781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0E4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Сто</w:t>
      </w:r>
      <w:r w:rsidR="00AB004F">
        <w:rPr>
          <w:rFonts w:ascii="Times New Roman" w:hAnsi="Times New Roman"/>
          <w:sz w:val="20"/>
          <w:szCs w:val="20"/>
          <w:lang w:val="sr-Cyrl-CS"/>
        </w:rPr>
        <w:t>ј</w:t>
      </w:r>
      <w:r>
        <w:rPr>
          <w:rFonts w:ascii="Times New Roman" w:hAnsi="Times New Roman"/>
          <w:sz w:val="20"/>
          <w:szCs w:val="20"/>
        </w:rPr>
        <w:t>иљковић</w:t>
      </w:r>
      <w:r w:rsidR="006F07C0" w:rsidRPr="000E4730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П</w:t>
      </w:r>
      <w:r w:rsidR="006F07C0" w:rsidRPr="000E4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Хаџић</w:t>
      </w:r>
      <w:r w:rsidR="006F07C0" w:rsidRPr="000E4730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В</w:t>
      </w:r>
      <w:r w:rsidR="00A34781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0E4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Јовановић</w:t>
      </w:r>
      <w:r w:rsidR="006F07C0" w:rsidRPr="000E4730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Љ</w:t>
      </w:r>
      <w:r w:rsidR="00A34781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0E4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Јањушевић</w:t>
      </w:r>
      <w:r w:rsidR="006F07C0" w:rsidRPr="000E4730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М</w:t>
      </w:r>
      <w:r w:rsidR="00A34781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0E4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Радосављевић</w:t>
      </w:r>
      <w:r w:rsidR="006F07C0" w:rsidRPr="000E4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</w:t>
      </w:r>
      <w:r w:rsidR="006F07C0" w:rsidRPr="000E4730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Н</w:t>
      </w:r>
      <w:r w:rsidR="00A34781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0E4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Манић</w:t>
      </w:r>
      <w:r w:rsidR="00C53DB6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C53DB6">
        <w:rPr>
          <w:rFonts w:ascii="Times New Roman" w:hAnsi="Times New Roman"/>
          <w:b/>
          <w:sz w:val="24"/>
          <w:szCs w:val="24"/>
        </w:rPr>
        <w:t>Шаржни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реактор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за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производњу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биодизела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и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уља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за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ложење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од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одпадних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биљних</w:t>
      </w:r>
      <w:r w:rsidR="006F07C0" w:rsidRPr="00C53DB6">
        <w:rPr>
          <w:rFonts w:ascii="Times New Roman" w:hAnsi="Times New Roman"/>
          <w:b/>
          <w:sz w:val="24"/>
          <w:szCs w:val="24"/>
        </w:rPr>
        <w:t xml:space="preserve"> </w:t>
      </w:r>
      <w:r w:rsidRPr="00C53DB6">
        <w:rPr>
          <w:rFonts w:ascii="Times New Roman" w:hAnsi="Times New Roman"/>
          <w:b/>
          <w:sz w:val="24"/>
          <w:szCs w:val="24"/>
        </w:rPr>
        <w:t>уља</w:t>
      </w:r>
      <w:r w:rsidR="00C53DB6" w:rsidRPr="00C53DB6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C53DB6">
        <w:rPr>
          <w:rFonts w:ascii="Times New Roman" w:hAnsi="Times New Roman"/>
          <w:lang w:val="ru-RU"/>
        </w:rPr>
        <w:t>УНИВЕРЗИТЕТ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У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БЕОГРАДУ</w:t>
      </w:r>
      <w:r w:rsidR="006F07C0" w:rsidRPr="00C53DB6">
        <w:rPr>
          <w:rFonts w:ascii="Times New Roman" w:hAnsi="Times New Roman"/>
          <w:lang w:val="ru-RU"/>
        </w:rPr>
        <w:t>–</w:t>
      </w:r>
      <w:r w:rsidRPr="00C53DB6">
        <w:rPr>
          <w:rFonts w:ascii="Times New Roman" w:hAnsi="Times New Roman"/>
          <w:lang w:val="ru-RU"/>
        </w:rPr>
        <w:t>МАШИНСКИ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ФАКУЛТЕТ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БРОЈ</w:t>
      </w:r>
      <w:r w:rsidR="006F07C0" w:rsidRPr="00C53DB6">
        <w:rPr>
          <w:rFonts w:ascii="Times New Roman" w:hAnsi="Times New Roman"/>
          <w:lang w:val="ru-RU"/>
        </w:rPr>
        <w:t>:112/3</w:t>
      </w:r>
    </w:p>
    <w:p w:rsidR="006F07C0" w:rsidRPr="00B52707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ru-RU"/>
        </w:rPr>
      </w:pPr>
    </w:p>
    <w:p w:rsidR="006F07C0" w:rsidRPr="00B52707" w:rsidRDefault="00B52707" w:rsidP="006F07C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Саопштење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са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међународног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скупа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штампано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у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целини</w:t>
      </w:r>
      <w:r w:rsidR="006F07C0" w:rsidRPr="00B52707">
        <w:rPr>
          <w:rFonts w:ascii="Times New Roman" w:hAnsi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="006F07C0" w:rsidRPr="00E47840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(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М</w:t>
      </w:r>
      <w:r w:rsidR="006F07C0" w:rsidRPr="00E47840">
        <w:rPr>
          <w:rFonts w:ascii="Times New Roman" w:hAnsi="Times New Roman"/>
          <w:b/>
          <w:bCs/>
          <w:i/>
          <w:sz w:val="24"/>
          <w:szCs w:val="24"/>
          <w:u w:val="single"/>
          <w:lang w:val="sr-Cyrl-CS"/>
        </w:rPr>
        <w:t>33</w:t>
      </w:r>
      <w:r w:rsidR="006F07C0" w:rsidRPr="00E47840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)</w:t>
      </w:r>
    </w:p>
    <w:p w:rsidR="006F07C0" w:rsidRPr="00C53DB6" w:rsidRDefault="00B52707" w:rsidP="00C53DB6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sz w:val="20"/>
          <w:szCs w:val="20"/>
          <w:lang w:val="sr-Cyrl-CS"/>
        </w:rPr>
      </w:pPr>
      <w:r w:rsidRPr="00B52707">
        <w:rPr>
          <w:rFonts w:ascii="Times New Roman" w:hAnsi="Times New Roman"/>
          <w:sz w:val="20"/>
          <w:szCs w:val="20"/>
          <w:lang w:val="sr-Cyrl-CS"/>
        </w:rPr>
        <w:t>Љ</w:t>
      </w:r>
      <w:r w:rsidR="00C53DB6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B52707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B52707">
        <w:rPr>
          <w:rFonts w:ascii="Times New Roman" w:hAnsi="Times New Roman"/>
          <w:sz w:val="20"/>
          <w:szCs w:val="20"/>
          <w:lang w:val="sr-Cyrl-CS"/>
        </w:rPr>
        <w:t>Јањушевић</w:t>
      </w:r>
      <w:r w:rsidR="006F07C0" w:rsidRPr="00B52707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B52707">
        <w:rPr>
          <w:rFonts w:ascii="Times New Roman" w:hAnsi="Times New Roman"/>
          <w:sz w:val="20"/>
          <w:szCs w:val="20"/>
          <w:lang w:val="sr-Cyrl-CS"/>
        </w:rPr>
        <w:t>Н</w:t>
      </w:r>
      <w:r w:rsidR="00C53DB6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B52707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B52707">
        <w:rPr>
          <w:rFonts w:ascii="Times New Roman" w:hAnsi="Times New Roman"/>
          <w:sz w:val="20"/>
          <w:szCs w:val="20"/>
          <w:lang w:val="sr-Cyrl-CS"/>
        </w:rPr>
        <w:t>Ћупрић</w:t>
      </w:r>
      <w:r w:rsidR="006F07C0" w:rsidRPr="00B52707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B52707">
        <w:rPr>
          <w:rFonts w:ascii="Times New Roman" w:hAnsi="Times New Roman"/>
          <w:sz w:val="20"/>
          <w:szCs w:val="20"/>
          <w:lang w:val="sr-Cyrl-CS"/>
        </w:rPr>
        <w:t>Ђ</w:t>
      </w:r>
      <w:r w:rsidR="00C53DB6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B52707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B52707">
        <w:rPr>
          <w:rFonts w:ascii="Times New Roman" w:hAnsi="Times New Roman"/>
          <w:sz w:val="20"/>
          <w:szCs w:val="20"/>
          <w:lang w:val="sr-Cyrl-CS"/>
        </w:rPr>
        <w:t>Зрнић</w:t>
      </w:r>
      <w:r w:rsidR="00C53DB6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="006F07C0" w:rsidRPr="00C53DB6">
        <w:rPr>
          <w:rFonts w:ascii="Times New Roman" w:hAnsi="Times New Roman"/>
          <w:b/>
          <w:sz w:val="24"/>
          <w:szCs w:val="24"/>
        </w:rPr>
        <w:t>A Simuiation Study of Seed processing Plant in “PKB” Corporation – Padinska Skela</w:t>
      </w:r>
      <w:r w:rsidR="00C53DB6" w:rsidRPr="00C53DB6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F07C0" w:rsidRPr="00C53DB6">
        <w:rPr>
          <w:rFonts w:ascii="Times New Roman" w:hAnsi="Times New Roman"/>
        </w:rPr>
        <w:t>XV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="006F07C0" w:rsidRPr="00C53DB6">
        <w:rPr>
          <w:rFonts w:ascii="Times New Roman" w:hAnsi="Times New Roman"/>
        </w:rPr>
        <w:t>ECPD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међународни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научностручни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скуп</w:t>
      </w:r>
      <w:r w:rsidR="006F07C0" w:rsidRPr="00C53DB6">
        <w:rPr>
          <w:rFonts w:ascii="Times New Roman" w:hAnsi="Times New Roman"/>
          <w:lang w:val="ru-RU"/>
        </w:rPr>
        <w:t xml:space="preserve"> „</w:t>
      </w:r>
      <w:r w:rsidRPr="00C53DB6">
        <w:rPr>
          <w:rFonts w:ascii="Times New Roman" w:hAnsi="Times New Roman"/>
          <w:lang w:val="ru-RU"/>
        </w:rPr>
        <w:t>Транспорт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у</w:t>
      </w:r>
      <w:r w:rsidR="006F07C0" w:rsidRPr="00C53DB6">
        <w:rPr>
          <w:rFonts w:ascii="Times New Roman" w:hAnsi="Times New Roman"/>
          <w:lang w:val="ru-RU"/>
        </w:rPr>
        <w:t xml:space="preserve"> </w:t>
      </w:r>
      <w:r w:rsidRPr="00C53DB6">
        <w:rPr>
          <w:rFonts w:ascii="Times New Roman" w:hAnsi="Times New Roman"/>
          <w:lang w:val="ru-RU"/>
        </w:rPr>
        <w:t>индустрији</w:t>
      </w:r>
      <w:r w:rsidR="006F07C0" w:rsidRPr="00C53DB6">
        <w:rPr>
          <w:rFonts w:ascii="Times New Roman" w:hAnsi="Times New Roman"/>
          <w:lang w:val="ru-RU"/>
        </w:rPr>
        <w:t xml:space="preserve">“, </w:t>
      </w:r>
      <w:r w:rsidRPr="00C53DB6">
        <w:rPr>
          <w:rFonts w:ascii="Times New Roman" w:hAnsi="Times New Roman"/>
          <w:lang w:val="ru-RU"/>
        </w:rPr>
        <w:t>Београд</w:t>
      </w:r>
      <w:r w:rsidR="00C53DB6">
        <w:rPr>
          <w:rFonts w:ascii="Times New Roman" w:hAnsi="Times New Roman"/>
          <w:lang w:val="ru-RU"/>
        </w:rPr>
        <w:t>,</w:t>
      </w:r>
      <w:r w:rsidR="006F07C0" w:rsidRPr="00C53DB6">
        <w:rPr>
          <w:rFonts w:ascii="Times New Roman" w:hAnsi="Times New Roman"/>
          <w:lang w:val="ru-RU"/>
        </w:rPr>
        <w:t xml:space="preserve"> 1998.</w:t>
      </w:r>
    </w:p>
    <w:p w:rsidR="006F07C0" w:rsidRPr="00B52707" w:rsidRDefault="006F07C0" w:rsidP="006F07C0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6F07C0" w:rsidRPr="00C53DB6" w:rsidRDefault="00B52707" w:rsidP="00C53DB6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sz w:val="20"/>
          <w:szCs w:val="20"/>
          <w:lang w:val="pl-PL"/>
        </w:rPr>
      </w:pPr>
      <w:r w:rsidRPr="00B52707">
        <w:rPr>
          <w:rFonts w:ascii="Times New Roman" w:hAnsi="Times New Roman"/>
          <w:sz w:val="20"/>
          <w:szCs w:val="20"/>
          <w:lang w:val="sr-Cyrl-CS"/>
        </w:rPr>
        <w:t>Љ</w:t>
      </w:r>
      <w:r w:rsidR="00C53DB6"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B52707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B52707">
        <w:rPr>
          <w:rFonts w:ascii="Times New Roman" w:hAnsi="Times New Roman"/>
          <w:sz w:val="20"/>
          <w:szCs w:val="20"/>
          <w:lang w:val="sr-Cyrl-CS"/>
        </w:rPr>
        <w:t>Јањушевић</w:t>
      </w:r>
      <w:r w:rsidR="00C53DB6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="006F07C0" w:rsidRPr="00C53DB6">
        <w:rPr>
          <w:rFonts w:ascii="Times New Roman" w:hAnsi="Times New Roman"/>
          <w:b/>
          <w:sz w:val="24"/>
          <w:szCs w:val="24"/>
          <w:lang w:val="pl-PL"/>
        </w:rPr>
        <w:t>Fleksibilni proizvodni sistemi i uloga robota u njima</w:t>
      </w:r>
      <w:r w:rsidR="00C53DB6" w:rsidRPr="00C53DB6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F07C0" w:rsidRPr="00C53DB6">
        <w:rPr>
          <w:rFonts w:ascii="Times New Roman" w:hAnsi="Times New Roman"/>
          <w:lang w:val="pl-PL"/>
        </w:rPr>
        <w:t xml:space="preserve">10 </w:t>
      </w:r>
      <w:r w:rsidRPr="00C53DB6">
        <w:rPr>
          <w:rFonts w:ascii="Times New Roman" w:hAnsi="Times New Roman"/>
          <w:lang w:val="pl-PL"/>
        </w:rPr>
        <w:t>међународна</w:t>
      </w:r>
      <w:r w:rsidR="006F07C0" w:rsidRPr="00C53DB6">
        <w:rPr>
          <w:rFonts w:ascii="Times New Roman" w:hAnsi="Times New Roman"/>
          <w:lang w:val="pl-PL"/>
        </w:rPr>
        <w:t xml:space="preserve"> </w:t>
      </w:r>
      <w:r w:rsidRPr="00C53DB6">
        <w:rPr>
          <w:rFonts w:ascii="Times New Roman" w:hAnsi="Times New Roman"/>
          <w:lang w:val="pl-PL"/>
        </w:rPr>
        <w:t>комференција</w:t>
      </w:r>
      <w:r w:rsidR="006F07C0" w:rsidRPr="00C53DB6">
        <w:rPr>
          <w:rFonts w:ascii="Times New Roman" w:hAnsi="Times New Roman"/>
          <w:lang w:val="pl-PL"/>
        </w:rPr>
        <w:t xml:space="preserve"> </w:t>
      </w:r>
      <w:r w:rsidR="006F07C0" w:rsidRPr="00C53DB6">
        <w:rPr>
          <w:rFonts w:ascii="Times New Roman" w:hAnsi="Times New Roman"/>
          <w:b/>
          <w:lang w:val="pl-PL"/>
        </w:rPr>
        <w:t xml:space="preserve">ICDQM – 2007 </w:t>
      </w:r>
      <w:r w:rsidR="006F07C0" w:rsidRPr="00C53DB6">
        <w:rPr>
          <w:rFonts w:ascii="Times New Roman" w:hAnsi="Times New Roman"/>
          <w:lang w:val="pl-PL"/>
        </w:rPr>
        <w:t>(</w:t>
      </w:r>
      <w:r w:rsidRPr="00C53DB6">
        <w:rPr>
          <w:rFonts w:ascii="Times New Roman" w:hAnsi="Times New Roman"/>
          <w:lang w:val="pl-PL"/>
        </w:rPr>
        <w:t>Управљање</w:t>
      </w:r>
      <w:r w:rsidR="006F07C0" w:rsidRPr="00C53DB6">
        <w:rPr>
          <w:rFonts w:ascii="Times New Roman" w:hAnsi="Times New Roman"/>
          <w:lang w:val="pl-PL"/>
        </w:rPr>
        <w:t xml:space="preserve"> </w:t>
      </w:r>
      <w:r w:rsidRPr="00C53DB6">
        <w:rPr>
          <w:rFonts w:ascii="Times New Roman" w:hAnsi="Times New Roman"/>
          <w:lang w:val="pl-PL"/>
        </w:rPr>
        <w:t>квалитетом</w:t>
      </w:r>
      <w:r w:rsidR="006F07C0" w:rsidRPr="00C53DB6">
        <w:rPr>
          <w:rFonts w:ascii="Times New Roman" w:hAnsi="Times New Roman"/>
          <w:lang w:val="pl-PL"/>
        </w:rPr>
        <w:t xml:space="preserve"> </w:t>
      </w:r>
      <w:r w:rsidRPr="00C53DB6">
        <w:rPr>
          <w:rFonts w:ascii="Times New Roman" w:hAnsi="Times New Roman"/>
          <w:lang w:val="pl-PL"/>
        </w:rPr>
        <w:t>и</w:t>
      </w:r>
      <w:r w:rsidR="006F07C0" w:rsidRPr="00C53DB6">
        <w:rPr>
          <w:rFonts w:ascii="Times New Roman" w:hAnsi="Times New Roman"/>
          <w:lang w:val="pl-PL"/>
        </w:rPr>
        <w:t xml:space="preserve"> </w:t>
      </w:r>
      <w:r w:rsidRPr="00C53DB6">
        <w:rPr>
          <w:rFonts w:ascii="Times New Roman" w:hAnsi="Times New Roman"/>
          <w:lang w:val="pl-PL"/>
        </w:rPr>
        <w:t>поузданошћу</w:t>
      </w:r>
      <w:r w:rsidR="006F07C0" w:rsidRPr="00C53DB6">
        <w:rPr>
          <w:rFonts w:ascii="Times New Roman" w:hAnsi="Times New Roman"/>
          <w:lang w:val="pl-PL"/>
        </w:rPr>
        <w:t xml:space="preserve">), </w:t>
      </w:r>
      <w:r w:rsidRPr="00C53DB6">
        <w:rPr>
          <w:rFonts w:ascii="Times New Roman" w:hAnsi="Times New Roman"/>
          <w:lang w:val="pl-PL"/>
        </w:rPr>
        <w:t>Београд</w:t>
      </w:r>
      <w:r w:rsidR="00C53DB6">
        <w:rPr>
          <w:rFonts w:ascii="Times New Roman" w:hAnsi="Times New Roman"/>
          <w:lang w:val="sr-Cyrl-CS"/>
        </w:rPr>
        <w:t>,</w:t>
      </w:r>
      <w:r w:rsidR="006F07C0" w:rsidRPr="00C53DB6">
        <w:rPr>
          <w:rFonts w:ascii="Times New Roman" w:hAnsi="Times New Roman"/>
          <w:lang w:val="pl-PL"/>
        </w:rPr>
        <w:t xml:space="preserve"> 2007.</w:t>
      </w:r>
    </w:p>
    <w:p w:rsidR="006F07C0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l-SI"/>
        </w:rPr>
      </w:pPr>
    </w:p>
    <w:p w:rsidR="006F07C0" w:rsidRPr="00C53DB6" w:rsidRDefault="00C53DB6" w:rsidP="00C53DB6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CS"/>
        </w:rPr>
        <w:t>Љ.</w:t>
      </w:r>
      <w:r w:rsidR="006F07C0" w:rsidRPr="004455F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Јањушевић</w:t>
      </w:r>
      <w:r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="006F07C0" w:rsidRPr="00C53DB6">
        <w:rPr>
          <w:rFonts w:ascii="Times New Roman" w:hAnsi="Times New Roman"/>
          <w:b/>
          <w:sz w:val="24"/>
          <w:szCs w:val="24"/>
          <w:lang w:val="sl-SI"/>
        </w:rPr>
        <w:t>Savremena proizvodnja</w:t>
      </w:r>
      <w:r w:rsidR="0053331D" w:rsidRPr="0053331D">
        <w:rPr>
          <w:rFonts w:ascii="Times New Roman" w:hAnsi="Times New Roman"/>
          <w:sz w:val="24"/>
          <w:szCs w:val="24"/>
          <w:lang w:val="sr-Cyrl-CS"/>
        </w:rPr>
        <w:t>,</w:t>
      </w:r>
      <w:r w:rsidRPr="00C53DB6">
        <w:rPr>
          <w:rFonts w:ascii="Times New Roman" w:hAnsi="Times New Roman"/>
          <w:lang w:val="sr-Cyrl-CS"/>
        </w:rPr>
        <w:t xml:space="preserve"> </w:t>
      </w:r>
      <w:r w:rsidR="006F07C0" w:rsidRPr="00C53DB6">
        <w:rPr>
          <w:rFonts w:ascii="Times New Roman" w:hAnsi="Times New Roman"/>
          <w:lang w:val="sl-SI"/>
        </w:rPr>
        <w:t xml:space="preserve">11 </w:t>
      </w:r>
      <w:r w:rsidR="007A2979">
        <w:rPr>
          <w:rFonts w:ascii="Times New Roman" w:hAnsi="Times New Roman"/>
          <w:lang w:val="sl-SI"/>
        </w:rPr>
        <w:t>међународна</w:t>
      </w:r>
      <w:r w:rsidR="006F07C0" w:rsidRPr="00C53DB6">
        <w:rPr>
          <w:rFonts w:ascii="Times New Roman" w:hAnsi="Times New Roman"/>
          <w:lang w:val="sl-SI"/>
        </w:rPr>
        <w:t xml:space="preserve"> </w:t>
      </w:r>
      <w:r w:rsidR="007A2979">
        <w:rPr>
          <w:rFonts w:ascii="Times New Roman" w:hAnsi="Times New Roman"/>
          <w:lang w:val="sl-SI"/>
        </w:rPr>
        <w:t>комференција</w:t>
      </w:r>
      <w:r w:rsidR="006F07C0" w:rsidRPr="00C53DB6">
        <w:rPr>
          <w:rFonts w:ascii="Times New Roman" w:hAnsi="Times New Roman"/>
          <w:lang w:val="sl-SI"/>
        </w:rPr>
        <w:t xml:space="preserve"> </w:t>
      </w:r>
      <w:r w:rsidR="006F07C0" w:rsidRPr="00C53DB6">
        <w:rPr>
          <w:rFonts w:ascii="Times New Roman" w:hAnsi="Times New Roman"/>
          <w:b/>
          <w:lang w:val="sl-SI"/>
        </w:rPr>
        <w:t xml:space="preserve">ICDQM – 2008 </w:t>
      </w:r>
      <w:r w:rsidR="006F07C0" w:rsidRPr="00C53DB6">
        <w:rPr>
          <w:rFonts w:ascii="Times New Roman" w:hAnsi="Times New Roman"/>
          <w:lang w:val="sl-SI"/>
        </w:rPr>
        <w:t>(</w:t>
      </w:r>
      <w:r w:rsidR="007A2979">
        <w:rPr>
          <w:rFonts w:ascii="Times New Roman" w:hAnsi="Times New Roman"/>
          <w:lang w:val="sl-SI"/>
        </w:rPr>
        <w:t>Управљање</w:t>
      </w:r>
      <w:r w:rsidR="006F07C0" w:rsidRPr="00C53DB6">
        <w:rPr>
          <w:rFonts w:ascii="Times New Roman" w:hAnsi="Times New Roman"/>
          <w:lang w:val="sl-SI"/>
        </w:rPr>
        <w:t xml:space="preserve"> </w:t>
      </w:r>
      <w:r w:rsidR="007A2979">
        <w:rPr>
          <w:rFonts w:ascii="Times New Roman" w:hAnsi="Times New Roman"/>
          <w:lang w:val="sl-SI"/>
        </w:rPr>
        <w:t>квалитетом</w:t>
      </w:r>
      <w:r w:rsidR="006F07C0" w:rsidRPr="00C53DB6">
        <w:rPr>
          <w:rFonts w:ascii="Times New Roman" w:hAnsi="Times New Roman"/>
          <w:lang w:val="sl-SI"/>
        </w:rPr>
        <w:t xml:space="preserve"> </w:t>
      </w:r>
      <w:r w:rsidR="007A2979">
        <w:rPr>
          <w:rFonts w:ascii="Times New Roman" w:hAnsi="Times New Roman"/>
          <w:lang w:val="sl-SI"/>
        </w:rPr>
        <w:t>и</w:t>
      </w:r>
      <w:r w:rsidR="006F07C0" w:rsidRPr="00C53DB6">
        <w:rPr>
          <w:rFonts w:ascii="Times New Roman" w:hAnsi="Times New Roman"/>
          <w:lang w:val="sl-SI"/>
        </w:rPr>
        <w:t xml:space="preserve"> </w:t>
      </w:r>
      <w:r w:rsidR="007A2979">
        <w:rPr>
          <w:rFonts w:ascii="Times New Roman" w:hAnsi="Times New Roman"/>
          <w:lang w:val="sl-SI"/>
        </w:rPr>
        <w:t>поузданошћу</w:t>
      </w:r>
      <w:r w:rsidR="006F07C0" w:rsidRPr="00C53DB6">
        <w:rPr>
          <w:rFonts w:ascii="Times New Roman" w:hAnsi="Times New Roman"/>
          <w:lang w:val="sl-SI"/>
        </w:rPr>
        <w:t xml:space="preserve">), </w:t>
      </w:r>
      <w:r w:rsidR="007A2979">
        <w:rPr>
          <w:rFonts w:ascii="Times New Roman" w:hAnsi="Times New Roman"/>
          <w:lang w:val="sl-SI"/>
        </w:rPr>
        <w:t>Београд</w:t>
      </w:r>
      <w:r w:rsidR="007A2979">
        <w:rPr>
          <w:rFonts w:ascii="Times New Roman" w:hAnsi="Times New Roman"/>
          <w:lang w:val="sr-Cyrl-CS"/>
        </w:rPr>
        <w:t>,</w:t>
      </w:r>
      <w:r w:rsidR="006F07C0" w:rsidRPr="00C53DB6">
        <w:rPr>
          <w:rFonts w:ascii="Times New Roman" w:hAnsi="Times New Roman"/>
          <w:lang w:val="sl-SI"/>
        </w:rPr>
        <w:t xml:space="preserve"> 2008.</w:t>
      </w:r>
    </w:p>
    <w:p w:rsidR="006F07C0" w:rsidRPr="004455F1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l-SI"/>
        </w:rPr>
      </w:pPr>
    </w:p>
    <w:p w:rsidR="006F07C0" w:rsidRPr="007A2979" w:rsidRDefault="006F07C0" w:rsidP="007A2979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 w:rsidRPr="004455F1">
        <w:rPr>
          <w:rFonts w:ascii="Times New Roman" w:hAnsi="Times New Roman"/>
          <w:sz w:val="20"/>
          <w:szCs w:val="20"/>
        </w:rPr>
        <w:t>Z</w:t>
      </w:r>
      <w:r w:rsidR="007A2979">
        <w:rPr>
          <w:rFonts w:ascii="Times New Roman" w:hAnsi="Times New Roman"/>
          <w:sz w:val="20"/>
          <w:szCs w:val="20"/>
          <w:lang w:val="sr-Cyrl-CS"/>
        </w:rPr>
        <w:t>.</w:t>
      </w:r>
      <w:r w:rsidRPr="004455F1">
        <w:rPr>
          <w:rFonts w:ascii="Times New Roman" w:hAnsi="Times New Roman"/>
          <w:sz w:val="20"/>
          <w:szCs w:val="20"/>
        </w:rPr>
        <w:t xml:space="preserve"> Nikolić, P</w:t>
      </w:r>
      <w:r w:rsidR="007A2979">
        <w:rPr>
          <w:rFonts w:ascii="Times New Roman" w:hAnsi="Times New Roman"/>
          <w:sz w:val="20"/>
          <w:szCs w:val="20"/>
          <w:lang w:val="sr-Cyrl-CS"/>
        </w:rPr>
        <w:t>.</w:t>
      </w:r>
      <w:r w:rsidRPr="004455F1">
        <w:rPr>
          <w:rFonts w:ascii="Times New Roman" w:hAnsi="Times New Roman"/>
          <w:sz w:val="20"/>
          <w:szCs w:val="20"/>
        </w:rPr>
        <w:t xml:space="preserve"> Hadžic, L</w:t>
      </w:r>
      <w:r w:rsidR="007A2979">
        <w:rPr>
          <w:rFonts w:ascii="Times New Roman" w:hAnsi="Times New Roman"/>
          <w:sz w:val="20"/>
          <w:szCs w:val="20"/>
          <w:lang w:val="sr-Cyrl-CS"/>
        </w:rPr>
        <w:t>ј</w:t>
      </w:r>
      <w:r w:rsidRPr="004455F1">
        <w:rPr>
          <w:rFonts w:ascii="Times New Roman" w:hAnsi="Times New Roman"/>
          <w:sz w:val="20"/>
          <w:szCs w:val="20"/>
        </w:rPr>
        <w:t xml:space="preserve"> Janjušević</w:t>
      </w:r>
      <w:r w:rsidR="007A2979">
        <w:rPr>
          <w:rFonts w:ascii="Times New Roman" w:hAnsi="Times New Roman"/>
          <w:sz w:val="20"/>
          <w:szCs w:val="20"/>
          <w:lang w:val="sr-Cyrl-CS"/>
        </w:rPr>
        <w:t>,</w:t>
      </w:r>
      <w:r w:rsidRPr="004455F1">
        <w:rPr>
          <w:rFonts w:ascii="Times New Roman" w:hAnsi="Times New Roman"/>
          <w:sz w:val="20"/>
          <w:szCs w:val="20"/>
        </w:rPr>
        <w:t xml:space="preserve"> </w:t>
      </w:r>
      <w:r w:rsidRPr="007A2979">
        <w:rPr>
          <w:rFonts w:ascii="Times New Roman" w:hAnsi="Times New Roman"/>
          <w:b/>
          <w:sz w:val="24"/>
          <w:szCs w:val="24"/>
        </w:rPr>
        <w:t>Some examples of the use of renewable energy sources in our country</w:t>
      </w:r>
      <w:r w:rsidR="007A2979" w:rsidRPr="007A297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7A2979">
        <w:rPr>
          <w:rFonts w:ascii="Times New Roman" w:hAnsi="Times New Roman"/>
        </w:rPr>
        <w:t>Conference “Let us preserve the Energy” Beograd, 2009.</w:t>
      </w:r>
    </w:p>
    <w:p w:rsidR="006F07C0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l-SI"/>
        </w:rPr>
      </w:pPr>
    </w:p>
    <w:p w:rsidR="006F07C0" w:rsidRPr="007A2979" w:rsidRDefault="007A2979" w:rsidP="007A2979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Љ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CE7CC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Јањушевић</w:t>
      </w:r>
      <w:r w:rsidR="006F07C0" w:rsidRPr="00CE7CC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CE7CC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Милутиновић</w:t>
      </w:r>
      <w:r w:rsidR="006F07C0" w:rsidRPr="00CE7CC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CE7CC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Проколаб</w:t>
      </w:r>
      <w:r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="006F07C0" w:rsidRPr="007A2979">
        <w:rPr>
          <w:rFonts w:ascii="Times New Roman" w:hAnsi="Times New Roman"/>
          <w:b/>
          <w:sz w:val="24"/>
          <w:szCs w:val="24"/>
          <w:lang w:val="pl-PL"/>
        </w:rPr>
        <w:t>Nezamenljivost robota u fleksibilnim proizvodnim sistemima</w:t>
      </w:r>
      <w:r w:rsidRPr="007A297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F07C0" w:rsidRPr="007A2979">
        <w:rPr>
          <w:rFonts w:ascii="Times New Roman" w:hAnsi="Times New Roman"/>
          <w:lang w:val="pl-PL"/>
        </w:rPr>
        <w:t xml:space="preserve">12 </w:t>
      </w:r>
      <w:r w:rsidRPr="007A2979">
        <w:rPr>
          <w:rFonts w:ascii="Times New Roman" w:hAnsi="Times New Roman"/>
          <w:lang w:val="pl-PL"/>
        </w:rPr>
        <w:t>међународна</w:t>
      </w:r>
      <w:r w:rsidR="006F07C0" w:rsidRPr="007A2979">
        <w:rPr>
          <w:rFonts w:ascii="Times New Roman" w:hAnsi="Times New Roman"/>
          <w:lang w:val="pl-PL"/>
        </w:rPr>
        <w:t xml:space="preserve"> </w:t>
      </w:r>
      <w:r w:rsidRPr="007A2979">
        <w:rPr>
          <w:rFonts w:ascii="Times New Roman" w:hAnsi="Times New Roman"/>
          <w:lang w:val="pl-PL"/>
        </w:rPr>
        <w:t>комференција</w:t>
      </w:r>
      <w:r w:rsidR="006F07C0" w:rsidRPr="007A2979">
        <w:rPr>
          <w:rFonts w:ascii="Times New Roman" w:hAnsi="Times New Roman"/>
          <w:lang w:val="pl-PL"/>
        </w:rPr>
        <w:t xml:space="preserve"> </w:t>
      </w:r>
      <w:r w:rsidR="006F07C0" w:rsidRPr="007A2979">
        <w:rPr>
          <w:rFonts w:ascii="Times New Roman" w:hAnsi="Times New Roman"/>
          <w:b/>
          <w:lang w:val="pl-PL"/>
        </w:rPr>
        <w:t xml:space="preserve">ICDQM – 2009 </w:t>
      </w:r>
      <w:r w:rsidR="006F07C0" w:rsidRPr="007A2979">
        <w:rPr>
          <w:rFonts w:ascii="Times New Roman" w:hAnsi="Times New Roman"/>
          <w:lang w:val="pl-PL"/>
        </w:rPr>
        <w:t>(</w:t>
      </w:r>
      <w:r w:rsidRPr="007A2979">
        <w:rPr>
          <w:rFonts w:ascii="Times New Roman" w:hAnsi="Times New Roman"/>
          <w:lang w:val="pl-PL"/>
        </w:rPr>
        <w:t>Управљање</w:t>
      </w:r>
      <w:r w:rsidR="006F07C0" w:rsidRPr="007A2979">
        <w:rPr>
          <w:rFonts w:ascii="Times New Roman" w:hAnsi="Times New Roman"/>
          <w:lang w:val="pl-PL"/>
        </w:rPr>
        <w:t xml:space="preserve"> </w:t>
      </w:r>
      <w:r w:rsidRPr="007A2979">
        <w:rPr>
          <w:rFonts w:ascii="Times New Roman" w:hAnsi="Times New Roman"/>
          <w:lang w:val="pl-PL"/>
        </w:rPr>
        <w:t>квалитетом</w:t>
      </w:r>
      <w:r w:rsidR="006F07C0" w:rsidRPr="007A2979">
        <w:rPr>
          <w:rFonts w:ascii="Times New Roman" w:hAnsi="Times New Roman"/>
          <w:lang w:val="pl-PL"/>
        </w:rPr>
        <w:t xml:space="preserve"> </w:t>
      </w:r>
      <w:r w:rsidRPr="007A2979">
        <w:rPr>
          <w:rFonts w:ascii="Times New Roman" w:hAnsi="Times New Roman"/>
          <w:lang w:val="pl-PL"/>
        </w:rPr>
        <w:t>и</w:t>
      </w:r>
      <w:r w:rsidR="006F07C0" w:rsidRPr="007A2979">
        <w:rPr>
          <w:rFonts w:ascii="Times New Roman" w:hAnsi="Times New Roman"/>
          <w:lang w:val="pl-PL"/>
        </w:rPr>
        <w:t xml:space="preserve"> </w:t>
      </w:r>
      <w:r w:rsidRPr="007A2979">
        <w:rPr>
          <w:rFonts w:ascii="Times New Roman" w:hAnsi="Times New Roman"/>
          <w:lang w:val="pl-PL"/>
        </w:rPr>
        <w:t>поузданошћу</w:t>
      </w:r>
      <w:r w:rsidR="006F07C0" w:rsidRPr="007A2979">
        <w:rPr>
          <w:rFonts w:ascii="Times New Roman" w:hAnsi="Times New Roman"/>
          <w:lang w:val="pl-PL"/>
        </w:rPr>
        <w:t xml:space="preserve">), </w:t>
      </w:r>
      <w:r w:rsidRPr="007A2979">
        <w:rPr>
          <w:rFonts w:ascii="Times New Roman" w:hAnsi="Times New Roman"/>
          <w:lang w:val="pl-PL"/>
        </w:rPr>
        <w:t>Београд</w:t>
      </w:r>
      <w:r w:rsidRPr="007A2979">
        <w:rPr>
          <w:rFonts w:ascii="Times New Roman" w:hAnsi="Times New Roman"/>
          <w:lang w:val="sr-Cyrl-CS"/>
        </w:rPr>
        <w:t>,</w:t>
      </w:r>
      <w:r w:rsidR="006F07C0" w:rsidRPr="007A2979">
        <w:rPr>
          <w:rFonts w:ascii="Times New Roman" w:hAnsi="Times New Roman"/>
          <w:lang w:val="pl-PL"/>
        </w:rPr>
        <w:t xml:space="preserve"> 2009.</w:t>
      </w:r>
    </w:p>
    <w:p w:rsidR="006F07C0" w:rsidRPr="00ED7A63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7A2979" w:rsidRDefault="007A2979" w:rsidP="007A2979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8C5E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Николић</w:t>
      </w:r>
      <w:r w:rsidR="006F07C0" w:rsidRPr="008C5EA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8C5E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Николић</w:t>
      </w:r>
      <w:r w:rsidR="006F07C0" w:rsidRPr="008C5EA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Љ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8C5E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Јањушевић</w:t>
      </w:r>
      <w:r>
        <w:rPr>
          <w:rFonts w:ascii="Times New Roman" w:hAnsi="Times New Roman"/>
          <w:sz w:val="20"/>
          <w:szCs w:val="20"/>
          <w:lang w:val="sr-Cyrl-CS"/>
        </w:rPr>
        <w:t>,</w:t>
      </w:r>
      <w:r w:rsidR="006F07C0" w:rsidRPr="008C5EAA">
        <w:rPr>
          <w:rFonts w:ascii="Times New Roman" w:hAnsi="Times New Roman"/>
          <w:sz w:val="20"/>
          <w:szCs w:val="20"/>
        </w:rPr>
        <w:t xml:space="preserve"> </w:t>
      </w:r>
      <w:r w:rsidR="006F07C0" w:rsidRPr="007A2979">
        <w:rPr>
          <w:rFonts w:ascii="Times New Roman" w:hAnsi="Times New Roman"/>
          <w:b/>
          <w:sz w:val="24"/>
          <w:szCs w:val="24"/>
        </w:rPr>
        <w:t>Fotonaponsko napajanje kao rezervno napajanje važnih potrošača u urbanim sredinama</w:t>
      </w:r>
      <w:r w:rsidR="0053331D" w:rsidRPr="0053331D">
        <w:rPr>
          <w:rFonts w:ascii="Times New Roman" w:hAnsi="Times New Roman"/>
          <w:sz w:val="24"/>
          <w:szCs w:val="24"/>
          <w:lang w:val="sr-Cyrl-CS"/>
        </w:rPr>
        <w:t>,</w:t>
      </w:r>
      <w:r w:rsidRPr="007A2979">
        <w:rPr>
          <w:rFonts w:ascii="Times New Roman" w:hAnsi="Times New Roman"/>
          <w:sz w:val="24"/>
          <w:szCs w:val="24"/>
          <w:lang w:val="sr-Cyrl-CS"/>
        </w:rPr>
        <w:t xml:space="preserve"> ме</w:t>
      </w:r>
      <w:r w:rsidRPr="007A2979">
        <w:rPr>
          <w:rFonts w:ascii="Times New Roman" w:hAnsi="Times New Roman"/>
          <w:sz w:val="24"/>
          <w:szCs w:val="24"/>
          <w:lang w:val="sl-SI"/>
        </w:rPr>
        <w:t>ђународна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ко</w:t>
      </w:r>
      <w:r w:rsidRPr="007A2979">
        <w:rPr>
          <w:rFonts w:ascii="Times New Roman" w:hAnsi="Times New Roman"/>
          <w:sz w:val="24"/>
          <w:szCs w:val="24"/>
          <w:lang w:val="sr-Cyrl-CS"/>
        </w:rPr>
        <w:t>н</w:t>
      </w:r>
      <w:r w:rsidRPr="007A2979">
        <w:rPr>
          <w:rFonts w:ascii="Times New Roman" w:hAnsi="Times New Roman"/>
          <w:sz w:val="24"/>
          <w:szCs w:val="24"/>
          <w:lang w:val="sl-SI"/>
        </w:rPr>
        <w:t>ференција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Алтертивни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извори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енергије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и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будућност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њихове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примене</w:t>
      </w:r>
      <w:r w:rsidR="006F07C0" w:rsidRPr="007A2979">
        <w:rPr>
          <w:rFonts w:ascii="Times New Roman" w:hAnsi="Times New Roman"/>
          <w:sz w:val="24"/>
          <w:szCs w:val="24"/>
          <w:lang w:val="sr-Cyrl-CS"/>
        </w:rPr>
        <w:t>,</w:t>
      </w:r>
      <w:r w:rsidR="006F07C0" w:rsidRPr="007A297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A2979">
        <w:rPr>
          <w:rFonts w:ascii="Times New Roman" w:hAnsi="Times New Roman"/>
          <w:sz w:val="24"/>
          <w:szCs w:val="24"/>
          <w:lang w:val="sl-SI"/>
        </w:rPr>
        <w:t>Будва</w:t>
      </w:r>
      <w:r w:rsidRPr="007A297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F07C0" w:rsidRPr="007A2979">
        <w:rPr>
          <w:rFonts w:ascii="Times New Roman" w:hAnsi="Times New Roman"/>
          <w:sz w:val="24"/>
          <w:szCs w:val="24"/>
          <w:lang w:val="sl-SI"/>
        </w:rPr>
        <w:t>2009</w:t>
      </w:r>
    </w:p>
    <w:p w:rsidR="006F07C0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l-SI"/>
        </w:rPr>
      </w:pPr>
    </w:p>
    <w:p w:rsidR="006F07C0" w:rsidRPr="0053331D" w:rsidRDefault="006F07C0" w:rsidP="0053331D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 w:rsidRPr="00AE5800">
        <w:rPr>
          <w:rFonts w:ascii="Times New Roman" w:hAnsi="Times New Roman"/>
          <w:sz w:val="20"/>
          <w:szCs w:val="20"/>
        </w:rPr>
        <w:t>L</w:t>
      </w:r>
      <w:r w:rsidR="007A2979">
        <w:rPr>
          <w:rFonts w:ascii="Times New Roman" w:hAnsi="Times New Roman"/>
          <w:sz w:val="20"/>
          <w:szCs w:val="20"/>
          <w:lang w:val="sr-Cyrl-CS"/>
        </w:rPr>
        <w:t>ј.</w:t>
      </w:r>
      <w:r w:rsidRPr="00AE5800">
        <w:rPr>
          <w:rFonts w:ascii="Times New Roman" w:hAnsi="Times New Roman"/>
          <w:sz w:val="20"/>
          <w:szCs w:val="20"/>
        </w:rPr>
        <w:t xml:space="preserve"> Janjušević, M</w:t>
      </w:r>
      <w:r w:rsidR="007A2979">
        <w:rPr>
          <w:rFonts w:ascii="Times New Roman" w:hAnsi="Times New Roman"/>
          <w:sz w:val="20"/>
          <w:szCs w:val="20"/>
          <w:lang w:val="sr-Cyrl-CS"/>
        </w:rPr>
        <w:t>.</w:t>
      </w:r>
      <w:r w:rsidRPr="00AE5800">
        <w:rPr>
          <w:rFonts w:ascii="Times New Roman" w:hAnsi="Times New Roman"/>
          <w:sz w:val="20"/>
          <w:szCs w:val="20"/>
        </w:rPr>
        <w:t xml:space="preserve"> Kutin, B</w:t>
      </w:r>
      <w:r w:rsidR="007A2979">
        <w:rPr>
          <w:rFonts w:ascii="Times New Roman" w:hAnsi="Times New Roman"/>
          <w:sz w:val="20"/>
          <w:szCs w:val="20"/>
          <w:lang w:val="sr-Cyrl-CS"/>
        </w:rPr>
        <w:t>.</w:t>
      </w:r>
      <w:r w:rsidRPr="00AE5800">
        <w:rPr>
          <w:rFonts w:ascii="Times New Roman" w:hAnsi="Times New Roman"/>
          <w:sz w:val="20"/>
          <w:szCs w:val="20"/>
        </w:rPr>
        <w:t xml:space="preserve"> Radojković</w:t>
      </w:r>
      <w:r w:rsidR="007A2979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7A2979">
        <w:rPr>
          <w:rFonts w:ascii="Times New Roman" w:hAnsi="Times New Roman"/>
          <w:b/>
          <w:sz w:val="24"/>
          <w:szCs w:val="24"/>
        </w:rPr>
        <w:t>Flexible manufacturing and the use of industrial robots within</w:t>
      </w:r>
      <w:r w:rsidR="0053331D" w:rsidRPr="0053331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53331D">
        <w:rPr>
          <w:rFonts w:ascii="Times New Roman" w:hAnsi="Times New Roman"/>
        </w:rPr>
        <w:t>10</w:t>
      </w:r>
      <w:r w:rsidRPr="0053331D">
        <w:rPr>
          <w:rFonts w:ascii="Times New Roman" w:hAnsi="Times New Roman"/>
          <w:vertAlign w:val="superscript"/>
        </w:rPr>
        <w:t>th</w:t>
      </w:r>
      <w:r w:rsidRPr="0053331D">
        <w:rPr>
          <w:rFonts w:ascii="Times New Roman" w:hAnsi="Times New Roman"/>
        </w:rPr>
        <w:t xml:space="preserve"> international conference „RESEARCH AND DEVELOPMENT IN MECHANICAL INDUSTRY“ </w:t>
      </w:r>
      <w:r w:rsidRPr="0053331D">
        <w:rPr>
          <w:rFonts w:ascii="Times New Roman" w:hAnsi="Times New Roman"/>
          <w:b/>
        </w:rPr>
        <w:t>RaDMI 2010</w:t>
      </w:r>
      <w:r w:rsidR="0053331D" w:rsidRPr="0053331D">
        <w:rPr>
          <w:rFonts w:ascii="Times New Roman" w:hAnsi="Times New Roman"/>
          <w:lang w:val="sr-Cyrl-CS"/>
        </w:rPr>
        <w:t>,</w:t>
      </w:r>
      <w:r w:rsidRPr="0053331D">
        <w:rPr>
          <w:rFonts w:ascii="Times New Roman" w:hAnsi="Times New Roman"/>
        </w:rPr>
        <w:t xml:space="preserve"> Donji Milanovac</w:t>
      </w:r>
      <w:r w:rsidR="0053331D" w:rsidRPr="0053331D">
        <w:rPr>
          <w:rFonts w:ascii="Times New Roman" w:hAnsi="Times New Roman"/>
          <w:lang w:val="sr-Cyrl-CS"/>
        </w:rPr>
        <w:t>, 2010.</w:t>
      </w:r>
    </w:p>
    <w:p w:rsidR="006F07C0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l-SI"/>
        </w:rPr>
      </w:pPr>
    </w:p>
    <w:p w:rsidR="006F07C0" w:rsidRPr="0053331D" w:rsidRDefault="006F07C0" w:rsidP="0053331D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 w:rsidRPr="00CF0CD9">
        <w:rPr>
          <w:rFonts w:ascii="Times New Roman" w:hAnsi="Times New Roman"/>
          <w:sz w:val="20"/>
          <w:szCs w:val="20"/>
        </w:rPr>
        <w:t>Lj</w:t>
      </w:r>
      <w:r w:rsidR="0053331D">
        <w:rPr>
          <w:rFonts w:ascii="Times New Roman" w:hAnsi="Times New Roman"/>
          <w:sz w:val="20"/>
          <w:szCs w:val="20"/>
          <w:lang w:val="sr-Cyrl-CS"/>
        </w:rPr>
        <w:t>.</w:t>
      </w:r>
      <w:r w:rsidRPr="00CF0CD9">
        <w:rPr>
          <w:rFonts w:ascii="Times New Roman" w:hAnsi="Times New Roman"/>
          <w:sz w:val="20"/>
          <w:szCs w:val="20"/>
        </w:rPr>
        <w:t xml:space="preserve"> Janjušević, M</w:t>
      </w:r>
      <w:r w:rsidR="0053331D">
        <w:rPr>
          <w:rFonts w:ascii="Times New Roman" w:hAnsi="Times New Roman"/>
          <w:sz w:val="20"/>
          <w:szCs w:val="20"/>
          <w:lang w:val="sr-Cyrl-CS"/>
        </w:rPr>
        <w:t>.</w:t>
      </w:r>
      <w:r w:rsidRPr="00CF0CD9">
        <w:rPr>
          <w:rFonts w:ascii="Times New Roman" w:hAnsi="Times New Roman"/>
          <w:sz w:val="20"/>
          <w:szCs w:val="20"/>
        </w:rPr>
        <w:t xml:space="preserve"> Radosavljević, Z</w:t>
      </w:r>
      <w:r w:rsidR="0053331D">
        <w:rPr>
          <w:rFonts w:ascii="Times New Roman" w:hAnsi="Times New Roman"/>
          <w:sz w:val="20"/>
          <w:szCs w:val="20"/>
          <w:lang w:val="sr-Cyrl-CS"/>
        </w:rPr>
        <w:t>.</w:t>
      </w:r>
      <w:r w:rsidRPr="00CF0CD9">
        <w:rPr>
          <w:rFonts w:ascii="Times New Roman" w:hAnsi="Times New Roman"/>
          <w:sz w:val="20"/>
          <w:szCs w:val="20"/>
        </w:rPr>
        <w:t xml:space="preserve"> Milutinović</w:t>
      </w:r>
      <w:r w:rsidR="0053331D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53331D">
        <w:rPr>
          <w:rFonts w:ascii="Times New Roman" w:hAnsi="Times New Roman"/>
          <w:b/>
          <w:sz w:val="24"/>
          <w:szCs w:val="24"/>
        </w:rPr>
        <w:t>Choosing the optimal robot construction</w:t>
      </w:r>
      <w:r w:rsidR="0053331D" w:rsidRPr="0053331D">
        <w:rPr>
          <w:rFonts w:ascii="Times New Roman" w:hAnsi="Times New Roman"/>
          <w:sz w:val="24"/>
          <w:szCs w:val="24"/>
          <w:lang w:val="sr-Cyrl-CS"/>
        </w:rPr>
        <w:t>,</w:t>
      </w:r>
      <w:r w:rsidRPr="0053331D">
        <w:rPr>
          <w:rFonts w:ascii="Times New Roman" w:hAnsi="Times New Roman"/>
          <w:sz w:val="24"/>
          <w:szCs w:val="24"/>
        </w:rPr>
        <w:t xml:space="preserve"> </w:t>
      </w:r>
    </w:p>
    <w:p w:rsidR="006F07C0" w:rsidRPr="0053331D" w:rsidRDefault="006F07C0" w:rsidP="006F07C0">
      <w:pPr>
        <w:spacing w:after="0"/>
        <w:ind w:left="709" w:firstLine="11"/>
        <w:rPr>
          <w:rFonts w:ascii="Times New Roman" w:hAnsi="Times New Roman"/>
          <w:b/>
          <w:lang w:val="sr-Cyrl-CS"/>
        </w:rPr>
      </w:pPr>
      <w:r w:rsidRPr="0025440D">
        <w:rPr>
          <w:rFonts w:ascii="Times New Roman" w:hAnsi="Times New Roman"/>
          <w:shadow/>
        </w:rPr>
        <w:t>6</w:t>
      </w:r>
      <w:r w:rsidRPr="0025440D">
        <w:rPr>
          <w:rFonts w:ascii="Times New Roman" w:hAnsi="Times New Roman"/>
          <w:shadow/>
          <w:lang w:val="pl-PL"/>
        </w:rPr>
        <w:t xml:space="preserve"> međunarodni simpozijum </w:t>
      </w:r>
      <w:r w:rsidRPr="0025440D">
        <w:rPr>
          <w:rFonts w:ascii="Times New Roman" w:hAnsi="Times New Roman"/>
          <w:b/>
          <w:shadow/>
          <w:lang w:val="pl-PL"/>
        </w:rPr>
        <w:t>“</w:t>
      </w:r>
      <w:r w:rsidRPr="0025440D">
        <w:rPr>
          <w:rFonts w:ascii="Times New Roman" w:hAnsi="Times New Roman"/>
          <w:shadow/>
          <w:lang w:val="pl-PL"/>
        </w:rPr>
        <w:t xml:space="preserve">KONSTRUISANJE, OBLIKOVANJE I DIZAJN” </w:t>
      </w:r>
      <w:r w:rsidRPr="0025440D">
        <w:rPr>
          <w:rFonts w:ascii="Times New Roman" w:hAnsi="Times New Roman"/>
          <w:b/>
          <w:shadow/>
          <w:lang w:val="pl-PL"/>
        </w:rPr>
        <w:t>KOD 2010</w:t>
      </w:r>
      <w:r w:rsidR="0053331D" w:rsidRPr="0053331D">
        <w:rPr>
          <w:rFonts w:ascii="Times New Roman" w:hAnsi="Times New Roman"/>
          <w:shadow/>
          <w:lang w:val="sr-Cyrl-CS"/>
        </w:rPr>
        <w:t>,</w:t>
      </w:r>
      <w:r w:rsidRPr="0053331D">
        <w:rPr>
          <w:rFonts w:ascii="Times New Roman" w:hAnsi="Times New Roman"/>
          <w:bCs/>
          <w:iCs/>
          <w:shadow/>
          <w:lang w:val="de-DE"/>
        </w:rPr>
        <w:t xml:space="preserve"> </w:t>
      </w:r>
      <w:r w:rsidRPr="0025440D">
        <w:rPr>
          <w:rFonts w:ascii="Times New Roman" w:hAnsi="Times New Roman"/>
          <w:bCs/>
          <w:iCs/>
          <w:shadow/>
          <w:lang w:val="de-DE"/>
        </w:rPr>
        <w:t>Palić</w:t>
      </w:r>
      <w:r w:rsidR="0053331D">
        <w:rPr>
          <w:rFonts w:ascii="Times New Roman" w:hAnsi="Times New Roman"/>
          <w:bCs/>
          <w:iCs/>
          <w:shadow/>
          <w:lang w:val="sr-Cyrl-CS"/>
        </w:rPr>
        <w:t>, 2010.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r-Cyrl-CS"/>
        </w:rPr>
      </w:pPr>
    </w:p>
    <w:p w:rsidR="006F07C0" w:rsidRPr="00254BF2" w:rsidRDefault="006F07C0" w:rsidP="006F07C0">
      <w:pPr>
        <w:pStyle w:val="ListParagraph"/>
        <w:numPr>
          <w:ilvl w:val="0"/>
          <w:numId w:val="10"/>
        </w:numPr>
        <w:spacing w:after="0"/>
        <w:ind w:left="709" w:hanging="283"/>
        <w:rPr>
          <w:rFonts w:ascii="Times New Roman" w:hAnsi="Times New Roman"/>
          <w:bCs/>
          <w:lang w:val="sl-SI"/>
        </w:rPr>
      </w:pPr>
      <w:r w:rsidRPr="0053331D">
        <w:rPr>
          <w:rFonts w:ascii="Times New Roman" w:hAnsi="Times New Roman"/>
          <w:sz w:val="20"/>
          <w:szCs w:val="20"/>
        </w:rPr>
        <w:t>L</w:t>
      </w:r>
      <w:r w:rsidR="0053331D" w:rsidRPr="0053331D">
        <w:rPr>
          <w:rFonts w:ascii="Times New Roman" w:hAnsi="Times New Roman"/>
          <w:sz w:val="20"/>
          <w:szCs w:val="20"/>
          <w:lang w:val="sr-Cyrl-CS"/>
        </w:rPr>
        <w:t>ј.</w:t>
      </w:r>
      <w:r w:rsidRPr="0053331D">
        <w:rPr>
          <w:rFonts w:ascii="Times New Roman" w:hAnsi="Times New Roman"/>
          <w:sz w:val="20"/>
          <w:szCs w:val="20"/>
        </w:rPr>
        <w:t xml:space="preserve"> Janjušević, M</w:t>
      </w:r>
      <w:r w:rsidR="0053331D" w:rsidRPr="0053331D">
        <w:rPr>
          <w:rFonts w:ascii="Times New Roman" w:hAnsi="Times New Roman"/>
          <w:sz w:val="20"/>
          <w:szCs w:val="20"/>
          <w:lang w:val="sr-Cyrl-CS"/>
        </w:rPr>
        <w:t>.</w:t>
      </w:r>
      <w:r w:rsidRPr="0053331D">
        <w:rPr>
          <w:rFonts w:ascii="Times New Roman" w:hAnsi="Times New Roman"/>
          <w:sz w:val="20"/>
          <w:szCs w:val="20"/>
        </w:rPr>
        <w:t xml:space="preserve"> Kutin, M</w:t>
      </w:r>
      <w:r w:rsidR="0053331D" w:rsidRPr="0053331D">
        <w:rPr>
          <w:rFonts w:ascii="Times New Roman" w:hAnsi="Times New Roman"/>
          <w:sz w:val="20"/>
          <w:szCs w:val="20"/>
          <w:lang w:val="sr-Cyrl-CS"/>
        </w:rPr>
        <w:t>.</w:t>
      </w:r>
      <w:r w:rsidRPr="0053331D">
        <w:rPr>
          <w:rFonts w:ascii="Times New Roman" w:hAnsi="Times New Roman"/>
          <w:sz w:val="20"/>
          <w:szCs w:val="20"/>
        </w:rPr>
        <w:t xml:space="preserve"> Radosavljević</w:t>
      </w:r>
      <w:r w:rsidR="0053331D" w:rsidRPr="0053331D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53331D">
        <w:rPr>
          <w:rFonts w:ascii="Times New Roman" w:hAnsi="Times New Roman"/>
          <w:b/>
          <w:bCs/>
          <w:sz w:val="24"/>
          <w:szCs w:val="24"/>
        </w:rPr>
        <w:t>THE STRUCTURE OF FLEXIBLE MANUFACTURING UNIT</w:t>
      </w:r>
      <w:r w:rsidR="0053331D" w:rsidRPr="0053331D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Pr="0053331D">
        <w:rPr>
          <w:rFonts w:ascii="Times New Roman" w:hAnsi="Times New Roman"/>
          <w:sz w:val="24"/>
          <w:szCs w:val="24"/>
        </w:rPr>
        <w:t>7</w:t>
      </w:r>
      <w:r w:rsidRPr="0053331D">
        <w:rPr>
          <w:rFonts w:ascii="Times New Roman" w:hAnsi="Times New Roman"/>
          <w:sz w:val="24"/>
          <w:szCs w:val="24"/>
          <w:vertAlign w:val="superscript"/>
        </w:rPr>
        <w:t>th</w:t>
      </w:r>
      <w:r w:rsidRPr="0053331D">
        <w:rPr>
          <w:rFonts w:ascii="Times New Roman" w:hAnsi="Times New Roman"/>
          <w:sz w:val="24"/>
          <w:szCs w:val="24"/>
        </w:rPr>
        <w:t xml:space="preserve"> international conference RESEARCH AND DEVELOPMENT OF </w:t>
      </w:r>
      <w:r w:rsidRPr="0053331D">
        <w:rPr>
          <w:rFonts w:ascii="Times New Roman" w:hAnsi="Times New Roman"/>
        </w:rPr>
        <w:t xml:space="preserve">MECHANICAL ELEMENTS AND SYSTEMS </w:t>
      </w:r>
      <w:r w:rsidRPr="0053331D">
        <w:rPr>
          <w:rFonts w:ascii="Times New Roman" w:hAnsi="Times New Roman"/>
          <w:b/>
          <w:bCs/>
          <w:kern w:val="36"/>
        </w:rPr>
        <w:t xml:space="preserve">IRMES 2011 </w:t>
      </w:r>
      <w:r w:rsidRPr="0053331D">
        <w:rPr>
          <w:rFonts w:ascii="Times New Roman" w:hAnsi="Times New Roman"/>
        </w:rPr>
        <w:t xml:space="preserve">Zlatibor, </w:t>
      </w:r>
      <w:r w:rsidR="0053331D">
        <w:rPr>
          <w:rFonts w:ascii="Times New Roman" w:hAnsi="Times New Roman"/>
          <w:lang w:val="sr-Cyrl-CS"/>
        </w:rPr>
        <w:t>2011.</w:t>
      </w:r>
    </w:p>
    <w:p w:rsidR="00254BF2" w:rsidRPr="00254BF2" w:rsidRDefault="00254BF2" w:rsidP="00254BF2">
      <w:pPr>
        <w:spacing w:after="0"/>
        <w:rPr>
          <w:rFonts w:ascii="Times New Roman" w:hAnsi="Times New Roman"/>
          <w:bCs/>
          <w:lang w:val="sr-Cyrl-CS"/>
        </w:rPr>
      </w:pPr>
    </w:p>
    <w:p w:rsidR="006F07C0" w:rsidRPr="007B64C7" w:rsidRDefault="006F07C0" w:rsidP="007B64C7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 w:rsidRPr="000C5647">
        <w:rPr>
          <w:rFonts w:ascii="Times New Roman" w:hAnsi="Times New Roman"/>
          <w:sz w:val="20"/>
          <w:szCs w:val="20"/>
        </w:rPr>
        <w:t>Lj Janjušević</w:t>
      </w:r>
      <w:r w:rsidR="001678E5" w:rsidRPr="004B2CBD">
        <w:rPr>
          <w:rFonts w:ascii="Times New Roman" w:hAnsi="Times New Roman"/>
          <w:sz w:val="20"/>
          <w:szCs w:val="20"/>
        </w:rPr>
        <w:t>,</w:t>
      </w:r>
      <w:r w:rsidRPr="004B2CBD">
        <w:rPr>
          <w:rFonts w:ascii="Times New Roman" w:hAnsi="Times New Roman"/>
          <w:sz w:val="20"/>
          <w:szCs w:val="20"/>
        </w:rPr>
        <w:t xml:space="preserve"> </w:t>
      </w:r>
      <w:r w:rsidRPr="000C5647">
        <w:rPr>
          <w:rFonts w:ascii="Times New Roman" w:hAnsi="Times New Roman"/>
          <w:sz w:val="20"/>
          <w:szCs w:val="20"/>
        </w:rPr>
        <w:t>M.Kutin</w:t>
      </w:r>
      <w:r w:rsidR="001678E5" w:rsidRPr="004B2CBD">
        <w:rPr>
          <w:rFonts w:ascii="Times New Roman" w:hAnsi="Times New Roman"/>
          <w:sz w:val="20"/>
          <w:szCs w:val="20"/>
        </w:rPr>
        <w:t>,</w:t>
      </w:r>
      <w:r w:rsidRPr="000C5647">
        <w:rPr>
          <w:rFonts w:ascii="Times New Roman" w:hAnsi="Times New Roman"/>
          <w:sz w:val="20"/>
          <w:szCs w:val="20"/>
        </w:rPr>
        <w:t xml:space="preserve"> M. Prokolab</w:t>
      </w:r>
      <w:r w:rsidR="007B64C7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7B64C7">
        <w:rPr>
          <w:rFonts w:ascii="Times New Roman" w:hAnsi="Times New Roman"/>
          <w:b/>
          <w:sz w:val="24"/>
          <w:szCs w:val="24"/>
        </w:rPr>
        <w:t>PRIMENA ALATNIH ČELIKA PRILIKOM OBRADE REZANJEM</w:t>
      </w:r>
      <w:r w:rsidR="007B64C7" w:rsidRPr="007B64C7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7B64C7">
        <w:rPr>
          <w:rFonts w:ascii="Times New Roman" w:hAnsi="Times New Roman"/>
        </w:rPr>
        <w:t xml:space="preserve">AKADEMIJA NAUKA I UMJETNOSTI REPUBLIKE SRPSKE, naučni skupovi knjiga XIX, </w:t>
      </w:r>
      <w:r w:rsidRPr="007B64C7">
        <w:rPr>
          <w:rFonts w:ascii="Times New Roman" w:hAnsi="Times New Roman"/>
          <w:b/>
        </w:rPr>
        <w:t>SAVREMENI MATERIJALI</w:t>
      </w:r>
      <w:r w:rsidRPr="007B64C7">
        <w:rPr>
          <w:rFonts w:ascii="Times New Roman" w:hAnsi="Times New Roman"/>
        </w:rPr>
        <w:t xml:space="preserve"> odelenje prirodno-matematičkih i tehničkih nauka knjiga 14</w:t>
      </w:r>
      <w:r w:rsidRPr="007B64C7">
        <w:rPr>
          <w:rFonts w:ascii="Times New Roman" w:hAnsi="Times New Roman"/>
          <w:lang w:val="sr-Cyrl-CS"/>
        </w:rPr>
        <w:t>,</w:t>
      </w:r>
      <w:r w:rsidRPr="007B64C7">
        <w:rPr>
          <w:rFonts w:ascii="Times New Roman" w:hAnsi="Times New Roman"/>
          <w:b/>
          <w:lang w:val="sr-Cyrl-CS"/>
        </w:rPr>
        <w:t xml:space="preserve"> </w:t>
      </w:r>
      <w:r w:rsidRPr="007B64C7">
        <w:rPr>
          <w:rFonts w:ascii="Times New Roman" w:hAnsi="Times New Roman"/>
        </w:rPr>
        <w:t>Banja Luka</w:t>
      </w:r>
      <w:r w:rsidR="007B64C7" w:rsidRPr="007B64C7">
        <w:rPr>
          <w:rFonts w:ascii="Times New Roman" w:hAnsi="Times New Roman"/>
          <w:lang w:val="sr-Cyrl-CS"/>
        </w:rPr>
        <w:t>,</w:t>
      </w:r>
      <w:r w:rsidRPr="007B64C7">
        <w:rPr>
          <w:rFonts w:ascii="Times New Roman" w:hAnsi="Times New Roman"/>
        </w:rPr>
        <w:t xml:space="preserve"> 2011</w:t>
      </w:r>
      <w:r w:rsidR="007B64C7" w:rsidRPr="007B64C7">
        <w:rPr>
          <w:rFonts w:ascii="Times New Roman" w:hAnsi="Times New Roman"/>
          <w:lang w:val="sr-Cyrl-CS"/>
        </w:rPr>
        <w:t>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7156FC" w:rsidRDefault="007156FC" w:rsidP="007156FC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Љ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96576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Јањушевић</w:t>
      </w:r>
      <w:r w:rsidR="006F07C0" w:rsidRPr="0096576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96576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Милутиновић</w:t>
      </w:r>
      <w:r w:rsidR="006F07C0" w:rsidRPr="0096576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96576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Радосављевић</w:t>
      </w:r>
      <w:r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="006F07C0" w:rsidRPr="007156FC">
        <w:rPr>
          <w:rFonts w:ascii="Times New Roman" w:hAnsi="Times New Roman"/>
          <w:b/>
          <w:sz w:val="24"/>
          <w:szCs w:val="24"/>
          <w:lang w:val="pl-PL"/>
        </w:rPr>
        <w:t>Zahtevi savremenog tržišta</w:t>
      </w:r>
      <w:r w:rsidRPr="007156FC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6F07C0" w:rsidRPr="007B64C7" w:rsidRDefault="006F07C0" w:rsidP="006F07C0">
      <w:pPr>
        <w:spacing w:after="0"/>
        <w:ind w:left="709" w:firstLine="11"/>
        <w:rPr>
          <w:rFonts w:ascii="Times New Roman" w:hAnsi="Times New Roman"/>
          <w:lang w:val="sr-Cyrl-CS"/>
        </w:rPr>
      </w:pPr>
      <w:r w:rsidRPr="0025440D">
        <w:rPr>
          <w:rFonts w:ascii="Times New Roman" w:hAnsi="Times New Roman"/>
          <w:lang w:val="sr-Latn-CS"/>
        </w:rPr>
        <w:t xml:space="preserve">14 </w:t>
      </w:r>
      <w:r w:rsidR="007156FC" w:rsidRPr="007156FC">
        <w:rPr>
          <w:rFonts w:ascii="Times New Roman" w:hAnsi="Times New Roman"/>
          <w:lang w:val="sr-Cyrl-CS"/>
        </w:rPr>
        <w:t>међународна</w:t>
      </w:r>
      <w:r w:rsidRPr="007156FC">
        <w:rPr>
          <w:rFonts w:ascii="Times New Roman" w:hAnsi="Times New Roman"/>
          <w:lang w:val="sr-Cyrl-CS"/>
        </w:rPr>
        <w:t xml:space="preserve"> </w:t>
      </w:r>
      <w:r w:rsidR="007156FC" w:rsidRPr="007156FC">
        <w:rPr>
          <w:rFonts w:ascii="Times New Roman" w:hAnsi="Times New Roman"/>
          <w:lang w:val="sr-Cyrl-CS"/>
        </w:rPr>
        <w:t>комференција</w:t>
      </w:r>
      <w:r w:rsidRPr="007156FC">
        <w:rPr>
          <w:rFonts w:ascii="Times New Roman" w:hAnsi="Times New Roman"/>
          <w:lang w:val="sr-Cyrl-CS"/>
        </w:rPr>
        <w:t xml:space="preserve"> </w:t>
      </w:r>
      <w:r w:rsidRPr="0025440D">
        <w:rPr>
          <w:rFonts w:ascii="Times New Roman" w:hAnsi="Times New Roman"/>
          <w:b/>
          <w:lang w:val="sr-Latn-CS"/>
        </w:rPr>
        <w:t xml:space="preserve">ICDQM – 2011 </w:t>
      </w:r>
      <w:r w:rsidRPr="0025440D">
        <w:rPr>
          <w:rFonts w:ascii="Times New Roman" w:hAnsi="Times New Roman"/>
          <w:lang w:val="sr-Latn-CS"/>
        </w:rPr>
        <w:t>(</w:t>
      </w:r>
      <w:r w:rsidR="004B2CBD">
        <w:rPr>
          <w:rFonts w:ascii="Times New Roman" w:hAnsi="Times New Roman"/>
          <w:lang w:val="sr-Latn-CS"/>
        </w:rPr>
        <w:t>Управљање</w:t>
      </w:r>
      <w:r w:rsidRPr="0025440D">
        <w:rPr>
          <w:rFonts w:ascii="Times New Roman" w:hAnsi="Times New Roman"/>
          <w:lang w:val="sr-Latn-CS"/>
        </w:rPr>
        <w:t xml:space="preserve"> </w:t>
      </w:r>
      <w:r w:rsidR="004B2CBD">
        <w:rPr>
          <w:rFonts w:ascii="Times New Roman" w:hAnsi="Times New Roman"/>
          <w:lang w:val="sr-Latn-CS"/>
        </w:rPr>
        <w:t>квалитетом</w:t>
      </w:r>
      <w:r w:rsidR="007B64C7">
        <w:rPr>
          <w:rFonts w:ascii="Times New Roman" w:hAnsi="Times New Roman"/>
          <w:lang w:val="sr-Latn-CS"/>
        </w:rPr>
        <w:t xml:space="preserve"> </w:t>
      </w:r>
      <w:r w:rsidR="004B2CBD">
        <w:rPr>
          <w:rFonts w:ascii="Times New Roman" w:hAnsi="Times New Roman"/>
          <w:lang w:val="sr-Latn-CS"/>
        </w:rPr>
        <w:t>и</w:t>
      </w:r>
      <w:r w:rsidR="007B64C7">
        <w:rPr>
          <w:rFonts w:ascii="Times New Roman" w:hAnsi="Times New Roman"/>
          <w:lang w:val="sr-Latn-CS"/>
        </w:rPr>
        <w:t xml:space="preserve"> </w:t>
      </w:r>
      <w:r w:rsidR="004B2CBD">
        <w:rPr>
          <w:rFonts w:ascii="Times New Roman" w:hAnsi="Times New Roman"/>
          <w:lang w:val="sr-Latn-CS"/>
        </w:rPr>
        <w:t>поузданошћу</w:t>
      </w:r>
      <w:r w:rsidR="007B64C7">
        <w:rPr>
          <w:rFonts w:ascii="Times New Roman" w:hAnsi="Times New Roman"/>
          <w:lang w:val="sr-Latn-CS"/>
        </w:rPr>
        <w:t xml:space="preserve">), </w:t>
      </w:r>
      <w:r w:rsidR="004B2CBD">
        <w:rPr>
          <w:rFonts w:ascii="Times New Roman" w:hAnsi="Times New Roman"/>
          <w:lang w:val="sr-Latn-CS"/>
        </w:rPr>
        <w:t>Београд</w:t>
      </w:r>
      <w:r w:rsidR="00C37563">
        <w:rPr>
          <w:rFonts w:ascii="Times New Roman" w:hAnsi="Times New Roman"/>
          <w:lang w:val="sr-Cyrl-CS"/>
        </w:rPr>
        <w:t>,</w:t>
      </w:r>
      <w:r w:rsidR="007B64C7">
        <w:rPr>
          <w:rFonts w:ascii="Times New Roman" w:hAnsi="Times New Roman"/>
          <w:lang w:val="sr-Latn-CS"/>
        </w:rPr>
        <w:t xml:space="preserve"> 2011.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7156FC" w:rsidRDefault="007156FC" w:rsidP="007156FC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Љ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FE276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Јањушевић</w:t>
      </w:r>
      <w:r w:rsidR="006F07C0" w:rsidRPr="00FE276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FE276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Вејновић</w:t>
      </w:r>
      <w:r w:rsidR="006F07C0" w:rsidRPr="00FE276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  <w:lang w:val="sr-Cyrl-CS"/>
        </w:rPr>
        <w:t>.</w:t>
      </w:r>
      <w:r w:rsidR="006F07C0" w:rsidRPr="00FE276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Радосављевић</w:t>
      </w:r>
      <w:r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="006F07C0" w:rsidRPr="007156FC">
        <w:rPr>
          <w:rFonts w:ascii="Times New Roman" w:hAnsi="Times New Roman"/>
          <w:b/>
          <w:sz w:val="24"/>
          <w:szCs w:val="24"/>
          <w:lang w:val="pl-PL"/>
        </w:rPr>
        <w:t>Definicija skladišta u savremenim proizvodno distributivnim centrima</w:t>
      </w:r>
      <w:r w:rsidRPr="007156F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F07C0" w:rsidRPr="007156FC">
        <w:rPr>
          <w:rFonts w:ascii="Times New Roman" w:hAnsi="Times New Roman"/>
          <w:lang w:val="pl-PL"/>
        </w:rPr>
        <w:t xml:space="preserve">15 </w:t>
      </w:r>
      <w:r w:rsidRPr="007156FC">
        <w:rPr>
          <w:rFonts w:ascii="Times New Roman" w:hAnsi="Times New Roman"/>
          <w:lang w:val="pl-PL"/>
        </w:rPr>
        <w:t>међународна</w:t>
      </w:r>
      <w:r w:rsidR="006F07C0" w:rsidRPr="007156FC">
        <w:rPr>
          <w:rFonts w:ascii="Times New Roman" w:hAnsi="Times New Roman"/>
          <w:lang w:val="pl-PL"/>
        </w:rPr>
        <w:t xml:space="preserve"> </w:t>
      </w:r>
      <w:r w:rsidRPr="007156FC">
        <w:rPr>
          <w:rFonts w:ascii="Times New Roman" w:hAnsi="Times New Roman"/>
          <w:lang w:val="pl-PL"/>
        </w:rPr>
        <w:t>комференција</w:t>
      </w:r>
      <w:r w:rsidR="006F07C0" w:rsidRPr="007156FC">
        <w:rPr>
          <w:rFonts w:ascii="Times New Roman" w:hAnsi="Times New Roman"/>
          <w:lang w:val="pl-PL"/>
        </w:rPr>
        <w:t xml:space="preserve"> </w:t>
      </w:r>
      <w:r w:rsidR="006F07C0" w:rsidRPr="007156FC">
        <w:rPr>
          <w:rFonts w:ascii="Times New Roman" w:hAnsi="Times New Roman"/>
          <w:b/>
          <w:lang w:val="pl-PL"/>
        </w:rPr>
        <w:t xml:space="preserve">ICDQM – 2012 </w:t>
      </w:r>
      <w:r w:rsidR="006F07C0" w:rsidRPr="007156FC">
        <w:rPr>
          <w:rFonts w:ascii="Times New Roman" w:hAnsi="Times New Roman"/>
          <w:lang w:val="pl-PL"/>
        </w:rPr>
        <w:t>(</w:t>
      </w:r>
      <w:r w:rsidRPr="007156FC">
        <w:rPr>
          <w:rFonts w:ascii="Times New Roman" w:hAnsi="Times New Roman"/>
          <w:lang w:val="pl-PL"/>
        </w:rPr>
        <w:t>Управљање</w:t>
      </w:r>
      <w:r w:rsidR="006F07C0" w:rsidRPr="007156FC">
        <w:rPr>
          <w:rFonts w:ascii="Times New Roman" w:hAnsi="Times New Roman"/>
          <w:lang w:val="pl-PL"/>
        </w:rPr>
        <w:t xml:space="preserve"> </w:t>
      </w:r>
      <w:r w:rsidRPr="007156FC">
        <w:rPr>
          <w:rFonts w:ascii="Times New Roman" w:hAnsi="Times New Roman"/>
          <w:lang w:val="pl-PL"/>
        </w:rPr>
        <w:t>квалитетом</w:t>
      </w:r>
      <w:r w:rsidR="006F07C0" w:rsidRPr="007156FC">
        <w:rPr>
          <w:rFonts w:ascii="Times New Roman" w:hAnsi="Times New Roman"/>
          <w:lang w:val="pl-PL"/>
        </w:rPr>
        <w:t xml:space="preserve"> </w:t>
      </w:r>
      <w:r w:rsidRPr="007156FC">
        <w:rPr>
          <w:rFonts w:ascii="Times New Roman" w:hAnsi="Times New Roman"/>
          <w:lang w:val="pl-PL"/>
        </w:rPr>
        <w:t>и</w:t>
      </w:r>
      <w:r w:rsidR="006F07C0" w:rsidRPr="007156FC">
        <w:rPr>
          <w:rFonts w:ascii="Times New Roman" w:hAnsi="Times New Roman"/>
          <w:lang w:val="pl-PL"/>
        </w:rPr>
        <w:t xml:space="preserve"> </w:t>
      </w:r>
      <w:r w:rsidRPr="007156FC">
        <w:rPr>
          <w:rFonts w:ascii="Times New Roman" w:hAnsi="Times New Roman"/>
          <w:lang w:val="pl-PL"/>
        </w:rPr>
        <w:t>поузданошћу</w:t>
      </w:r>
      <w:r w:rsidR="006F07C0" w:rsidRPr="007156FC">
        <w:rPr>
          <w:rFonts w:ascii="Times New Roman" w:hAnsi="Times New Roman"/>
          <w:lang w:val="pl-PL"/>
        </w:rPr>
        <w:t xml:space="preserve">), </w:t>
      </w:r>
      <w:r w:rsidRPr="007156FC">
        <w:rPr>
          <w:rFonts w:ascii="Times New Roman" w:hAnsi="Times New Roman"/>
          <w:lang w:val="pl-PL"/>
        </w:rPr>
        <w:t>Београд</w:t>
      </w:r>
      <w:r w:rsidR="00C37563">
        <w:rPr>
          <w:rFonts w:ascii="Times New Roman" w:hAnsi="Times New Roman"/>
          <w:lang w:val="sr-Cyrl-CS"/>
        </w:rPr>
        <w:t>,</w:t>
      </w:r>
      <w:r w:rsidR="006F07C0" w:rsidRPr="007156FC">
        <w:rPr>
          <w:rFonts w:ascii="Times New Roman" w:hAnsi="Times New Roman"/>
          <w:lang w:val="pl-PL"/>
        </w:rPr>
        <w:t xml:space="preserve"> 2012. </w:t>
      </w:r>
    </w:p>
    <w:p w:rsidR="006F07C0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l-SI"/>
        </w:rPr>
      </w:pPr>
    </w:p>
    <w:p w:rsidR="006F07C0" w:rsidRPr="007E5B03" w:rsidRDefault="004B2CBD" w:rsidP="007E5B03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 w:rsidRPr="004B2CBD">
        <w:rPr>
          <w:rFonts w:ascii="Times New Roman" w:hAnsi="Times New Roman"/>
          <w:sz w:val="20"/>
          <w:szCs w:val="20"/>
          <w:lang w:val="sr-Cyrl-CS"/>
        </w:rPr>
        <w:t>П</w:t>
      </w:r>
      <w:r w:rsidR="006F07C0" w:rsidRPr="004B2CBD"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Pr="004B2CBD">
        <w:rPr>
          <w:rFonts w:ascii="Times New Roman" w:hAnsi="Times New Roman"/>
          <w:sz w:val="20"/>
          <w:szCs w:val="20"/>
          <w:lang w:val="sr-Cyrl-CS"/>
        </w:rPr>
        <w:t>Хаџић</w:t>
      </w:r>
      <w:r w:rsidR="006F07C0" w:rsidRPr="004B2CBD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4B2CBD">
        <w:rPr>
          <w:rFonts w:ascii="Times New Roman" w:hAnsi="Times New Roman"/>
          <w:sz w:val="20"/>
          <w:szCs w:val="20"/>
          <w:lang w:val="sr-Cyrl-CS"/>
        </w:rPr>
        <w:t>М</w:t>
      </w:r>
      <w:r w:rsidR="006F07C0" w:rsidRPr="004B2CBD"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Pr="004B2CBD">
        <w:rPr>
          <w:rFonts w:ascii="Times New Roman" w:hAnsi="Times New Roman"/>
          <w:sz w:val="20"/>
          <w:szCs w:val="20"/>
          <w:lang w:val="sr-Cyrl-CS"/>
        </w:rPr>
        <w:t>Радосављевић</w:t>
      </w:r>
      <w:r w:rsidR="006F07C0" w:rsidRPr="004B2CBD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4B2CBD">
        <w:rPr>
          <w:rFonts w:ascii="Times New Roman" w:hAnsi="Times New Roman"/>
          <w:sz w:val="20"/>
          <w:szCs w:val="20"/>
          <w:lang w:val="sr-Cyrl-CS"/>
        </w:rPr>
        <w:t>Љ</w:t>
      </w:r>
      <w:r w:rsidR="006F07C0" w:rsidRPr="004B2CBD"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Pr="004B2CBD">
        <w:rPr>
          <w:rFonts w:ascii="Times New Roman" w:hAnsi="Times New Roman"/>
          <w:sz w:val="20"/>
          <w:szCs w:val="20"/>
          <w:lang w:val="sr-Cyrl-CS"/>
        </w:rPr>
        <w:t>Јањушевић</w:t>
      </w:r>
      <w:r w:rsidR="007E5B03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="006F07C0" w:rsidRPr="007E5B03">
        <w:rPr>
          <w:rFonts w:ascii="Times New Roman" w:hAnsi="Times New Roman"/>
          <w:b/>
          <w:sz w:val="24"/>
          <w:szCs w:val="24"/>
        </w:rPr>
        <w:t>On indvidual biodiesel production and its compliance with EN 14214 standard</w:t>
      </w:r>
      <w:r w:rsidR="007E5B03" w:rsidRPr="007E5B0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F07C0" w:rsidRPr="007E5B03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>симпозијум</w:t>
      </w:r>
      <w:r w:rsidR="006F07C0" w:rsidRPr="007E5B03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Рециклажне</w:t>
      </w:r>
      <w:r w:rsidR="006F07C0" w:rsidRPr="007E5B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технологије</w:t>
      </w:r>
      <w:r w:rsidR="006F07C0" w:rsidRPr="007E5B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6F07C0" w:rsidRPr="007E5B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одрживи</w:t>
      </w:r>
      <w:r w:rsidR="006F07C0" w:rsidRPr="007E5B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развој</w:t>
      </w:r>
      <w:r w:rsidR="006F07C0" w:rsidRPr="007E5B03">
        <w:rPr>
          <w:rFonts w:ascii="Times New Roman" w:hAnsi="Times New Roman"/>
        </w:rPr>
        <w:t xml:space="preserve">“, </w:t>
      </w:r>
      <w:r>
        <w:rPr>
          <w:rFonts w:ascii="Times New Roman" w:hAnsi="Times New Roman"/>
        </w:rPr>
        <w:t>Соко</w:t>
      </w:r>
      <w:r w:rsidR="006F07C0" w:rsidRPr="007E5B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Бања</w:t>
      </w:r>
      <w:r w:rsidR="00C37563">
        <w:rPr>
          <w:rFonts w:ascii="Times New Roman" w:hAnsi="Times New Roman"/>
          <w:lang w:val="sr-Cyrl-CS"/>
        </w:rPr>
        <w:t>,</w:t>
      </w:r>
      <w:r w:rsidR="006F07C0" w:rsidRPr="007E5B03">
        <w:rPr>
          <w:rFonts w:ascii="Times New Roman" w:hAnsi="Times New Roman"/>
        </w:rPr>
        <w:t xml:space="preserve"> 2012. 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7156FC" w:rsidRDefault="006F07C0" w:rsidP="007156FC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  <w:sz w:val="20"/>
          <w:szCs w:val="20"/>
          <w:lang w:val="pl-PL"/>
        </w:rPr>
      </w:pPr>
      <w:r w:rsidRPr="00422CEC">
        <w:rPr>
          <w:rFonts w:ascii="Times New Roman" w:hAnsi="Times New Roman"/>
          <w:bCs/>
          <w:sz w:val="20"/>
          <w:szCs w:val="20"/>
          <w:lang w:val="pl-PL"/>
        </w:rPr>
        <w:t>Z</w:t>
      </w:r>
      <w:r w:rsidR="007156FC">
        <w:rPr>
          <w:rFonts w:ascii="Times New Roman" w:hAnsi="Times New Roman"/>
          <w:bCs/>
          <w:sz w:val="20"/>
          <w:szCs w:val="20"/>
          <w:lang w:val="sr-Cyrl-CS"/>
        </w:rPr>
        <w:t>.</w:t>
      </w:r>
      <w:r w:rsidRPr="00422CEC">
        <w:rPr>
          <w:rFonts w:ascii="Times New Roman" w:hAnsi="Times New Roman"/>
          <w:bCs/>
          <w:sz w:val="20"/>
          <w:szCs w:val="20"/>
          <w:lang w:val="pl-PL"/>
        </w:rPr>
        <w:t xml:space="preserve"> Nikolić, Lj</w:t>
      </w:r>
      <w:r w:rsidR="007156FC">
        <w:rPr>
          <w:rFonts w:ascii="Times New Roman" w:hAnsi="Times New Roman"/>
          <w:bCs/>
          <w:sz w:val="20"/>
          <w:szCs w:val="20"/>
          <w:lang w:val="sr-Cyrl-CS"/>
        </w:rPr>
        <w:t>.</w:t>
      </w:r>
      <w:r w:rsidRPr="00422CEC">
        <w:rPr>
          <w:rFonts w:ascii="Times New Roman" w:hAnsi="Times New Roman"/>
          <w:bCs/>
          <w:sz w:val="20"/>
          <w:szCs w:val="20"/>
          <w:lang w:val="pl-PL"/>
        </w:rPr>
        <w:t xml:space="preserve"> Janjušević, V</w:t>
      </w:r>
      <w:r w:rsidR="007156FC">
        <w:rPr>
          <w:rFonts w:ascii="Times New Roman" w:hAnsi="Times New Roman"/>
          <w:bCs/>
          <w:sz w:val="20"/>
          <w:szCs w:val="20"/>
          <w:lang w:val="sr-Cyrl-CS"/>
        </w:rPr>
        <w:t>.</w:t>
      </w:r>
      <w:r w:rsidRPr="00422CEC">
        <w:rPr>
          <w:rFonts w:ascii="Times New Roman" w:hAnsi="Times New Roman"/>
          <w:bCs/>
          <w:sz w:val="20"/>
          <w:szCs w:val="20"/>
          <w:lang w:val="pl-PL"/>
        </w:rPr>
        <w:t xml:space="preserve"> M. Shiljkut</w:t>
      </w:r>
      <w:r w:rsidR="007156FC">
        <w:rPr>
          <w:rFonts w:ascii="Times New Roman" w:hAnsi="Times New Roman"/>
          <w:bCs/>
          <w:sz w:val="20"/>
          <w:szCs w:val="20"/>
          <w:lang w:val="sr-Cyrl-CS"/>
        </w:rPr>
        <w:t xml:space="preserve">, </w:t>
      </w:r>
      <w:r w:rsidRPr="007156FC">
        <w:rPr>
          <w:rFonts w:ascii="Times New Roman" w:hAnsi="Times New Roman"/>
          <w:b/>
          <w:bCs/>
          <w:sz w:val="24"/>
          <w:szCs w:val="24"/>
          <w:lang w:val="pl-PL"/>
        </w:rPr>
        <w:t>A Possibility of Hybrid Supply of Autonomous Military Units With Electric Power</w:t>
      </w:r>
      <w:r w:rsidR="007156FC" w:rsidRPr="007156FC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Pr="007156FC">
        <w:rPr>
          <w:rFonts w:ascii="Times New Roman" w:hAnsi="Times New Roman"/>
          <w:bCs/>
        </w:rPr>
        <w:t>5th International Scientific Conference on Defansive Tech</w:t>
      </w:r>
      <w:r w:rsidR="007156FC" w:rsidRPr="007156FC">
        <w:rPr>
          <w:rFonts w:ascii="Times New Roman" w:hAnsi="Times New Roman"/>
          <w:bCs/>
        </w:rPr>
        <w:t xml:space="preserve">nologies, </w:t>
      </w:r>
      <w:r w:rsidR="007156FC" w:rsidRPr="00992447">
        <w:rPr>
          <w:rFonts w:ascii="Times New Roman" w:hAnsi="Times New Roman"/>
          <w:b/>
          <w:bCs/>
        </w:rPr>
        <w:t>OTEH 2012</w:t>
      </w:r>
      <w:r w:rsidR="007156FC" w:rsidRPr="007156FC">
        <w:rPr>
          <w:rFonts w:ascii="Times New Roman" w:hAnsi="Times New Roman"/>
          <w:bCs/>
        </w:rPr>
        <w:t>, Belgrade, 2012</w:t>
      </w:r>
      <w:r w:rsidR="007156FC" w:rsidRPr="007156FC">
        <w:rPr>
          <w:rFonts w:ascii="Times New Roman" w:hAnsi="Times New Roman"/>
          <w:bCs/>
          <w:lang w:val="sr-Cyrl-CS"/>
        </w:rPr>
        <w:t>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254BF2" w:rsidRDefault="002D7CB1" w:rsidP="006F07C0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  <w:lang w:val="sl-SI"/>
        </w:rPr>
      </w:pPr>
      <w:hyperlink r:id="rId6" w:tgtFrame="_blank" w:history="1">
        <w:r w:rsidR="006F07C0" w:rsidRPr="00254BF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lang w:val="sv-SE"/>
          </w:rPr>
          <w:t>Lj</w:t>
        </w:r>
        <w:r w:rsidR="00254BF2" w:rsidRPr="00254BF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lang w:val="sr-Cyrl-CS"/>
          </w:rPr>
          <w:t>.</w:t>
        </w:r>
        <w:r w:rsidR="006F07C0" w:rsidRPr="00254BF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lang w:val="sv-SE"/>
          </w:rPr>
          <w:t xml:space="preserve"> Janjušević, Z</w:t>
        </w:r>
        <w:r w:rsidR="00254BF2" w:rsidRPr="00254BF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lang w:val="sr-Cyrl-CS"/>
          </w:rPr>
          <w:t>.</w:t>
        </w:r>
        <w:r w:rsidR="006F07C0" w:rsidRPr="00254BF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lang w:val="sv-SE"/>
          </w:rPr>
          <w:t xml:space="preserve"> Živanović, Z</w:t>
        </w:r>
        <w:r w:rsidR="00254BF2" w:rsidRPr="00254BF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lang w:val="sr-Cyrl-CS"/>
          </w:rPr>
          <w:t>.</w:t>
        </w:r>
        <w:r w:rsidR="006F07C0" w:rsidRPr="00254BF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  <w:lang w:val="sv-SE"/>
          </w:rPr>
          <w:t xml:space="preserve"> Nikolić</w:t>
        </w:r>
      </w:hyperlink>
      <w:r w:rsidR="00254BF2" w:rsidRPr="00254BF2">
        <w:rPr>
          <w:lang w:val="sr-Cyrl-CS"/>
        </w:rPr>
        <w:t xml:space="preserve">, </w:t>
      </w:r>
      <w:r w:rsidR="006F07C0" w:rsidRPr="00254BF2">
        <w:rPr>
          <w:rFonts w:ascii="Times New Roman" w:hAnsi="Times New Roman"/>
          <w:b/>
          <w:bCs/>
          <w:sz w:val="24"/>
          <w:szCs w:val="24"/>
          <w:lang w:val="sv-SE"/>
        </w:rPr>
        <w:t>Some Possible Aplications of Electric Drives n Military Vehicles</w:t>
      </w:r>
      <w:r w:rsidR="00254BF2" w:rsidRPr="00254BF2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6F07C0" w:rsidRPr="00254BF2">
        <w:rPr>
          <w:rFonts w:ascii="Times New Roman" w:hAnsi="Times New Roman"/>
          <w:bCs/>
        </w:rPr>
        <w:t xml:space="preserve">5th International Scientific Conference on Defansive Technologies, </w:t>
      </w:r>
      <w:r w:rsidR="006F07C0" w:rsidRPr="00254BF2">
        <w:rPr>
          <w:rFonts w:ascii="Times New Roman" w:hAnsi="Times New Roman"/>
          <w:b/>
          <w:bCs/>
        </w:rPr>
        <w:t>OTEH 2012</w:t>
      </w:r>
      <w:r w:rsidR="00C37563" w:rsidRPr="00C37563">
        <w:rPr>
          <w:rFonts w:ascii="Times New Roman" w:hAnsi="Times New Roman"/>
          <w:bCs/>
          <w:lang w:val="sr-Cyrl-CS"/>
        </w:rPr>
        <w:t>.</w:t>
      </w:r>
      <w:r w:rsidR="00254BF2" w:rsidRPr="00254BF2">
        <w:rPr>
          <w:rFonts w:ascii="Times New Roman" w:hAnsi="Times New Roman"/>
          <w:bCs/>
        </w:rPr>
        <w:t>, Belgrade, 2012</w:t>
      </w:r>
      <w:r w:rsidR="00254BF2" w:rsidRPr="00254BF2">
        <w:rPr>
          <w:rFonts w:ascii="Times New Roman" w:hAnsi="Times New Roman"/>
          <w:bCs/>
          <w:lang w:val="sr-Cyrl-CS"/>
        </w:rPr>
        <w:t>.</w:t>
      </w:r>
    </w:p>
    <w:p w:rsidR="00254BF2" w:rsidRPr="00254BF2" w:rsidRDefault="00254BF2" w:rsidP="00254BF2">
      <w:pPr>
        <w:spacing w:after="0"/>
        <w:rPr>
          <w:rFonts w:ascii="Times New Roman" w:hAnsi="Times New Roman"/>
          <w:bCs/>
          <w:lang w:val="sr-Cyrl-CS"/>
        </w:rPr>
      </w:pPr>
    </w:p>
    <w:p w:rsidR="006F07C0" w:rsidRPr="00254BF2" w:rsidRDefault="006F07C0" w:rsidP="00254BF2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 w:rsidRPr="00254BF2">
        <w:rPr>
          <w:rFonts w:ascii="Times New Roman" w:hAnsi="Times New Roman"/>
          <w:sz w:val="20"/>
          <w:szCs w:val="20"/>
        </w:rPr>
        <w:t>S. Polić-Radovanović, M. Srećković, Lj. Janjušević</w:t>
      </w:r>
      <w:r w:rsidR="00254BF2" w:rsidRPr="00254BF2">
        <w:rPr>
          <w:rFonts w:ascii="Times New Roman" w:hAnsi="Times New Roman"/>
          <w:sz w:val="20"/>
          <w:szCs w:val="20"/>
          <w:lang w:val="sr-Cyrl-CS"/>
        </w:rPr>
        <w:t>,</w:t>
      </w:r>
      <w:r w:rsidR="00254BF2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254BF2">
        <w:rPr>
          <w:rStyle w:val="yiv1625898348hps"/>
          <w:rFonts w:ascii="Times New Roman" w:hAnsi="Times New Roman"/>
          <w:b/>
          <w:sz w:val="24"/>
          <w:szCs w:val="24"/>
        </w:rPr>
        <w:t>Robotics and Anthropological Research in Archaeology</w:t>
      </w:r>
      <w:r w:rsidRPr="00254BF2">
        <w:rPr>
          <w:rStyle w:val="yiv1625898348hps"/>
          <w:rFonts w:ascii="Times New Roman" w:hAnsi="Times New Roman"/>
          <w:sz w:val="24"/>
          <w:szCs w:val="24"/>
        </w:rPr>
        <w:t>,</w:t>
      </w:r>
      <w:r w:rsidR="00254BF2" w:rsidRPr="00254BF2">
        <w:rPr>
          <w:rStyle w:val="yiv1625898348hps"/>
          <w:rFonts w:ascii="Times New Roman" w:hAnsi="Times New Roman"/>
          <w:sz w:val="24"/>
          <w:szCs w:val="24"/>
          <w:lang w:val="sr-Cyrl-CS"/>
        </w:rPr>
        <w:t xml:space="preserve"> </w:t>
      </w:r>
      <w:r w:rsidRPr="00254BF2">
        <w:rPr>
          <w:rStyle w:val="yiv1625898348hps"/>
          <w:rFonts w:ascii="Times New Roman" w:hAnsi="Times New Roman"/>
        </w:rPr>
        <w:t xml:space="preserve">Proceedings of abstracts, 1st International Conference </w:t>
      </w:r>
      <w:r w:rsidRPr="00254BF2">
        <w:rPr>
          <w:rStyle w:val="yiv1625898348hps"/>
          <w:rFonts w:ascii="Times New Roman" w:hAnsi="Times New Roman"/>
          <w:b/>
        </w:rPr>
        <w:t>RICH 2012</w:t>
      </w:r>
      <w:r w:rsidR="00254BF2">
        <w:rPr>
          <w:rStyle w:val="yiv1625898348hps"/>
          <w:rFonts w:ascii="Times New Roman" w:hAnsi="Times New Roman"/>
        </w:rPr>
        <w:t xml:space="preserve"> “</w:t>
      </w:r>
      <w:r w:rsidRPr="00254BF2">
        <w:rPr>
          <w:rStyle w:val="yiv1625898348hps"/>
          <w:rFonts w:ascii="Times New Roman" w:hAnsi="Times New Roman"/>
        </w:rPr>
        <w:t>Robotic i</w:t>
      </w:r>
      <w:r w:rsidR="00254BF2">
        <w:rPr>
          <w:rStyle w:val="yiv1625898348hps"/>
          <w:rFonts w:ascii="Times New Roman" w:hAnsi="Times New Roman"/>
        </w:rPr>
        <w:t>nnovation for Cultural Heritage</w:t>
      </w:r>
      <w:r w:rsidRPr="00254BF2">
        <w:rPr>
          <w:rStyle w:val="yiv1625898348hps"/>
          <w:rFonts w:ascii="Times New Roman" w:hAnsi="Times New Roman"/>
        </w:rPr>
        <w:t>“</w:t>
      </w:r>
      <w:r w:rsidRPr="00254BF2">
        <w:rPr>
          <w:rFonts w:ascii="Times New Roman" w:hAnsi="Times New Roman"/>
        </w:rPr>
        <w:t xml:space="preserve"> </w:t>
      </w:r>
      <w:r w:rsidRPr="00254BF2">
        <w:rPr>
          <w:rStyle w:val="yiv1625898348hps"/>
          <w:rFonts w:ascii="Times New Roman" w:hAnsi="Times New Roman"/>
        </w:rPr>
        <w:t>Venice</w:t>
      </w:r>
      <w:r w:rsidR="00254BF2" w:rsidRPr="00254BF2">
        <w:rPr>
          <w:rStyle w:val="yiv1625898348hps"/>
          <w:rFonts w:ascii="Times New Roman" w:hAnsi="Times New Roman"/>
          <w:lang w:val="sr-Cyrl-CS"/>
        </w:rPr>
        <w:t>,</w:t>
      </w:r>
      <w:r w:rsidRPr="00254BF2">
        <w:rPr>
          <w:rStyle w:val="yiv1625898348hps"/>
          <w:rFonts w:ascii="Times New Roman" w:hAnsi="Times New Roman"/>
        </w:rPr>
        <w:t xml:space="preserve"> 2012.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r-Cyrl-CS"/>
        </w:rPr>
      </w:pPr>
    </w:p>
    <w:p w:rsidR="006F07C0" w:rsidRPr="0025440D" w:rsidRDefault="00B52707" w:rsidP="006F07C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i/>
          <w:sz w:val="24"/>
          <w:szCs w:val="24"/>
          <w:u w:val="single"/>
          <w:lang w:val="sl-SI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Саопштење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са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међународног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скупа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штампано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у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изводу</w:t>
      </w:r>
      <w:r w:rsidR="006F07C0" w:rsidRPr="0025440D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 xml:space="preserve"> (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М</w:t>
      </w:r>
      <w:r w:rsidR="006F07C0" w:rsidRPr="0025440D">
        <w:rPr>
          <w:rFonts w:ascii="Times New Roman" w:hAnsi="Times New Roman"/>
          <w:b/>
          <w:bCs/>
          <w:i/>
          <w:sz w:val="24"/>
          <w:szCs w:val="24"/>
          <w:u w:val="single"/>
          <w:lang w:val="sr-Cyrl-CS"/>
        </w:rPr>
        <w:t>3</w:t>
      </w:r>
      <w:r w:rsidR="006F07C0" w:rsidRPr="0025440D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4)</w:t>
      </w:r>
    </w:p>
    <w:p w:rsidR="006F07C0" w:rsidRPr="00254BF2" w:rsidRDefault="006F07C0" w:rsidP="00254BF2">
      <w:pPr>
        <w:pStyle w:val="ListParagraph"/>
        <w:numPr>
          <w:ilvl w:val="0"/>
          <w:numId w:val="11"/>
        </w:numPr>
        <w:spacing w:after="0"/>
        <w:ind w:left="709" w:hanging="283"/>
        <w:rPr>
          <w:rFonts w:ascii="Times New Roman" w:hAnsi="Times New Roman"/>
          <w:sz w:val="20"/>
          <w:szCs w:val="20"/>
          <w:vertAlign w:val="superscript"/>
        </w:rPr>
      </w:pPr>
      <w:r w:rsidRPr="00594F5F">
        <w:rPr>
          <w:rFonts w:ascii="Times New Roman" w:hAnsi="Times New Roman"/>
          <w:sz w:val="20"/>
          <w:szCs w:val="20"/>
        </w:rPr>
        <w:t>L</w:t>
      </w:r>
      <w:r w:rsidR="00254BF2">
        <w:rPr>
          <w:rFonts w:ascii="Times New Roman" w:hAnsi="Times New Roman"/>
          <w:sz w:val="20"/>
          <w:szCs w:val="20"/>
          <w:lang w:val="sr-Cyrl-CS"/>
        </w:rPr>
        <w:t>ј.</w:t>
      </w:r>
      <w:r w:rsidRPr="00594F5F">
        <w:rPr>
          <w:rFonts w:ascii="Times New Roman" w:hAnsi="Times New Roman"/>
          <w:sz w:val="20"/>
          <w:szCs w:val="20"/>
        </w:rPr>
        <w:t xml:space="preserve"> Janjušević, M</w:t>
      </w:r>
      <w:r w:rsidR="00254BF2">
        <w:rPr>
          <w:rFonts w:ascii="Times New Roman" w:hAnsi="Times New Roman"/>
          <w:sz w:val="20"/>
          <w:szCs w:val="20"/>
          <w:lang w:val="sr-Cyrl-CS"/>
        </w:rPr>
        <w:t>.</w:t>
      </w:r>
      <w:r w:rsidRPr="00594F5F">
        <w:rPr>
          <w:rFonts w:ascii="Times New Roman" w:hAnsi="Times New Roman"/>
          <w:sz w:val="20"/>
          <w:szCs w:val="20"/>
        </w:rPr>
        <w:t xml:space="preserve"> Prokolab</w:t>
      </w:r>
      <w:r w:rsidR="00254BF2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254BF2">
        <w:rPr>
          <w:rFonts w:ascii="Times New Roman" w:hAnsi="Times New Roman"/>
          <w:b/>
          <w:sz w:val="24"/>
          <w:szCs w:val="24"/>
        </w:rPr>
        <w:t>Present day applicat</w:t>
      </w:r>
      <w:r w:rsidR="00254BF2">
        <w:rPr>
          <w:rFonts w:ascii="Times New Roman" w:hAnsi="Times New Roman"/>
          <w:b/>
          <w:sz w:val="24"/>
          <w:szCs w:val="24"/>
        </w:rPr>
        <w:t>ion of steels for cutting tools</w:t>
      </w:r>
      <w:r w:rsidR="00254BF2" w:rsidRPr="00254BF2">
        <w:rPr>
          <w:rFonts w:ascii="Times New Roman" w:hAnsi="Times New Roman"/>
          <w:sz w:val="24"/>
          <w:szCs w:val="24"/>
        </w:rPr>
        <w:t xml:space="preserve">, </w:t>
      </w:r>
      <w:r w:rsidRPr="00254BF2">
        <w:rPr>
          <w:rFonts w:ascii="Times New Roman" w:hAnsi="Times New Roman"/>
        </w:rPr>
        <w:t>Conference Yucomat 2009</w:t>
      </w:r>
      <w:r w:rsidR="00C37563">
        <w:rPr>
          <w:rFonts w:ascii="Times New Roman" w:hAnsi="Times New Roman"/>
          <w:lang w:val="sr-Cyrl-CS"/>
        </w:rPr>
        <w:t>.,</w:t>
      </w:r>
      <w:r w:rsidRPr="00254BF2">
        <w:rPr>
          <w:rFonts w:ascii="Times New Roman" w:hAnsi="Times New Roman"/>
        </w:rPr>
        <w:t xml:space="preserve"> Herceg Novi 2009.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r-Cyrl-CS"/>
        </w:rPr>
      </w:pPr>
    </w:p>
    <w:p w:rsidR="006F07C0" w:rsidRPr="00DC1162" w:rsidRDefault="00B52707" w:rsidP="006F07C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i/>
          <w:sz w:val="24"/>
          <w:szCs w:val="24"/>
          <w:u w:val="single"/>
        </w:rPr>
      </w:pP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Саопштење</w:t>
      </w:r>
      <w:r w:rsidR="006F07C0" w:rsidRPr="00DC116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са</w:t>
      </w:r>
      <w:r w:rsidR="006F07C0" w:rsidRPr="00DC116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скупа</w:t>
      </w:r>
      <w:r w:rsidR="006F07C0" w:rsidRPr="00DC116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од</w:t>
      </w:r>
      <w:r w:rsidR="006F07C0" w:rsidRPr="00DC116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националног</w:t>
      </w:r>
      <w:r w:rsidR="006F07C0" w:rsidRPr="00DC116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значаја</w:t>
      </w:r>
      <w:r w:rsidR="006F07C0" w:rsidRPr="00DC116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штампано</w:t>
      </w:r>
      <w:r w:rsidR="006F07C0" w:rsidRPr="00DC116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у</w:t>
      </w:r>
      <w:r w:rsidR="006F07C0" w:rsidRPr="00DC116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целини</w:t>
      </w:r>
      <w:r w:rsidR="006F07C0" w:rsidRPr="00DC116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6F07C0" w:rsidRPr="0025440D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(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М</w:t>
      </w:r>
      <w:r w:rsidR="006F07C0" w:rsidRPr="00DC1162">
        <w:rPr>
          <w:rFonts w:ascii="Times New Roman" w:hAnsi="Times New Roman"/>
          <w:b/>
          <w:bCs/>
          <w:i/>
          <w:sz w:val="24"/>
          <w:szCs w:val="24"/>
          <w:u w:val="single"/>
        </w:rPr>
        <w:t>6</w:t>
      </w:r>
      <w:r w:rsidR="006F07C0" w:rsidRPr="0025440D">
        <w:rPr>
          <w:rFonts w:ascii="Times New Roman" w:hAnsi="Times New Roman"/>
          <w:b/>
          <w:bCs/>
          <w:i/>
          <w:sz w:val="24"/>
          <w:szCs w:val="24"/>
          <w:u w:val="single"/>
          <w:lang w:val="sr-Cyrl-CS"/>
        </w:rPr>
        <w:t>3</w:t>
      </w:r>
      <w:r w:rsidR="006F07C0" w:rsidRPr="0025440D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)</w:t>
      </w:r>
    </w:p>
    <w:p w:rsidR="006F07C0" w:rsidRPr="00620AB3" w:rsidRDefault="006F07C0" w:rsidP="00620AB3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Times New Roman" w:hAnsi="Times New Roman"/>
          <w:sz w:val="20"/>
          <w:szCs w:val="20"/>
          <w:lang w:val="pl-PL"/>
        </w:rPr>
      </w:pPr>
      <w:r w:rsidRPr="001937BA">
        <w:rPr>
          <w:rFonts w:ascii="Times New Roman" w:hAnsi="Times New Roman"/>
          <w:sz w:val="20"/>
          <w:szCs w:val="20"/>
        </w:rPr>
        <w:t>Lj</w:t>
      </w:r>
      <w:r w:rsidR="00620AB3">
        <w:rPr>
          <w:rFonts w:ascii="Times New Roman" w:hAnsi="Times New Roman"/>
          <w:sz w:val="20"/>
          <w:szCs w:val="20"/>
          <w:lang w:val="sr-Cyrl-CS"/>
        </w:rPr>
        <w:t>.</w:t>
      </w:r>
      <w:r w:rsidRPr="001937BA">
        <w:rPr>
          <w:rFonts w:ascii="Times New Roman" w:hAnsi="Times New Roman"/>
          <w:sz w:val="20"/>
          <w:szCs w:val="20"/>
        </w:rPr>
        <w:t xml:space="preserve"> Janjušević</w:t>
      </w:r>
      <w:r w:rsidR="00620AB3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620AB3">
        <w:rPr>
          <w:rFonts w:ascii="Times New Roman" w:hAnsi="Times New Roman"/>
          <w:b/>
          <w:sz w:val="24"/>
          <w:szCs w:val="24"/>
          <w:lang w:val="pl-PL"/>
        </w:rPr>
        <w:t>Matematički model manipulatora ILROT 5S</w:t>
      </w:r>
      <w:r w:rsidR="00620AB3" w:rsidRPr="00620AB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620AB3">
        <w:rPr>
          <w:rFonts w:ascii="Times New Roman" w:hAnsi="Times New Roman"/>
          <w:lang w:val="pl-PL"/>
        </w:rPr>
        <w:t xml:space="preserve">Konferencija </w:t>
      </w:r>
      <w:r w:rsidRPr="00620AB3">
        <w:rPr>
          <w:rFonts w:ascii="Times New Roman" w:hAnsi="Times New Roman"/>
          <w:b/>
          <w:lang w:val="pl-PL"/>
        </w:rPr>
        <w:t>SAUM</w:t>
      </w:r>
      <w:r w:rsidRPr="00620AB3">
        <w:rPr>
          <w:rFonts w:ascii="Times New Roman" w:hAnsi="Times New Roman"/>
          <w:lang w:val="pl-PL"/>
        </w:rPr>
        <w:t>, Beograd</w:t>
      </w:r>
      <w:r w:rsidR="00620AB3">
        <w:rPr>
          <w:rFonts w:ascii="Times New Roman" w:hAnsi="Times New Roman"/>
          <w:lang w:val="sr-Cyrl-CS"/>
        </w:rPr>
        <w:t>,</w:t>
      </w:r>
      <w:r w:rsidRPr="00620AB3">
        <w:rPr>
          <w:rFonts w:ascii="Times New Roman" w:hAnsi="Times New Roman"/>
          <w:lang w:val="pl-PL"/>
        </w:rPr>
        <w:t xml:space="preserve"> 1986.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F162CB" w:rsidRDefault="006F07C0" w:rsidP="00F162CB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Times New Roman" w:hAnsi="Times New Roman"/>
          <w:sz w:val="20"/>
          <w:szCs w:val="20"/>
          <w:lang w:val="pl-PL"/>
        </w:rPr>
      </w:pPr>
      <w:r w:rsidRPr="001937BA">
        <w:rPr>
          <w:rFonts w:ascii="Times New Roman" w:hAnsi="Times New Roman"/>
          <w:sz w:val="20"/>
          <w:szCs w:val="20"/>
        </w:rPr>
        <w:t>Lj</w:t>
      </w:r>
      <w:r w:rsidR="00F162CB">
        <w:rPr>
          <w:rFonts w:ascii="Times New Roman" w:hAnsi="Times New Roman"/>
          <w:sz w:val="20"/>
          <w:szCs w:val="20"/>
          <w:lang w:val="sr-Cyrl-CS"/>
        </w:rPr>
        <w:t>.</w:t>
      </w:r>
      <w:r w:rsidRPr="001937BA">
        <w:rPr>
          <w:rFonts w:ascii="Times New Roman" w:hAnsi="Times New Roman"/>
          <w:sz w:val="20"/>
          <w:szCs w:val="20"/>
        </w:rPr>
        <w:t xml:space="preserve"> Janjušević, V</w:t>
      </w:r>
      <w:r w:rsidR="00F162CB">
        <w:rPr>
          <w:rFonts w:ascii="Times New Roman" w:hAnsi="Times New Roman"/>
          <w:sz w:val="20"/>
          <w:szCs w:val="20"/>
          <w:lang w:val="sr-Cyrl-CS"/>
        </w:rPr>
        <w:t>.</w:t>
      </w:r>
      <w:r w:rsidRPr="001937BA">
        <w:rPr>
          <w:rFonts w:ascii="Times New Roman" w:hAnsi="Times New Roman"/>
          <w:sz w:val="20"/>
          <w:szCs w:val="20"/>
        </w:rPr>
        <w:t xml:space="preserve"> Potkonjak</w:t>
      </w:r>
      <w:r w:rsidR="00F162CB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F162CB">
        <w:rPr>
          <w:rFonts w:ascii="Times New Roman" w:hAnsi="Times New Roman"/>
          <w:b/>
          <w:sz w:val="24"/>
          <w:szCs w:val="24"/>
          <w:lang w:val="pl-PL"/>
        </w:rPr>
        <w:t>Modeliranje i simulacija fleksibilnog automatizovanog pogona za dorado semena</w:t>
      </w:r>
      <w:r w:rsidR="00F162CB" w:rsidRPr="00F162CB">
        <w:rPr>
          <w:rFonts w:ascii="Times New Roman" w:hAnsi="Times New Roman"/>
          <w:sz w:val="24"/>
          <w:szCs w:val="24"/>
          <w:lang w:val="sr-Cyrl-CS"/>
        </w:rPr>
        <w:t>,</w:t>
      </w:r>
      <w:r w:rsidR="00F162CB" w:rsidRPr="00F162C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F162CB">
        <w:rPr>
          <w:rFonts w:ascii="Times New Roman" w:hAnsi="Times New Roman"/>
          <w:b/>
        </w:rPr>
        <w:t>ETRAN</w:t>
      </w:r>
      <w:r w:rsidR="00C37563" w:rsidRPr="00C37563">
        <w:rPr>
          <w:rFonts w:ascii="Times New Roman" w:hAnsi="Times New Roman"/>
          <w:lang w:val="sr-Cyrl-CS"/>
        </w:rPr>
        <w:t>,</w:t>
      </w:r>
      <w:r w:rsidRPr="00F162CB">
        <w:rPr>
          <w:rFonts w:ascii="Times New Roman" w:hAnsi="Times New Roman"/>
        </w:rPr>
        <w:t xml:space="preserve"> XLIII konferencija, Beograd</w:t>
      </w:r>
      <w:r w:rsidR="00F162CB">
        <w:rPr>
          <w:rFonts w:ascii="Times New Roman" w:hAnsi="Times New Roman"/>
          <w:lang w:val="sr-Cyrl-CS"/>
        </w:rPr>
        <w:t>,</w:t>
      </w:r>
      <w:r w:rsidRPr="00F162CB">
        <w:rPr>
          <w:rFonts w:ascii="Times New Roman" w:hAnsi="Times New Roman"/>
        </w:rPr>
        <w:t xml:space="preserve"> 1999.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C37563" w:rsidRDefault="006F07C0" w:rsidP="00C37563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Times New Roman" w:hAnsi="Times New Roman"/>
          <w:b/>
          <w:bCs/>
          <w:sz w:val="20"/>
          <w:szCs w:val="20"/>
        </w:rPr>
      </w:pPr>
      <w:r w:rsidRPr="001937BA">
        <w:rPr>
          <w:rFonts w:ascii="Times New Roman" w:hAnsi="Times New Roman"/>
          <w:sz w:val="20"/>
          <w:szCs w:val="20"/>
        </w:rPr>
        <w:t>Z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1937BA">
        <w:rPr>
          <w:rFonts w:ascii="Times New Roman" w:hAnsi="Times New Roman"/>
          <w:sz w:val="20"/>
          <w:szCs w:val="20"/>
        </w:rPr>
        <w:t xml:space="preserve"> Nikolić, D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1937BA">
        <w:rPr>
          <w:rFonts w:ascii="Times New Roman" w:hAnsi="Times New Roman"/>
          <w:sz w:val="20"/>
          <w:szCs w:val="20"/>
        </w:rPr>
        <w:t xml:space="preserve"> Nikolić, Lj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1937BA">
        <w:rPr>
          <w:rFonts w:ascii="Times New Roman" w:hAnsi="Times New Roman"/>
          <w:sz w:val="20"/>
          <w:szCs w:val="20"/>
        </w:rPr>
        <w:t xml:space="preserve"> Janjučević</w:t>
      </w:r>
      <w:r w:rsidR="00C37563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C37563">
        <w:rPr>
          <w:rFonts w:ascii="Times New Roman" w:hAnsi="Times New Roman"/>
          <w:b/>
          <w:bCs/>
          <w:sz w:val="24"/>
          <w:szCs w:val="24"/>
        </w:rPr>
        <w:t>Prenosni agregati za napajanje izolovanih potrošača električnom snagom do 1kw</w:t>
      </w:r>
      <w:r w:rsidR="00C37563" w:rsidRPr="00C37563">
        <w:rPr>
          <w:rFonts w:ascii="Times New Roman" w:hAnsi="Times New Roman"/>
          <w:lang w:val="sr-Cyrl-CS"/>
        </w:rPr>
        <w:t xml:space="preserve">, </w:t>
      </w:r>
      <w:r w:rsidRPr="00C37563">
        <w:rPr>
          <w:rFonts w:ascii="Times New Roman" w:hAnsi="Times New Roman"/>
          <w:lang w:val="pl-PL"/>
        </w:rPr>
        <w:t xml:space="preserve">3. konferencija </w:t>
      </w:r>
      <w:r w:rsidRPr="00C37563">
        <w:rPr>
          <w:rFonts w:ascii="Times New Roman" w:hAnsi="Times New Roman"/>
          <w:b/>
          <w:lang w:val="pl-PL"/>
        </w:rPr>
        <w:t>OTEX 2009</w:t>
      </w:r>
      <w:r w:rsidRPr="00C37563">
        <w:rPr>
          <w:rFonts w:ascii="Times New Roman" w:hAnsi="Times New Roman"/>
          <w:lang w:val="pl-PL"/>
        </w:rPr>
        <w:t>.</w:t>
      </w:r>
      <w:r w:rsidR="0063639C" w:rsidRPr="00C37563">
        <w:rPr>
          <w:rFonts w:ascii="Times New Roman" w:hAnsi="Times New Roman"/>
          <w:lang w:val="sr-Cyrl-CS"/>
        </w:rPr>
        <w:t>,</w:t>
      </w:r>
      <w:r w:rsidRPr="00C37563">
        <w:rPr>
          <w:rFonts w:ascii="Times New Roman" w:hAnsi="Times New Roman"/>
          <w:lang w:val="pl-PL"/>
        </w:rPr>
        <w:t xml:space="preserve"> Beograd</w:t>
      </w:r>
      <w:r w:rsidR="0063639C" w:rsidRPr="00C37563">
        <w:rPr>
          <w:rFonts w:ascii="Times New Roman" w:hAnsi="Times New Roman"/>
          <w:lang w:val="sr-Cyrl-CS"/>
        </w:rPr>
        <w:t>,</w:t>
      </w:r>
      <w:r w:rsidRPr="00C37563">
        <w:rPr>
          <w:rFonts w:ascii="Times New Roman" w:hAnsi="Times New Roman"/>
          <w:lang w:val="pl-PL"/>
        </w:rPr>
        <w:t xml:space="preserve"> 2009.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C37563" w:rsidRDefault="006F07C0" w:rsidP="00C37563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Times New Roman" w:hAnsi="Times New Roman"/>
          <w:i/>
          <w:sz w:val="20"/>
          <w:szCs w:val="20"/>
        </w:rPr>
      </w:pPr>
      <w:r w:rsidRPr="00014E99">
        <w:rPr>
          <w:rFonts w:ascii="Times New Roman" w:hAnsi="Times New Roman"/>
          <w:sz w:val="20"/>
          <w:szCs w:val="20"/>
        </w:rPr>
        <w:t>Lj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014E99">
        <w:rPr>
          <w:rFonts w:ascii="Times New Roman" w:hAnsi="Times New Roman"/>
          <w:sz w:val="20"/>
          <w:szCs w:val="20"/>
        </w:rPr>
        <w:t xml:space="preserve"> Janjušević, Z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014E99">
        <w:rPr>
          <w:rFonts w:ascii="Times New Roman" w:hAnsi="Times New Roman"/>
          <w:sz w:val="20"/>
          <w:szCs w:val="20"/>
        </w:rPr>
        <w:t xml:space="preserve"> Milutinović,</w:t>
      </w:r>
      <w:r w:rsidRPr="00014E99">
        <w:rPr>
          <w:rFonts w:ascii="Times New Roman" w:hAnsi="Times New Roman"/>
          <w:i/>
          <w:sz w:val="20"/>
          <w:szCs w:val="20"/>
        </w:rPr>
        <w:t xml:space="preserve"> </w:t>
      </w:r>
      <w:r w:rsidRPr="00014E99">
        <w:rPr>
          <w:rFonts w:ascii="Times New Roman" w:hAnsi="Times New Roman"/>
          <w:sz w:val="20"/>
          <w:szCs w:val="20"/>
        </w:rPr>
        <w:t>M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014E99">
        <w:rPr>
          <w:rFonts w:ascii="Times New Roman" w:hAnsi="Times New Roman"/>
          <w:sz w:val="20"/>
          <w:szCs w:val="20"/>
        </w:rPr>
        <w:t xml:space="preserve"> Radosavljević</w:t>
      </w:r>
      <w:r w:rsidR="00C37563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C37563">
        <w:rPr>
          <w:rFonts w:ascii="Times New Roman" w:hAnsi="Times New Roman"/>
          <w:b/>
          <w:sz w:val="24"/>
          <w:szCs w:val="24"/>
          <w:lang w:val="pl-PL"/>
        </w:rPr>
        <w:t>Primena robota u zavarivanju</w:t>
      </w:r>
      <w:r w:rsidR="00C37563" w:rsidRPr="00C37563">
        <w:rPr>
          <w:rFonts w:ascii="Times New Roman" w:hAnsi="Times New Roman"/>
          <w:lang w:val="sr-Cyrl-CS"/>
        </w:rPr>
        <w:t xml:space="preserve">, </w:t>
      </w:r>
      <w:r w:rsidRPr="00C37563">
        <w:rPr>
          <w:rFonts w:ascii="Times New Roman" w:hAnsi="Times New Roman"/>
          <w:lang w:val="pl-PL"/>
        </w:rPr>
        <w:t xml:space="preserve">3. konferencija </w:t>
      </w:r>
      <w:r w:rsidRPr="00C37563">
        <w:rPr>
          <w:rFonts w:ascii="Times New Roman" w:hAnsi="Times New Roman"/>
          <w:b/>
          <w:lang w:val="pl-PL"/>
        </w:rPr>
        <w:t>OTEX 2009</w:t>
      </w:r>
      <w:r w:rsidRPr="00C37563">
        <w:rPr>
          <w:rFonts w:ascii="Times New Roman" w:hAnsi="Times New Roman"/>
          <w:lang w:val="pl-PL"/>
        </w:rPr>
        <w:t>.</w:t>
      </w:r>
      <w:r w:rsidR="00C37563">
        <w:rPr>
          <w:rFonts w:ascii="Times New Roman" w:hAnsi="Times New Roman"/>
          <w:lang w:val="sr-Cyrl-CS"/>
        </w:rPr>
        <w:t>,</w:t>
      </w:r>
      <w:r w:rsidRPr="00C37563">
        <w:rPr>
          <w:rFonts w:ascii="Times New Roman" w:hAnsi="Times New Roman"/>
          <w:lang w:val="pl-PL"/>
        </w:rPr>
        <w:t xml:space="preserve"> Beograd 2009.</w:t>
      </w:r>
    </w:p>
    <w:p w:rsidR="006F07C0" w:rsidRPr="0025440D" w:rsidRDefault="006F07C0" w:rsidP="006F07C0">
      <w:pPr>
        <w:spacing w:after="0"/>
        <w:rPr>
          <w:rFonts w:ascii="Times New Roman" w:hAnsi="Times New Roman"/>
          <w:bCs/>
          <w:lang w:val="sl-SI"/>
        </w:rPr>
      </w:pPr>
    </w:p>
    <w:p w:rsidR="006F07C0" w:rsidRPr="00070F6C" w:rsidRDefault="006F07C0" w:rsidP="00C37563">
      <w:pPr>
        <w:pStyle w:val="AutoriiAdrese"/>
        <w:numPr>
          <w:ilvl w:val="0"/>
          <w:numId w:val="12"/>
        </w:numPr>
        <w:tabs>
          <w:tab w:val="left" w:pos="1740"/>
        </w:tabs>
        <w:ind w:left="709" w:hanging="283"/>
        <w:jc w:val="left"/>
        <w:rPr>
          <w:b w:val="0"/>
          <w:vertAlign w:val="superscript"/>
          <w:lang w:val="sl-SI"/>
        </w:rPr>
      </w:pPr>
      <w:r w:rsidRPr="0030165C">
        <w:rPr>
          <w:b w:val="0"/>
        </w:rPr>
        <w:t>Lj</w:t>
      </w:r>
      <w:r w:rsidR="00C37563">
        <w:rPr>
          <w:b w:val="0"/>
          <w:lang w:val="sr-Cyrl-CS"/>
        </w:rPr>
        <w:t>.</w:t>
      </w:r>
      <w:r w:rsidRPr="0030165C">
        <w:rPr>
          <w:b w:val="0"/>
        </w:rPr>
        <w:t xml:space="preserve"> Janjušević, N</w:t>
      </w:r>
      <w:r w:rsidR="00C37563">
        <w:rPr>
          <w:b w:val="0"/>
          <w:lang w:val="sr-Cyrl-CS"/>
        </w:rPr>
        <w:t>.</w:t>
      </w:r>
      <w:r w:rsidRPr="0030165C">
        <w:rPr>
          <w:b w:val="0"/>
        </w:rPr>
        <w:t xml:space="preserve"> Marković, Z</w:t>
      </w:r>
      <w:r w:rsidR="00C37563">
        <w:rPr>
          <w:b w:val="0"/>
          <w:lang w:val="sr-Cyrl-CS"/>
        </w:rPr>
        <w:t>.</w:t>
      </w:r>
      <w:r w:rsidRPr="0030165C">
        <w:rPr>
          <w:b w:val="0"/>
        </w:rPr>
        <w:t xml:space="preserve"> Milutinović</w:t>
      </w:r>
      <w:r w:rsidR="00C37563">
        <w:rPr>
          <w:b w:val="0"/>
          <w:lang w:val="sr-Cyrl-CS"/>
        </w:rPr>
        <w:t xml:space="preserve">, </w:t>
      </w:r>
      <w:r w:rsidRPr="00C37563">
        <w:rPr>
          <w:sz w:val="24"/>
          <w:szCs w:val="24"/>
        </w:rPr>
        <w:t>Fleksibilni proizvodni sistemi savremene proizvodnje</w:t>
      </w:r>
      <w:r w:rsidR="00C37563" w:rsidRPr="00C37563">
        <w:rPr>
          <w:lang w:val="sr-Cyrl-CS"/>
        </w:rPr>
        <w:t xml:space="preserve">, </w:t>
      </w:r>
      <w:r w:rsidRPr="00C37563">
        <w:rPr>
          <w:b w:val="0"/>
        </w:rPr>
        <w:t>31. kongres</w:t>
      </w:r>
      <w:r w:rsidRPr="00C37563">
        <w:t xml:space="preserve"> HIPNEF 2008</w:t>
      </w:r>
      <w:r w:rsidRPr="00070F6C">
        <w:rPr>
          <w:b w:val="0"/>
        </w:rPr>
        <w:t>.</w:t>
      </w:r>
      <w:r w:rsidR="00C37563" w:rsidRPr="00070F6C">
        <w:rPr>
          <w:b w:val="0"/>
          <w:lang w:val="sr-Cyrl-CS"/>
        </w:rPr>
        <w:t>,</w:t>
      </w:r>
      <w:r w:rsidRPr="00070F6C">
        <w:rPr>
          <w:b w:val="0"/>
        </w:rPr>
        <w:t xml:space="preserve"> Vrnjačka Banja</w:t>
      </w:r>
      <w:r w:rsidR="00C37563" w:rsidRPr="00070F6C">
        <w:rPr>
          <w:b w:val="0"/>
          <w:lang w:val="sr-Cyrl-CS"/>
        </w:rPr>
        <w:t>, 2008.</w:t>
      </w:r>
    </w:p>
    <w:p w:rsidR="006F07C0" w:rsidRDefault="006F07C0" w:rsidP="006F07C0">
      <w:pPr>
        <w:spacing w:after="0"/>
        <w:rPr>
          <w:rFonts w:ascii="Times New Roman" w:hAnsi="Times New Roman"/>
          <w:bCs/>
          <w:sz w:val="24"/>
          <w:szCs w:val="24"/>
          <w:lang w:val="sl-SI"/>
        </w:rPr>
      </w:pPr>
    </w:p>
    <w:p w:rsidR="006F07C0" w:rsidRPr="00C37563" w:rsidRDefault="006F07C0" w:rsidP="00C37563">
      <w:pPr>
        <w:pStyle w:val="AutoriiAdrese"/>
        <w:numPr>
          <w:ilvl w:val="0"/>
          <w:numId w:val="12"/>
        </w:numPr>
        <w:tabs>
          <w:tab w:val="left" w:pos="1740"/>
        </w:tabs>
        <w:ind w:left="709" w:hanging="283"/>
        <w:jc w:val="left"/>
        <w:rPr>
          <w:b w:val="0"/>
          <w:vertAlign w:val="superscript"/>
          <w:lang w:val="sl-SI"/>
        </w:rPr>
      </w:pPr>
      <w:r w:rsidRPr="0030165C">
        <w:rPr>
          <w:b w:val="0"/>
        </w:rPr>
        <w:t>Lj Janjušević, N Marković, Z Milutinović</w:t>
      </w:r>
      <w:r w:rsidR="00C37563">
        <w:rPr>
          <w:b w:val="0"/>
          <w:lang w:val="sr-Cyrl-CS"/>
        </w:rPr>
        <w:t xml:space="preserve">, </w:t>
      </w:r>
      <w:r w:rsidRPr="00C37563">
        <w:rPr>
          <w:sz w:val="24"/>
          <w:szCs w:val="24"/>
          <w:lang w:val="pl-PL"/>
        </w:rPr>
        <w:t xml:space="preserve">Struktura fleksibilnog proizvodnog </w:t>
      </w:r>
      <w:r w:rsidRPr="00C37563">
        <w:rPr>
          <w:sz w:val="24"/>
          <w:szCs w:val="24"/>
        </w:rPr>
        <w:t>sistema</w:t>
      </w:r>
      <w:r w:rsidR="00C37563" w:rsidRPr="00C37563">
        <w:rPr>
          <w:b w:val="0"/>
          <w:lang w:val="sr-Cyrl-CS"/>
        </w:rPr>
        <w:t xml:space="preserve">, </w:t>
      </w:r>
      <w:r w:rsidRPr="00C37563">
        <w:rPr>
          <w:b w:val="0"/>
          <w:lang w:val="pl-PL"/>
        </w:rPr>
        <w:t xml:space="preserve">32. </w:t>
      </w:r>
      <w:r w:rsidRPr="00C37563">
        <w:rPr>
          <w:b w:val="0"/>
        </w:rPr>
        <w:t>kongres</w:t>
      </w:r>
      <w:r w:rsidRPr="00C37563">
        <w:t xml:space="preserve"> HIPNEF 2009</w:t>
      </w:r>
      <w:r w:rsidR="004B2CBD" w:rsidRPr="004B2CBD">
        <w:rPr>
          <w:b w:val="0"/>
          <w:lang w:val="sr-Cyrl-CS"/>
        </w:rPr>
        <w:t>.</w:t>
      </w:r>
      <w:r w:rsidR="00C37563" w:rsidRPr="004B2CBD">
        <w:rPr>
          <w:b w:val="0"/>
          <w:lang w:val="sr-Cyrl-CS"/>
        </w:rPr>
        <w:t>,</w:t>
      </w:r>
      <w:r w:rsidRPr="00C37563">
        <w:t xml:space="preserve"> </w:t>
      </w:r>
      <w:r w:rsidRPr="00C37563">
        <w:rPr>
          <w:b w:val="0"/>
        </w:rPr>
        <w:t>Vrnja</w:t>
      </w:r>
      <w:r w:rsidRPr="00C37563">
        <w:rPr>
          <w:b w:val="0"/>
          <w:lang w:val="sl-SI"/>
        </w:rPr>
        <w:t>č</w:t>
      </w:r>
      <w:r w:rsidRPr="00C37563">
        <w:rPr>
          <w:b w:val="0"/>
        </w:rPr>
        <w:t>ka</w:t>
      </w:r>
      <w:r w:rsidRPr="00C37563">
        <w:rPr>
          <w:b w:val="0"/>
          <w:lang w:val="sl-SI"/>
        </w:rPr>
        <w:t xml:space="preserve"> </w:t>
      </w:r>
      <w:r w:rsidRPr="00C37563">
        <w:rPr>
          <w:b w:val="0"/>
        </w:rPr>
        <w:t>Banja</w:t>
      </w:r>
      <w:r w:rsidR="00C37563" w:rsidRPr="00C37563">
        <w:rPr>
          <w:b w:val="0"/>
          <w:lang w:val="sr-Cyrl-CS"/>
        </w:rPr>
        <w:t>, 2009.</w:t>
      </w:r>
    </w:p>
    <w:p w:rsidR="006F07C0" w:rsidRPr="0025440D" w:rsidRDefault="006F07C0" w:rsidP="0025440D">
      <w:pPr>
        <w:spacing w:after="0"/>
        <w:rPr>
          <w:rFonts w:ascii="Times New Roman" w:hAnsi="Times New Roman"/>
          <w:bCs/>
          <w:sz w:val="24"/>
          <w:szCs w:val="24"/>
          <w:lang w:val="sr-Cyrl-CS"/>
        </w:rPr>
      </w:pPr>
    </w:p>
    <w:p w:rsidR="006F07C0" w:rsidRPr="002863A2" w:rsidRDefault="00B52707" w:rsidP="006F07C0">
      <w:pPr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Рад</w:t>
      </w:r>
      <w:r w:rsidR="006F07C0" w:rsidRPr="002863A2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у</w:t>
      </w:r>
      <w:r w:rsidR="006F07C0" w:rsidRPr="002863A2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тематском</w:t>
      </w:r>
      <w:r w:rsidR="006F07C0" w:rsidRPr="002863A2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зборнику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националног</w:t>
      </w:r>
      <w:r w:rsidR="006F07C0"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Pr="00B52707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значаја</w:t>
      </w:r>
      <w:r w:rsidR="006F07C0" w:rsidRPr="00B52707">
        <w:rPr>
          <w:rFonts w:ascii="Times New Roman" w:hAnsi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="006F07C0" w:rsidRPr="002863A2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(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М</w:t>
      </w:r>
      <w:r w:rsidR="006F07C0" w:rsidRPr="00B52707">
        <w:rPr>
          <w:rFonts w:ascii="Times New Roman" w:hAnsi="Times New Roman"/>
          <w:b/>
          <w:bCs/>
          <w:i/>
          <w:sz w:val="24"/>
          <w:szCs w:val="24"/>
          <w:u w:val="single"/>
          <w:lang w:val="ru-RU"/>
        </w:rPr>
        <w:t>45</w:t>
      </w:r>
      <w:r w:rsidR="006F07C0" w:rsidRPr="002863A2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)</w:t>
      </w:r>
    </w:p>
    <w:p w:rsidR="006F07C0" w:rsidRPr="00C37563" w:rsidRDefault="006F07C0" w:rsidP="00C37563">
      <w:pPr>
        <w:pStyle w:val="ListParagraph"/>
        <w:numPr>
          <w:ilvl w:val="0"/>
          <w:numId w:val="13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 w:rsidRPr="00EC0C70">
        <w:rPr>
          <w:rFonts w:ascii="Times New Roman" w:hAnsi="Times New Roman"/>
          <w:sz w:val="20"/>
          <w:szCs w:val="20"/>
        </w:rPr>
        <w:t>Lj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EC0C70">
        <w:rPr>
          <w:rFonts w:ascii="Times New Roman" w:hAnsi="Times New Roman"/>
          <w:sz w:val="20"/>
          <w:szCs w:val="20"/>
        </w:rPr>
        <w:t xml:space="preserve"> Janjušević</w:t>
      </w:r>
      <w:r w:rsidR="00C37563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C37563">
        <w:rPr>
          <w:rFonts w:ascii="Times New Roman" w:hAnsi="Times New Roman"/>
          <w:b/>
          <w:sz w:val="24"/>
          <w:szCs w:val="24"/>
        </w:rPr>
        <w:t>Production management</w:t>
      </w:r>
      <w:r w:rsidR="00C37563" w:rsidRPr="00C37563">
        <w:rPr>
          <w:rFonts w:ascii="Times New Roman" w:hAnsi="Times New Roman"/>
          <w:sz w:val="24"/>
          <w:szCs w:val="24"/>
          <w:lang w:val="sr-Cyrl-CS"/>
        </w:rPr>
        <w:t>,</w:t>
      </w:r>
      <w:r w:rsidRPr="00C37563">
        <w:rPr>
          <w:rFonts w:ascii="Times New Roman" w:hAnsi="Times New Roman"/>
          <w:sz w:val="24"/>
          <w:szCs w:val="24"/>
        </w:rPr>
        <w:t xml:space="preserve"> </w:t>
      </w:r>
      <w:r w:rsidRPr="00C37563">
        <w:rPr>
          <w:rFonts w:ascii="Times New Roman" w:hAnsi="Times New Roman"/>
        </w:rPr>
        <w:t xml:space="preserve">The Monograph of Faculty of Technical Sciences </w:t>
      </w:r>
      <w:r w:rsidRPr="00C37563">
        <w:rPr>
          <w:rFonts w:ascii="Times New Roman" w:hAnsi="Times New Roman"/>
          <w:b/>
          <w:bCs/>
          <w:i/>
          <w:iCs/>
        </w:rPr>
        <w:t>MACHINE DESIGN</w:t>
      </w:r>
      <w:r w:rsidR="00C37563" w:rsidRPr="00C37563">
        <w:rPr>
          <w:rFonts w:ascii="Times New Roman" w:hAnsi="Times New Roman"/>
          <w:bCs/>
          <w:i/>
          <w:iCs/>
          <w:lang w:val="sr-Cyrl-CS"/>
        </w:rPr>
        <w:t>,</w:t>
      </w:r>
      <w:r w:rsidRPr="00C37563">
        <w:rPr>
          <w:rFonts w:ascii="Times New Roman" w:hAnsi="Times New Roman"/>
        </w:rPr>
        <w:t xml:space="preserve"> </w:t>
      </w:r>
      <w:r w:rsidRPr="00C37563">
        <w:rPr>
          <w:rFonts w:ascii="Times New Roman" w:hAnsi="Times New Roman"/>
          <w:bCs/>
          <w:iCs/>
        </w:rPr>
        <w:t>Novi Sad</w:t>
      </w:r>
      <w:r w:rsidR="00C37563">
        <w:rPr>
          <w:rFonts w:ascii="Times New Roman" w:hAnsi="Times New Roman"/>
          <w:bCs/>
          <w:iCs/>
          <w:lang w:val="sr-Cyrl-CS"/>
        </w:rPr>
        <w:t>,</w:t>
      </w:r>
      <w:r w:rsidRPr="00C37563">
        <w:rPr>
          <w:rFonts w:ascii="Times New Roman" w:hAnsi="Times New Roman"/>
          <w:bCs/>
          <w:iCs/>
        </w:rPr>
        <w:t xml:space="preserve"> 2008.</w:t>
      </w:r>
    </w:p>
    <w:p w:rsidR="006F07C0" w:rsidRPr="0025440D" w:rsidRDefault="006F07C0" w:rsidP="006F07C0">
      <w:pPr>
        <w:spacing w:after="0"/>
        <w:ind w:hanging="368"/>
        <w:rPr>
          <w:rFonts w:ascii="Times New Roman" w:hAnsi="Times New Roman"/>
          <w:bCs/>
          <w:lang w:val="sl-SI"/>
        </w:rPr>
      </w:pPr>
    </w:p>
    <w:p w:rsidR="006F07C0" w:rsidRPr="008A6F2B" w:rsidRDefault="006F07C0" w:rsidP="008A6F2B">
      <w:pPr>
        <w:pStyle w:val="ListParagraph"/>
        <w:numPr>
          <w:ilvl w:val="0"/>
          <w:numId w:val="13"/>
        </w:numPr>
        <w:spacing w:after="0"/>
        <w:ind w:left="709" w:hanging="283"/>
        <w:rPr>
          <w:rFonts w:ascii="Times New Roman" w:hAnsi="Times New Roman"/>
          <w:sz w:val="20"/>
          <w:szCs w:val="20"/>
          <w:vertAlign w:val="superscript"/>
        </w:rPr>
      </w:pPr>
      <w:r w:rsidRPr="00EC0C70">
        <w:rPr>
          <w:rFonts w:ascii="Times New Roman" w:hAnsi="Times New Roman"/>
          <w:sz w:val="20"/>
          <w:szCs w:val="20"/>
        </w:rPr>
        <w:t>Lj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EC0C70">
        <w:rPr>
          <w:rFonts w:ascii="Times New Roman" w:hAnsi="Times New Roman"/>
          <w:sz w:val="20"/>
          <w:szCs w:val="20"/>
        </w:rPr>
        <w:t xml:space="preserve"> Janjušević, Z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EC0C70">
        <w:rPr>
          <w:rFonts w:ascii="Times New Roman" w:hAnsi="Times New Roman"/>
          <w:sz w:val="20"/>
          <w:szCs w:val="20"/>
        </w:rPr>
        <w:t xml:space="preserve"> Milutinović,</w:t>
      </w:r>
      <w:r w:rsidRPr="00EC0C70">
        <w:rPr>
          <w:rFonts w:ascii="Times New Roman" w:hAnsi="Times New Roman"/>
          <w:i/>
          <w:sz w:val="20"/>
          <w:szCs w:val="20"/>
        </w:rPr>
        <w:t xml:space="preserve"> </w:t>
      </w:r>
      <w:r w:rsidRPr="00EC0C70">
        <w:rPr>
          <w:rFonts w:ascii="Times New Roman" w:hAnsi="Times New Roman"/>
          <w:sz w:val="20"/>
          <w:szCs w:val="20"/>
        </w:rPr>
        <w:t>M</w:t>
      </w:r>
      <w:r w:rsidR="00C37563">
        <w:rPr>
          <w:rFonts w:ascii="Times New Roman" w:hAnsi="Times New Roman"/>
          <w:sz w:val="20"/>
          <w:szCs w:val="20"/>
          <w:lang w:val="sr-Cyrl-CS"/>
        </w:rPr>
        <w:t>.</w:t>
      </w:r>
      <w:r w:rsidRPr="00EC0C70">
        <w:rPr>
          <w:rFonts w:ascii="Times New Roman" w:hAnsi="Times New Roman"/>
          <w:sz w:val="20"/>
          <w:szCs w:val="20"/>
        </w:rPr>
        <w:t xml:space="preserve"> Prokolab</w:t>
      </w:r>
      <w:r w:rsidR="00C37563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C37563">
        <w:rPr>
          <w:rFonts w:ascii="Times New Roman" w:hAnsi="Times New Roman"/>
          <w:b/>
          <w:sz w:val="24"/>
          <w:szCs w:val="24"/>
        </w:rPr>
        <w:t>Designing robots for flexible manufacturing</w:t>
      </w:r>
      <w:r w:rsidR="00C37563" w:rsidRPr="00C3756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A6F2B">
        <w:rPr>
          <w:rFonts w:ascii="Times New Roman" w:hAnsi="Times New Roman"/>
        </w:rPr>
        <w:t xml:space="preserve">The Monograph of Faculty of Technical Sciences </w:t>
      </w:r>
      <w:r w:rsidRPr="008A6F2B">
        <w:rPr>
          <w:rFonts w:ascii="Times New Roman" w:hAnsi="Times New Roman"/>
          <w:b/>
          <w:bCs/>
          <w:i/>
          <w:iCs/>
        </w:rPr>
        <w:t>MACHINE DESIGN</w:t>
      </w:r>
      <w:r w:rsidR="008A6F2B" w:rsidRPr="008A6F2B">
        <w:rPr>
          <w:rFonts w:ascii="Times New Roman" w:hAnsi="Times New Roman"/>
          <w:bCs/>
          <w:i/>
          <w:iCs/>
          <w:lang w:val="sr-Cyrl-CS"/>
        </w:rPr>
        <w:t xml:space="preserve">, </w:t>
      </w:r>
      <w:r w:rsidRPr="008A6F2B">
        <w:rPr>
          <w:rFonts w:ascii="Times New Roman" w:hAnsi="Times New Roman"/>
          <w:bCs/>
          <w:iCs/>
        </w:rPr>
        <w:t>Novi</w:t>
      </w:r>
      <w:r w:rsidRPr="008A6F2B">
        <w:rPr>
          <w:rFonts w:ascii="Times New Roman" w:hAnsi="Times New Roman"/>
          <w:bCs/>
          <w:iCs/>
          <w:lang w:val="en-US"/>
        </w:rPr>
        <w:t xml:space="preserve"> </w:t>
      </w:r>
      <w:r w:rsidRPr="008A6F2B">
        <w:rPr>
          <w:rFonts w:ascii="Times New Roman" w:hAnsi="Times New Roman"/>
          <w:bCs/>
          <w:iCs/>
        </w:rPr>
        <w:t>Sad</w:t>
      </w:r>
      <w:r w:rsidR="008A6F2B" w:rsidRPr="008A6F2B">
        <w:rPr>
          <w:rFonts w:ascii="Times New Roman" w:hAnsi="Times New Roman"/>
          <w:bCs/>
          <w:iCs/>
          <w:lang w:val="sr-Cyrl-CS"/>
        </w:rPr>
        <w:t>,</w:t>
      </w:r>
      <w:r w:rsidRPr="008A6F2B">
        <w:rPr>
          <w:rFonts w:ascii="Times New Roman" w:hAnsi="Times New Roman"/>
          <w:bCs/>
          <w:iCs/>
          <w:lang w:val="en-US"/>
        </w:rPr>
        <w:t xml:space="preserve"> 2009.</w:t>
      </w:r>
    </w:p>
    <w:p w:rsidR="006F07C0" w:rsidRPr="0025440D" w:rsidRDefault="006F07C0" w:rsidP="006F07C0">
      <w:pPr>
        <w:spacing w:after="0"/>
        <w:ind w:hanging="368"/>
        <w:rPr>
          <w:rFonts w:ascii="Times New Roman" w:hAnsi="Times New Roman"/>
          <w:bCs/>
          <w:lang w:val="sl-SI"/>
        </w:rPr>
      </w:pPr>
    </w:p>
    <w:p w:rsidR="006F07C0" w:rsidRPr="0025440D" w:rsidRDefault="00B52707" w:rsidP="006F07C0">
      <w:pPr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Рад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у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водећем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часопису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националног</w:t>
      </w:r>
      <w:r w:rsidR="006F07C0" w:rsidRPr="0025440D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значаја</w:t>
      </w:r>
      <w:r w:rsidR="006F07C0" w:rsidRPr="0025440D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 xml:space="preserve"> (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М</w:t>
      </w:r>
      <w:r w:rsidR="006F07C0" w:rsidRPr="0025440D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51)</w:t>
      </w:r>
    </w:p>
    <w:p w:rsidR="006F07C0" w:rsidRPr="008A6F2B" w:rsidRDefault="006F07C0" w:rsidP="008A6F2B">
      <w:pPr>
        <w:pStyle w:val="ListParagraph"/>
        <w:numPr>
          <w:ilvl w:val="0"/>
          <w:numId w:val="14"/>
        </w:numPr>
        <w:spacing w:after="0"/>
        <w:ind w:left="709" w:hanging="283"/>
        <w:rPr>
          <w:rFonts w:ascii="Times New Roman" w:hAnsi="Times New Roman"/>
          <w:sz w:val="20"/>
          <w:szCs w:val="20"/>
          <w:lang w:val="pl-PL"/>
        </w:rPr>
      </w:pPr>
      <w:r w:rsidRPr="00707FE4">
        <w:rPr>
          <w:rFonts w:ascii="Times New Roman" w:hAnsi="Times New Roman"/>
          <w:sz w:val="20"/>
          <w:szCs w:val="20"/>
        </w:rPr>
        <w:t>Lj</w:t>
      </w:r>
      <w:r w:rsidR="00070F6C"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Pr="00707FE4">
        <w:rPr>
          <w:rFonts w:ascii="Times New Roman" w:hAnsi="Times New Roman"/>
          <w:sz w:val="20"/>
          <w:szCs w:val="20"/>
        </w:rPr>
        <w:t>Janjušević</w:t>
      </w:r>
      <w:r w:rsidR="008A6F2B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8A6F2B">
        <w:rPr>
          <w:rFonts w:ascii="Times New Roman" w:hAnsi="Times New Roman"/>
          <w:b/>
          <w:sz w:val="24"/>
          <w:szCs w:val="24"/>
          <w:lang w:val="pl-PL"/>
        </w:rPr>
        <w:t>Optimizacija transporta u centrima za dorado semena</w:t>
      </w:r>
      <w:r w:rsidR="008A6F2B" w:rsidRPr="008A6F2B">
        <w:rPr>
          <w:rFonts w:ascii="Times New Roman" w:hAnsi="Times New Roman"/>
          <w:lang w:val="sr-Cyrl-CS"/>
        </w:rPr>
        <w:t xml:space="preserve">, </w:t>
      </w:r>
      <w:r w:rsidRPr="008A6F2B">
        <w:rPr>
          <w:rFonts w:ascii="Times New Roman" w:hAnsi="Times New Roman"/>
          <w:b/>
          <w:lang w:val="pl-PL"/>
        </w:rPr>
        <w:t>PTEP</w:t>
      </w:r>
      <w:r w:rsidRPr="008A6F2B">
        <w:rPr>
          <w:rFonts w:ascii="Times New Roman" w:hAnsi="Times New Roman"/>
          <w:lang w:val="pl-PL"/>
        </w:rPr>
        <w:t xml:space="preserve"> časopis za procesnu tehniku i energetiku u </w:t>
      </w:r>
      <w:r w:rsidRPr="008A6F2B">
        <w:rPr>
          <w:rFonts w:ascii="Times New Roman" w:hAnsi="Times New Roman"/>
        </w:rPr>
        <w:t>poljoprivredi, Novi Sad</w:t>
      </w:r>
      <w:r w:rsidR="008A6F2B" w:rsidRPr="008A6F2B">
        <w:rPr>
          <w:rFonts w:ascii="Times New Roman" w:hAnsi="Times New Roman"/>
          <w:lang w:val="sr-Cyrl-CS"/>
        </w:rPr>
        <w:t>,</w:t>
      </w:r>
      <w:r w:rsidRPr="008A6F2B">
        <w:rPr>
          <w:rFonts w:ascii="Times New Roman" w:hAnsi="Times New Roman"/>
        </w:rPr>
        <w:t xml:space="preserve"> 1998.</w:t>
      </w:r>
    </w:p>
    <w:p w:rsidR="006F07C0" w:rsidRPr="0025440D" w:rsidRDefault="006F07C0" w:rsidP="006F07C0">
      <w:pPr>
        <w:spacing w:after="0"/>
        <w:ind w:hanging="368"/>
        <w:rPr>
          <w:rFonts w:ascii="Times New Roman" w:hAnsi="Times New Roman"/>
          <w:bCs/>
        </w:rPr>
      </w:pPr>
    </w:p>
    <w:p w:rsidR="006F07C0" w:rsidRPr="008A6F2B" w:rsidRDefault="006F07C0" w:rsidP="008A6F2B">
      <w:pPr>
        <w:pStyle w:val="ListParagraph"/>
        <w:numPr>
          <w:ilvl w:val="0"/>
          <w:numId w:val="14"/>
        </w:numPr>
        <w:spacing w:after="0"/>
        <w:ind w:left="709" w:hanging="283"/>
        <w:rPr>
          <w:rFonts w:ascii="Times New Roman" w:hAnsi="Times New Roman"/>
          <w:sz w:val="20"/>
          <w:szCs w:val="20"/>
          <w:lang w:val="pl-PL"/>
        </w:rPr>
      </w:pPr>
      <w:r w:rsidRPr="006C4FAA">
        <w:rPr>
          <w:rFonts w:ascii="Times New Roman" w:hAnsi="Times New Roman"/>
          <w:sz w:val="20"/>
          <w:szCs w:val="20"/>
        </w:rPr>
        <w:t>Lj</w:t>
      </w:r>
      <w:r w:rsidR="008A6F2B">
        <w:rPr>
          <w:rFonts w:ascii="Times New Roman" w:hAnsi="Times New Roman"/>
          <w:sz w:val="20"/>
          <w:szCs w:val="20"/>
          <w:lang w:val="sr-Cyrl-CS"/>
        </w:rPr>
        <w:t>.</w:t>
      </w:r>
      <w:r w:rsidRPr="006C4FAA">
        <w:rPr>
          <w:rFonts w:ascii="Times New Roman" w:hAnsi="Times New Roman"/>
          <w:sz w:val="20"/>
          <w:szCs w:val="20"/>
        </w:rPr>
        <w:t xml:space="preserve"> Janjušević</w:t>
      </w:r>
      <w:r w:rsidR="008A6F2B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8A6F2B">
        <w:rPr>
          <w:rFonts w:ascii="Times New Roman" w:hAnsi="Times New Roman"/>
          <w:b/>
          <w:sz w:val="24"/>
          <w:szCs w:val="24"/>
          <w:lang w:val="pl-PL"/>
        </w:rPr>
        <w:t>Neke od mogućnosti upravljanja u centrima za doradu semena</w:t>
      </w:r>
      <w:r w:rsidR="008A6F2B" w:rsidRPr="008A6F2B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2863A2" w:rsidRDefault="006F07C0" w:rsidP="002863A2">
      <w:pPr>
        <w:spacing w:after="0"/>
        <w:ind w:firstLine="709"/>
        <w:rPr>
          <w:rFonts w:ascii="Times New Roman" w:hAnsi="Times New Roman"/>
          <w:bCs/>
          <w:lang w:val="sr-Cyrl-CS"/>
        </w:rPr>
      </w:pPr>
      <w:r w:rsidRPr="008A6F2B">
        <w:rPr>
          <w:rFonts w:ascii="Times New Roman" w:hAnsi="Times New Roman"/>
          <w:b/>
          <w:lang w:val="pl-PL"/>
        </w:rPr>
        <w:t>TEHNIKA</w:t>
      </w:r>
      <w:r w:rsidRPr="0025440D">
        <w:rPr>
          <w:rFonts w:ascii="Times New Roman" w:hAnsi="Times New Roman"/>
          <w:lang w:val="pl-PL"/>
        </w:rPr>
        <w:t xml:space="preserve"> časopis saveza</w:t>
      </w:r>
      <w:r w:rsidRPr="0025440D">
        <w:rPr>
          <w:rFonts w:ascii="Times New Roman" w:hAnsi="Times New Roman"/>
        </w:rPr>
        <w:t xml:space="preserve"> inženjera i tehničara SRBIJE, Beograd</w:t>
      </w:r>
      <w:r w:rsidR="008A6F2B">
        <w:rPr>
          <w:rFonts w:ascii="Times New Roman" w:hAnsi="Times New Roman"/>
          <w:lang w:val="sr-Cyrl-CS"/>
        </w:rPr>
        <w:t>,</w:t>
      </w:r>
      <w:r w:rsidRPr="0025440D">
        <w:rPr>
          <w:rFonts w:ascii="Times New Roman" w:hAnsi="Times New Roman"/>
        </w:rPr>
        <w:t xml:space="preserve"> 2007.</w:t>
      </w:r>
    </w:p>
    <w:p w:rsidR="002863A2" w:rsidRDefault="002863A2" w:rsidP="002863A2">
      <w:pPr>
        <w:spacing w:after="0"/>
        <w:ind w:firstLine="709"/>
        <w:rPr>
          <w:rFonts w:ascii="Times New Roman" w:hAnsi="Times New Roman"/>
          <w:bCs/>
          <w:lang w:val="sr-Cyrl-CS"/>
        </w:rPr>
      </w:pPr>
    </w:p>
    <w:p w:rsidR="006F07C0" w:rsidRPr="008A6F2B" w:rsidRDefault="006F07C0" w:rsidP="008A6F2B">
      <w:pPr>
        <w:pStyle w:val="ListParagraph"/>
        <w:numPr>
          <w:ilvl w:val="0"/>
          <w:numId w:val="14"/>
        </w:numPr>
        <w:spacing w:after="0"/>
        <w:ind w:left="709" w:hanging="283"/>
        <w:rPr>
          <w:rFonts w:ascii="Times New Roman" w:hAnsi="Times New Roman"/>
          <w:bCs/>
          <w:lang w:val="sr-Cyrl-CS"/>
        </w:rPr>
      </w:pPr>
      <w:r w:rsidRPr="002863A2">
        <w:rPr>
          <w:rFonts w:ascii="Times New Roman" w:hAnsi="Times New Roman"/>
          <w:sz w:val="20"/>
          <w:szCs w:val="20"/>
          <w:lang w:val="sl-SI"/>
        </w:rPr>
        <w:t>P</w:t>
      </w:r>
      <w:r w:rsidR="008A6F2B">
        <w:rPr>
          <w:rFonts w:ascii="Times New Roman" w:hAnsi="Times New Roman"/>
          <w:sz w:val="20"/>
          <w:szCs w:val="20"/>
          <w:lang w:val="sr-Cyrl-CS"/>
        </w:rPr>
        <w:t>.</w:t>
      </w:r>
      <w:r w:rsidRPr="002863A2">
        <w:rPr>
          <w:rFonts w:ascii="Times New Roman" w:hAnsi="Times New Roman"/>
          <w:sz w:val="20"/>
          <w:szCs w:val="20"/>
          <w:lang w:val="sl-SI"/>
        </w:rPr>
        <w:t xml:space="preserve"> Hadžić, Lj</w:t>
      </w:r>
      <w:r w:rsidR="008A6F2B">
        <w:rPr>
          <w:rFonts w:ascii="Times New Roman" w:hAnsi="Times New Roman"/>
          <w:sz w:val="20"/>
          <w:szCs w:val="20"/>
          <w:lang w:val="sr-Cyrl-CS"/>
        </w:rPr>
        <w:t>.</w:t>
      </w:r>
      <w:r w:rsidRPr="002863A2">
        <w:rPr>
          <w:rFonts w:ascii="Times New Roman" w:hAnsi="Times New Roman"/>
          <w:sz w:val="20"/>
          <w:szCs w:val="20"/>
          <w:lang w:val="sl-SI"/>
        </w:rPr>
        <w:t xml:space="preserve"> </w:t>
      </w:r>
      <w:r w:rsidR="008A6F2B">
        <w:rPr>
          <w:rFonts w:ascii="Times New Roman" w:hAnsi="Times New Roman"/>
          <w:sz w:val="20"/>
          <w:szCs w:val="20"/>
          <w:lang w:val="sl-SI"/>
        </w:rPr>
        <w:t>Janjušević, M</w:t>
      </w:r>
      <w:r w:rsidR="008A6F2B"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Pr="002863A2">
        <w:rPr>
          <w:rFonts w:ascii="Times New Roman" w:hAnsi="Times New Roman"/>
          <w:sz w:val="20"/>
          <w:szCs w:val="20"/>
          <w:lang w:val="sl-SI"/>
        </w:rPr>
        <w:t>Radosavljević, D. Stojiljković, V. Jovanović, N. Manić</w:t>
      </w:r>
      <w:r w:rsidR="008A6F2B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8A6F2B">
        <w:rPr>
          <w:rFonts w:ascii="Times New Roman" w:hAnsi="Times New Roman"/>
          <w:b/>
          <w:sz w:val="24"/>
          <w:szCs w:val="24"/>
        </w:rPr>
        <w:t>Biodizel iz malih šaržnih reaktora - eksperimentalni podaci usaglašenosti kvaliteta sa zahtevima standarda SRPS EN14214:2005</w:t>
      </w:r>
      <w:r w:rsidR="008A6F2B" w:rsidRPr="008A6F2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A6F2B">
        <w:rPr>
          <w:rFonts w:ascii="Times New Roman" w:hAnsi="Times New Roman"/>
          <w:b/>
        </w:rPr>
        <w:t xml:space="preserve">ENERGIJA </w:t>
      </w:r>
      <w:r w:rsidRPr="008A6F2B">
        <w:rPr>
          <w:rFonts w:ascii="Times New Roman" w:hAnsi="Times New Roman"/>
        </w:rPr>
        <w:t>časopis Saveza energetičara</w:t>
      </w:r>
      <w:r w:rsidR="008A6F2B" w:rsidRPr="008A6F2B">
        <w:rPr>
          <w:rFonts w:ascii="Times New Roman" w:hAnsi="Times New Roman"/>
          <w:lang w:val="sr-Cyrl-CS"/>
        </w:rPr>
        <w:t>,</w:t>
      </w:r>
      <w:r w:rsidRPr="008A6F2B">
        <w:rPr>
          <w:rFonts w:ascii="Times New Roman" w:hAnsi="Times New Roman"/>
          <w:b/>
        </w:rPr>
        <w:t xml:space="preserve"> </w:t>
      </w:r>
      <w:r w:rsidRPr="008A6F2B">
        <w:rPr>
          <w:rFonts w:ascii="Times New Roman" w:hAnsi="Times New Roman"/>
        </w:rPr>
        <w:t>Beograd</w:t>
      </w:r>
      <w:r w:rsidR="008A6F2B" w:rsidRPr="008A6F2B">
        <w:rPr>
          <w:rFonts w:ascii="Times New Roman" w:hAnsi="Times New Roman"/>
          <w:lang w:val="sr-Cyrl-CS"/>
        </w:rPr>
        <w:t>,</w:t>
      </w:r>
      <w:r w:rsidRPr="008A6F2B">
        <w:rPr>
          <w:rFonts w:ascii="Times New Roman" w:hAnsi="Times New Roman"/>
        </w:rPr>
        <w:t xml:space="preserve"> 2010.</w:t>
      </w:r>
    </w:p>
    <w:p w:rsidR="006F07C0" w:rsidRPr="002863A2" w:rsidRDefault="006F07C0" w:rsidP="006F07C0">
      <w:pPr>
        <w:spacing w:after="0"/>
        <w:ind w:hanging="368"/>
        <w:rPr>
          <w:rFonts w:ascii="Times New Roman" w:hAnsi="Times New Roman"/>
          <w:bCs/>
          <w:lang w:val="sl-SI"/>
        </w:rPr>
      </w:pPr>
    </w:p>
    <w:p w:rsidR="006F07C0" w:rsidRPr="008A6F2B" w:rsidRDefault="006F07C0" w:rsidP="008A6F2B">
      <w:pPr>
        <w:pStyle w:val="Default"/>
        <w:numPr>
          <w:ilvl w:val="0"/>
          <w:numId w:val="14"/>
        </w:numPr>
        <w:ind w:left="709" w:hanging="283"/>
        <w:rPr>
          <w:sz w:val="20"/>
          <w:szCs w:val="20"/>
          <w:lang w:val="sr-Latn-CS"/>
        </w:rPr>
      </w:pPr>
      <w:r w:rsidRPr="0030165C">
        <w:rPr>
          <w:sz w:val="20"/>
          <w:szCs w:val="20"/>
          <w:lang w:val="sr-Latn-CS"/>
        </w:rPr>
        <w:t>Z</w:t>
      </w:r>
      <w:r w:rsidR="008A6F2B">
        <w:rPr>
          <w:sz w:val="20"/>
          <w:szCs w:val="20"/>
          <w:lang w:val="sr-Cyrl-CS"/>
        </w:rPr>
        <w:t>.</w:t>
      </w:r>
      <w:r w:rsidRPr="0030165C">
        <w:rPr>
          <w:sz w:val="20"/>
          <w:szCs w:val="20"/>
          <w:lang w:val="sr-Latn-CS"/>
        </w:rPr>
        <w:t xml:space="preserve"> Nikolić, D</w:t>
      </w:r>
      <w:r w:rsidR="008A6F2B">
        <w:rPr>
          <w:sz w:val="20"/>
          <w:szCs w:val="20"/>
          <w:lang w:val="sr-Cyrl-CS"/>
        </w:rPr>
        <w:t>.</w:t>
      </w:r>
      <w:r w:rsidRPr="0030165C">
        <w:rPr>
          <w:sz w:val="20"/>
          <w:szCs w:val="20"/>
          <w:lang w:val="sr-Latn-CS"/>
        </w:rPr>
        <w:t xml:space="preserve"> Nikolić, Lj</w:t>
      </w:r>
      <w:r w:rsidR="008A6F2B">
        <w:rPr>
          <w:sz w:val="20"/>
          <w:szCs w:val="20"/>
          <w:lang w:val="sr-Cyrl-CS"/>
        </w:rPr>
        <w:t>.</w:t>
      </w:r>
      <w:r w:rsidRPr="0030165C">
        <w:rPr>
          <w:sz w:val="20"/>
          <w:szCs w:val="20"/>
          <w:lang w:val="sr-Latn-CS"/>
        </w:rPr>
        <w:t xml:space="preserve"> Janjušević</w:t>
      </w:r>
      <w:r w:rsidR="008A6F2B">
        <w:rPr>
          <w:sz w:val="20"/>
          <w:szCs w:val="20"/>
          <w:lang w:val="sr-Cyrl-CS"/>
        </w:rPr>
        <w:t xml:space="preserve">, </w:t>
      </w:r>
      <w:r w:rsidRPr="008A6F2B">
        <w:rPr>
          <w:b/>
          <w:lang w:val="sr-Latn-CS"/>
        </w:rPr>
        <w:t>Korišćenja električnih vozila i realizacije u našoj zemlji</w:t>
      </w:r>
      <w:r w:rsidR="008A6F2B" w:rsidRPr="008A6F2B">
        <w:rPr>
          <w:lang w:val="sr-Cyrl-CS"/>
        </w:rPr>
        <w:t>,</w:t>
      </w:r>
      <w:r w:rsidRPr="008A6F2B">
        <w:rPr>
          <w:lang w:val="sr-Latn-CS"/>
        </w:rPr>
        <w:t xml:space="preserve"> </w:t>
      </w:r>
      <w:r w:rsidRPr="008A6F2B">
        <w:rPr>
          <w:b/>
          <w:lang w:val="sr-Latn-CS"/>
        </w:rPr>
        <w:t xml:space="preserve">ENERGIJA </w:t>
      </w:r>
      <w:r w:rsidRPr="008A6F2B">
        <w:rPr>
          <w:lang w:val="sr-Latn-CS"/>
        </w:rPr>
        <w:t>časopis Saveza energetičara. Beograd</w:t>
      </w:r>
      <w:r w:rsidR="008A6F2B" w:rsidRPr="008A6F2B">
        <w:rPr>
          <w:lang w:val="sr-Cyrl-CS"/>
        </w:rPr>
        <w:t>,</w:t>
      </w:r>
      <w:r w:rsidRPr="008A6F2B">
        <w:rPr>
          <w:lang w:val="sr-Latn-CS"/>
        </w:rPr>
        <w:t xml:space="preserve"> 2010.</w:t>
      </w:r>
    </w:p>
    <w:p w:rsidR="006F07C0" w:rsidRPr="002863A2" w:rsidRDefault="006F07C0" w:rsidP="006F07C0">
      <w:pPr>
        <w:spacing w:after="0"/>
        <w:ind w:left="1134" w:hanging="425"/>
        <w:rPr>
          <w:rFonts w:ascii="Times New Roman" w:hAnsi="Times New Roman"/>
          <w:bCs/>
          <w:lang w:val="sl-SI"/>
        </w:rPr>
      </w:pPr>
    </w:p>
    <w:p w:rsidR="006F07C0" w:rsidRPr="00070F6C" w:rsidRDefault="006F07C0" w:rsidP="00070F6C">
      <w:pPr>
        <w:pStyle w:val="ListParagraph"/>
        <w:numPr>
          <w:ilvl w:val="0"/>
          <w:numId w:val="14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 w:rsidRPr="00F36CB2">
        <w:rPr>
          <w:rFonts w:ascii="Times New Roman" w:hAnsi="Times New Roman"/>
          <w:sz w:val="20"/>
          <w:szCs w:val="20"/>
        </w:rPr>
        <w:t>Lj</w:t>
      </w:r>
      <w:r w:rsidR="00070F6C">
        <w:rPr>
          <w:rFonts w:ascii="Times New Roman" w:hAnsi="Times New Roman"/>
          <w:sz w:val="20"/>
          <w:szCs w:val="20"/>
          <w:lang w:val="sr-Cyrl-CS"/>
        </w:rPr>
        <w:t>.</w:t>
      </w:r>
      <w:r w:rsidRPr="00F36CB2">
        <w:rPr>
          <w:rFonts w:ascii="Times New Roman" w:hAnsi="Times New Roman"/>
          <w:sz w:val="20"/>
          <w:szCs w:val="20"/>
        </w:rPr>
        <w:t xml:space="preserve"> Janjušević, M</w:t>
      </w:r>
      <w:r w:rsidR="00070F6C">
        <w:rPr>
          <w:rFonts w:ascii="Times New Roman" w:hAnsi="Times New Roman"/>
          <w:sz w:val="20"/>
          <w:szCs w:val="20"/>
          <w:lang w:val="sr-Cyrl-CS"/>
        </w:rPr>
        <w:t>.</w:t>
      </w:r>
      <w:r w:rsidRPr="00F36CB2">
        <w:rPr>
          <w:rFonts w:ascii="Times New Roman" w:hAnsi="Times New Roman"/>
          <w:sz w:val="20"/>
          <w:szCs w:val="20"/>
        </w:rPr>
        <w:t xml:space="preserve"> Hribšek</w:t>
      </w:r>
      <w:r w:rsidR="00070F6C">
        <w:rPr>
          <w:rFonts w:ascii="Times New Roman" w:hAnsi="Times New Roman"/>
          <w:sz w:val="20"/>
          <w:szCs w:val="20"/>
          <w:lang w:val="sr-Cyrl-CS"/>
        </w:rPr>
        <w:t xml:space="preserve">, </w:t>
      </w:r>
      <w:r w:rsidRPr="00070F6C">
        <w:rPr>
          <w:rFonts w:ascii="Times New Roman" w:hAnsi="Times New Roman"/>
          <w:b/>
          <w:sz w:val="24"/>
          <w:szCs w:val="24"/>
          <w:lang w:val="sl-SI"/>
        </w:rPr>
        <w:t>Zajednički radni prostor robota</w:t>
      </w:r>
      <w:r w:rsidR="00070F6C" w:rsidRPr="00070F6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070F6C">
        <w:rPr>
          <w:rFonts w:ascii="Times New Roman" w:hAnsi="Times New Roman"/>
          <w:b/>
          <w:lang w:val="pl-PL"/>
        </w:rPr>
        <w:t>TEHNIKA</w:t>
      </w:r>
      <w:r w:rsidRPr="00070F6C">
        <w:rPr>
          <w:rFonts w:ascii="Times New Roman" w:hAnsi="Times New Roman"/>
          <w:lang w:val="pl-PL"/>
        </w:rPr>
        <w:t xml:space="preserve"> časopis saveza</w:t>
      </w:r>
      <w:r w:rsidRPr="00070F6C">
        <w:rPr>
          <w:rFonts w:ascii="Times New Roman" w:hAnsi="Times New Roman"/>
          <w:lang w:val="sl-SI"/>
        </w:rPr>
        <w:t xml:space="preserve"> inženjera i tehničara SRBIJE, Beograd</w:t>
      </w:r>
      <w:r w:rsidR="008A6F2B" w:rsidRPr="00070F6C">
        <w:rPr>
          <w:rFonts w:ascii="Times New Roman" w:hAnsi="Times New Roman"/>
          <w:lang w:val="sr-Cyrl-CS"/>
        </w:rPr>
        <w:t>,</w:t>
      </w:r>
      <w:r w:rsidRPr="00070F6C">
        <w:rPr>
          <w:rFonts w:ascii="Times New Roman" w:hAnsi="Times New Roman"/>
          <w:lang w:val="sl-SI"/>
        </w:rPr>
        <w:t xml:space="preserve"> 2010. </w:t>
      </w:r>
    </w:p>
    <w:p w:rsidR="006F07C0" w:rsidRPr="002863A2" w:rsidRDefault="006F07C0" w:rsidP="002863A2">
      <w:pPr>
        <w:spacing w:after="0"/>
        <w:rPr>
          <w:rFonts w:ascii="Times New Roman" w:hAnsi="Times New Roman"/>
          <w:bCs/>
          <w:lang w:val="sr-Cyrl-CS"/>
        </w:rPr>
      </w:pPr>
    </w:p>
    <w:p w:rsidR="006F07C0" w:rsidRPr="00B52707" w:rsidRDefault="00B52707" w:rsidP="006F07C0">
      <w:pPr>
        <w:autoSpaceDE w:val="0"/>
        <w:autoSpaceDN w:val="0"/>
        <w:adjustRightInd w:val="0"/>
        <w:spacing w:after="0"/>
        <w:ind w:left="567"/>
        <w:rPr>
          <w:rFonts w:ascii="TimesNewRoman" w:hAnsi="TimesNewRoman" w:cs="TimesNewRoman"/>
          <w:b/>
          <w:i/>
          <w:sz w:val="24"/>
          <w:szCs w:val="24"/>
          <w:u w:val="single"/>
          <w:lang w:val="ru-RU"/>
        </w:rPr>
      </w:pPr>
      <w:r w:rsidRPr="00070F6C">
        <w:rPr>
          <w:rFonts w:ascii="TimesNewRoman" w:hAnsi="TimesNewRoman" w:cs="TimesNewRoman"/>
          <w:b/>
          <w:i/>
          <w:sz w:val="24"/>
          <w:szCs w:val="24"/>
          <w:u w:val="single"/>
          <w:lang w:val="sl-SI"/>
        </w:rPr>
        <w:t>Рад</w:t>
      </w:r>
      <w:r w:rsidR="006F07C0" w:rsidRPr="00070F6C">
        <w:rPr>
          <w:rFonts w:ascii="TimesNewRoman" w:hAnsi="TimesNewRoman" w:cs="TimesNewRoman"/>
          <w:b/>
          <w:i/>
          <w:sz w:val="24"/>
          <w:szCs w:val="24"/>
          <w:u w:val="single"/>
          <w:lang w:val="sl-SI"/>
        </w:rPr>
        <w:t xml:space="preserve"> </w:t>
      </w:r>
      <w:r w:rsidRPr="00070F6C">
        <w:rPr>
          <w:rFonts w:ascii="TimesNewRoman" w:hAnsi="TimesNewRoman" w:cs="TimesNewRoman"/>
          <w:b/>
          <w:i/>
          <w:sz w:val="24"/>
          <w:szCs w:val="24"/>
          <w:u w:val="single"/>
          <w:lang w:val="sl-SI"/>
        </w:rPr>
        <w:t>у</w:t>
      </w:r>
      <w:r w:rsidR="006F07C0" w:rsidRPr="00070F6C">
        <w:rPr>
          <w:rFonts w:ascii="TimesNewRoman" w:hAnsi="TimesNewRoman" w:cs="TimesNewRoman"/>
          <w:b/>
          <w:i/>
          <w:sz w:val="24"/>
          <w:szCs w:val="24"/>
          <w:u w:val="single"/>
          <w:lang w:val="sl-SI"/>
        </w:rPr>
        <w:t xml:space="preserve"> </w:t>
      </w:r>
      <w:r w:rsidRPr="00070F6C">
        <w:rPr>
          <w:rFonts w:ascii="TimesNewRoman" w:hAnsi="TimesNewRoman" w:cs="TimesNewRoman"/>
          <w:b/>
          <w:i/>
          <w:sz w:val="24"/>
          <w:szCs w:val="24"/>
          <w:u w:val="single"/>
          <w:lang w:val="sl-SI"/>
        </w:rPr>
        <w:t>међународном</w:t>
      </w:r>
      <w:r w:rsidR="006F07C0" w:rsidRPr="00070F6C">
        <w:rPr>
          <w:rFonts w:ascii="TimesNewRoman" w:hAnsi="TimesNewRoman" w:cs="TimesNewRoman"/>
          <w:b/>
          <w:i/>
          <w:sz w:val="24"/>
          <w:szCs w:val="24"/>
          <w:u w:val="single"/>
          <w:lang w:val="sl-SI"/>
        </w:rPr>
        <w:t xml:space="preserve"> </w:t>
      </w:r>
      <w:r w:rsidRPr="00070F6C">
        <w:rPr>
          <w:rFonts w:ascii="TimesNewRoman" w:hAnsi="TimesNewRoman" w:cs="TimesNewRoman"/>
          <w:b/>
          <w:i/>
          <w:sz w:val="24"/>
          <w:szCs w:val="24"/>
          <w:u w:val="single"/>
          <w:lang w:val="sl-SI"/>
        </w:rPr>
        <w:t>часопи</w:t>
      </w:r>
      <w:r w:rsidRPr="00B52707">
        <w:rPr>
          <w:rFonts w:ascii="TimesNewRoman" w:hAnsi="TimesNewRoman" w:cs="TimesNewRoman"/>
          <w:b/>
          <w:i/>
          <w:sz w:val="24"/>
          <w:szCs w:val="24"/>
          <w:u w:val="single"/>
          <w:lang w:val="ru-RU"/>
        </w:rPr>
        <w:t>су</w:t>
      </w:r>
      <w:r w:rsidR="006F07C0" w:rsidRPr="00B52707">
        <w:rPr>
          <w:rFonts w:ascii="TimesNewRoman" w:hAnsi="TimesNewRoman" w:cs="TimesNewRoman"/>
          <w:b/>
          <w:i/>
          <w:sz w:val="24"/>
          <w:szCs w:val="24"/>
          <w:u w:val="single"/>
          <w:lang w:val="ru-RU"/>
        </w:rPr>
        <w:t xml:space="preserve"> (</w:t>
      </w:r>
      <w:r w:rsidRPr="00B52707">
        <w:rPr>
          <w:rFonts w:ascii="TimesNewRoman" w:hAnsi="TimesNewRoman" w:cs="TimesNewRoman"/>
          <w:b/>
          <w:i/>
          <w:sz w:val="24"/>
          <w:szCs w:val="24"/>
          <w:u w:val="single"/>
          <w:lang w:val="ru-RU"/>
        </w:rPr>
        <w:t>М</w:t>
      </w:r>
      <w:r w:rsidR="006F07C0" w:rsidRPr="00B52707">
        <w:rPr>
          <w:rFonts w:ascii="TimesNewRoman" w:hAnsi="TimesNewRoman" w:cs="TimesNewRoman"/>
          <w:b/>
          <w:i/>
          <w:sz w:val="24"/>
          <w:szCs w:val="24"/>
          <w:u w:val="single"/>
          <w:lang w:val="ru-RU"/>
        </w:rPr>
        <w:t>23)</w:t>
      </w:r>
    </w:p>
    <w:p w:rsidR="006F07C0" w:rsidRPr="00D33225" w:rsidRDefault="00D33225" w:rsidP="00D33225">
      <w:pPr>
        <w:pStyle w:val="ListParagraph"/>
        <w:numPr>
          <w:ilvl w:val="0"/>
          <w:numId w:val="17"/>
        </w:numPr>
        <w:spacing w:after="0"/>
        <w:ind w:left="709" w:hanging="283"/>
        <w:rPr>
          <w:rFonts w:ascii="Times New Roman" w:hAnsi="Times New Roman"/>
          <w:sz w:val="20"/>
          <w:szCs w:val="20"/>
        </w:rPr>
      </w:pPr>
      <w:r w:rsidRPr="00E83678">
        <w:rPr>
          <w:rFonts w:ascii="Times New Roman" w:hAnsi="Times New Roman"/>
          <w:sz w:val="20"/>
          <w:szCs w:val="20"/>
        </w:rPr>
        <w:t>Lj</w:t>
      </w:r>
      <w:r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="006F07C0" w:rsidRPr="00E83678">
        <w:rPr>
          <w:rFonts w:ascii="Times New Roman" w:hAnsi="Times New Roman"/>
          <w:sz w:val="20"/>
          <w:szCs w:val="20"/>
        </w:rPr>
        <w:t>Janjušević</w:t>
      </w:r>
      <w:r>
        <w:rPr>
          <w:rFonts w:ascii="Times New Roman" w:hAnsi="Times New Roman"/>
          <w:sz w:val="20"/>
          <w:szCs w:val="20"/>
          <w:lang w:val="sr-Cyrl-CS"/>
        </w:rPr>
        <w:t>,</w:t>
      </w:r>
      <w:r w:rsidR="006F07C0" w:rsidRPr="00E83678">
        <w:rPr>
          <w:rFonts w:ascii="Times New Roman" w:hAnsi="Times New Roman"/>
          <w:sz w:val="20"/>
          <w:szCs w:val="20"/>
        </w:rPr>
        <w:t xml:space="preserve"> </w:t>
      </w:r>
      <w:r w:rsidR="006F07C0" w:rsidRPr="00D33225">
        <w:rPr>
          <w:rFonts w:ascii="Times New Roman" w:hAnsi="Times New Roman"/>
          <w:b/>
          <w:sz w:val="24"/>
          <w:szCs w:val="24"/>
        </w:rPr>
        <w:t>THE ROLE OF ROBOT IN FLEXIBLE MANUFACTURING SYSTEMS</w:t>
      </w:r>
      <w:r w:rsidRPr="00D332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6F07C0" w:rsidRPr="00D33225">
        <w:rPr>
          <w:rFonts w:ascii="Times New Roman" w:hAnsi="Times New Roman"/>
        </w:rPr>
        <w:t>Strojarstvo   ISSN 0562</w:t>
      </w:r>
      <w:r w:rsidR="006F07C0" w:rsidRPr="00D33225">
        <w:rPr>
          <w:rFonts w:ascii="Times New Roman" w:hAnsi="Times New Roman"/>
          <w:lang w:val="pl-PL"/>
        </w:rPr>
        <w:t>-1887</w:t>
      </w:r>
      <w:r w:rsidRPr="00D3322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F07C0" w:rsidRPr="00D33225">
        <w:rPr>
          <w:rFonts w:ascii="Times New Roman" w:hAnsi="Times New Roman"/>
          <w:szCs w:val="20"/>
          <w:lang w:val="pl-PL"/>
        </w:rPr>
        <w:t>Oktobar 2012. Vol 54 no.5</w:t>
      </w:r>
    </w:p>
    <w:p w:rsidR="006F07C0" w:rsidRPr="002863A2" w:rsidRDefault="006F07C0" w:rsidP="006F07C0">
      <w:pPr>
        <w:spacing w:after="0"/>
        <w:ind w:hanging="368"/>
        <w:rPr>
          <w:rFonts w:ascii="Times New Roman" w:hAnsi="Times New Roman"/>
          <w:bCs/>
          <w:lang w:val="sl-SI"/>
        </w:rPr>
      </w:pPr>
    </w:p>
    <w:p w:rsidR="006F07C0" w:rsidRPr="002863A2" w:rsidRDefault="00B52707" w:rsidP="006F07C0">
      <w:pPr>
        <w:spacing w:after="0"/>
        <w:ind w:left="567"/>
        <w:rPr>
          <w:rFonts w:ascii="Times New Roman" w:hAnsi="Times New Roman"/>
          <w:bCs/>
          <w:sz w:val="24"/>
          <w:szCs w:val="24"/>
          <w:lang w:val="sl-SI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Рад</w:t>
      </w:r>
      <w:r w:rsidR="006F07C0" w:rsidRPr="002863A2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у</w:t>
      </w:r>
      <w:r w:rsidR="006F07C0" w:rsidRPr="002863A2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часопису</w:t>
      </w:r>
      <w:r w:rsidR="006F07C0" w:rsidRPr="002863A2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међународног</w:t>
      </w:r>
      <w:r w:rsidR="006F07C0" w:rsidRPr="002863A2"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sl-SI"/>
        </w:rPr>
        <w:t>значаја</w:t>
      </w:r>
      <w:r w:rsidR="006F07C0" w:rsidRPr="002863A2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верификованог</w:t>
      </w:r>
      <w:r w:rsidR="006F07C0" w:rsidRPr="002863A2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посебном</w:t>
      </w:r>
      <w:r w:rsidR="006F07C0" w:rsidRPr="002863A2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одлуком</w:t>
      </w:r>
      <w:r w:rsidR="006F07C0" w:rsidRPr="002863A2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 xml:space="preserve"> (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М</w:t>
      </w:r>
      <w:r w:rsidR="006F07C0" w:rsidRPr="002863A2">
        <w:rPr>
          <w:rFonts w:ascii="Times New Roman" w:hAnsi="Times New Roman"/>
          <w:b/>
          <w:bCs/>
          <w:i/>
          <w:sz w:val="24"/>
          <w:szCs w:val="24"/>
          <w:u w:val="single"/>
          <w:lang w:val="sl-SI"/>
        </w:rPr>
        <w:t>24)</w:t>
      </w:r>
    </w:p>
    <w:p w:rsidR="006F07C0" w:rsidRPr="00D33225" w:rsidRDefault="006F07C0" w:rsidP="00D33225">
      <w:pPr>
        <w:pStyle w:val="ListParagraph"/>
        <w:numPr>
          <w:ilvl w:val="0"/>
          <w:numId w:val="15"/>
        </w:numPr>
        <w:spacing w:after="0"/>
        <w:ind w:left="709" w:hanging="283"/>
        <w:jc w:val="left"/>
        <w:rPr>
          <w:rFonts w:ascii="Times New Roman" w:hAnsi="Times New Roman"/>
          <w:bCs/>
          <w:lang w:val="sl-SI"/>
        </w:rPr>
      </w:pPr>
      <w:r w:rsidRPr="00045B58">
        <w:rPr>
          <w:rFonts w:ascii="Times New Roman" w:hAnsi="Times New Roman"/>
          <w:color w:val="000000"/>
          <w:sz w:val="20"/>
          <w:szCs w:val="20"/>
        </w:rPr>
        <w:t>Z</w:t>
      </w:r>
      <w:r w:rsidR="00D33225"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  <w:r w:rsidRPr="00045B58">
        <w:rPr>
          <w:rFonts w:ascii="Times New Roman" w:hAnsi="Times New Roman"/>
          <w:color w:val="000000"/>
          <w:sz w:val="20"/>
          <w:szCs w:val="20"/>
        </w:rPr>
        <w:t xml:space="preserve"> Nikolić, Z</w:t>
      </w:r>
      <w:r w:rsidR="00D33225"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  <w:r w:rsidRPr="00045B58">
        <w:rPr>
          <w:rFonts w:ascii="Times New Roman" w:hAnsi="Times New Roman"/>
          <w:color w:val="000000"/>
          <w:sz w:val="20"/>
          <w:szCs w:val="20"/>
        </w:rPr>
        <w:t xml:space="preserve"> Filipović, Lj</w:t>
      </w:r>
      <w:r w:rsidR="00D33225"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  <w:r w:rsidRPr="00045B58">
        <w:rPr>
          <w:rFonts w:ascii="Times New Roman" w:hAnsi="Times New Roman"/>
          <w:color w:val="000000"/>
          <w:sz w:val="20"/>
          <w:szCs w:val="20"/>
        </w:rPr>
        <w:t xml:space="preserve"> Janjušević,</w:t>
      </w:r>
      <w:r w:rsidR="00D33225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D33225">
        <w:rPr>
          <w:rFonts w:ascii="Times New Roman" w:hAnsi="Times New Roman"/>
          <w:b/>
          <w:color w:val="000000"/>
          <w:sz w:val="24"/>
          <w:szCs w:val="24"/>
        </w:rPr>
        <w:t>Stanje razvoja električnih i hibridnih vozila, energetski i ekološki aspekt njihove primene</w:t>
      </w:r>
      <w:r w:rsidRPr="00D33225">
        <w:rPr>
          <w:rFonts w:ascii="Times New Roman" w:hAnsi="Times New Roman"/>
          <w:color w:val="000000"/>
          <w:sz w:val="24"/>
          <w:szCs w:val="24"/>
        </w:rPr>
        <w:t>,</w:t>
      </w:r>
      <w:r w:rsidR="00D33225" w:rsidRPr="00D3322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D33225" w:rsidRPr="00D33225">
        <w:rPr>
          <w:rFonts w:ascii="Times New Roman" w:hAnsi="Times New Roman"/>
          <w:b/>
          <w:color w:val="000000"/>
        </w:rPr>
        <w:t>Industrija</w:t>
      </w:r>
      <w:r w:rsidR="00D33225">
        <w:rPr>
          <w:rFonts w:ascii="Times New Roman" w:hAnsi="Times New Roman"/>
          <w:color w:val="000000"/>
        </w:rPr>
        <w:t>, broj 4,</w:t>
      </w:r>
      <w:r w:rsidR="00D33225" w:rsidRPr="004B2CBD">
        <w:rPr>
          <w:rFonts w:ascii="Times New Roman" w:hAnsi="Times New Roman"/>
          <w:color w:val="000000"/>
        </w:rPr>
        <w:t xml:space="preserve"> </w:t>
      </w:r>
      <w:r w:rsidR="004B2CBD" w:rsidRPr="004B2CBD">
        <w:rPr>
          <w:rFonts w:ascii="Times New Roman" w:hAnsi="Times New Roman"/>
          <w:color w:val="000000"/>
        </w:rPr>
        <w:t>Beograd</w:t>
      </w:r>
      <w:r w:rsidR="00D33225">
        <w:rPr>
          <w:rFonts w:ascii="Times New Roman" w:hAnsi="Times New Roman"/>
          <w:color w:val="000000"/>
          <w:lang w:val="sr-Cyrl-CS"/>
        </w:rPr>
        <w:t>,</w:t>
      </w:r>
      <w:r w:rsidR="00D33225">
        <w:rPr>
          <w:rFonts w:ascii="Times New Roman" w:hAnsi="Times New Roman"/>
          <w:color w:val="000000"/>
        </w:rPr>
        <w:t xml:space="preserve"> 2011</w:t>
      </w:r>
      <w:r w:rsidR="00D33225">
        <w:rPr>
          <w:rFonts w:ascii="Times New Roman" w:hAnsi="Times New Roman"/>
          <w:color w:val="000000"/>
          <w:lang w:val="sr-Cyrl-CS"/>
        </w:rPr>
        <w:t>.</w:t>
      </w:r>
    </w:p>
    <w:p w:rsidR="00D33225" w:rsidRPr="00D33225" w:rsidRDefault="00D33225" w:rsidP="00D33225">
      <w:pPr>
        <w:spacing w:after="0"/>
        <w:rPr>
          <w:rFonts w:ascii="Times New Roman" w:hAnsi="Times New Roman"/>
          <w:bCs/>
          <w:lang w:val="sr-Cyrl-CS"/>
        </w:rPr>
      </w:pPr>
    </w:p>
    <w:p w:rsidR="006F07C0" w:rsidRPr="002863A2" w:rsidRDefault="00B52707" w:rsidP="006F07C0">
      <w:pPr>
        <w:spacing w:after="0"/>
        <w:ind w:left="567"/>
        <w:rPr>
          <w:rFonts w:ascii="Times New Roman" w:hAnsi="Times New Roman"/>
          <w:b/>
          <w:bCs/>
          <w:i/>
          <w:u w:val="single"/>
          <w:lang w:val="sl-SI"/>
        </w:rPr>
      </w:pPr>
      <w:r>
        <w:rPr>
          <w:rFonts w:ascii="Times New Roman" w:hAnsi="Times New Roman"/>
          <w:b/>
          <w:bCs/>
          <w:i/>
          <w:u w:val="single"/>
          <w:lang w:val="sl-SI"/>
        </w:rPr>
        <w:t>Одбрањен</w:t>
      </w:r>
      <w:r w:rsidR="006F07C0" w:rsidRPr="002863A2">
        <w:rPr>
          <w:rFonts w:ascii="Times New Roman" w:hAnsi="Times New Roman"/>
          <w:b/>
          <w:bCs/>
          <w:i/>
          <w:u w:val="single"/>
          <w:lang w:val="sl-SI"/>
        </w:rPr>
        <w:t xml:space="preserve"> </w:t>
      </w:r>
      <w:r>
        <w:rPr>
          <w:rFonts w:ascii="Times New Roman" w:hAnsi="Times New Roman"/>
          <w:b/>
          <w:bCs/>
          <w:i/>
          <w:u w:val="single"/>
          <w:lang w:val="sl-SI"/>
        </w:rPr>
        <w:t>магистарски</w:t>
      </w:r>
      <w:r w:rsidR="006F07C0" w:rsidRPr="002863A2">
        <w:rPr>
          <w:rFonts w:ascii="Times New Roman" w:hAnsi="Times New Roman"/>
          <w:b/>
          <w:bCs/>
          <w:i/>
          <w:u w:val="single"/>
          <w:lang w:val="sl-SI"/>
        </w:rPr>
        <w:t xml:space="preserve"> </w:t>
      </w:r>
      <w:r>
        <w:rPr>
          <w:rFonts w:ascii="Times New Roman" w:hAnsi="Times New Roman"/>
          <w:b/>
          <w:bCs/>
          <w:i/>
          <w:u w:val="single"/>
          <w:lang w:val="sl-SI"/>
        </w:rPr>
        <w:t>рад</w:t>
      </w:r>
      <w:r w:rsidR="006F07C0" w:rsidRPr="002863A2">
        <w:rPr>
          <w:rFonts w:ascii="Times New Roman" w:hAnsi="Times New Roman"/>
          <w:b/>
          <w:bCs/>
          <w:i/>
          <w:u w:val="single"/>
          <w:lang w:val="sl-SI"/>
        </w:rPr>
        <w:t xml:space="preserve"> (</w:t>
      </w:r>
      <w:r>
        <w:rPr>
          <w:rFonts w:ascii="Times New Roman" w:hAnsi="Times New Roman"/>
          <w:b/>
          <w:bCs/>
          <w:i/>
          <w:u w:val="single"/>
          <w:lang w:val="sl-SI"/>
        </w:rPr>
        <w:t>М</w:t>
      </w:r>
      <w:r w:rsidR="006F07C0" w:rsidRPr="002863A2">
        <w:rPr>
          <w:rFonts w:ascii="Times New Roman" w:hAnsi="Times New Roman"/>
          <w:b/>
          <w:bCs/>
          <w:i/>
          <w:u w:val="single"/>
          <w:lang w:val="sl-SI"/>
        </w:rPr>
        <w:t>72)</w:t>
      </w:r>
    </w:p>
    <w:p w:rsidR="006F07C0" w:rsidRPr="00D33225" w:rsidRDefault="00D33225" w:rsidP="00D33225">
      <w:pPr>
        <w:pStyle w:val="ListParagraph"/>
        <w:numPr>
          <w:ilvl w:val="0"/>
          <w:numId w:val="16"/>
        </w:numPr>
        <w:spacing w:after="0"/>
        <w:ind w:left="709" w:hanging="283"/>
        <w:jc w:val="left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0"/>
          <w:szCs w:val="20"/>
        </w:rPr>
        <w:t>Љ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  <w:r w:rsidR="006F07C0" w:rsidRPr="005D1DC5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Јањушевић</w:t>
      </w:r>
      <w:r w:rsidR="006F07C0" w:rsidRPr="005D1DC5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6F07C0" w:rsidRPr="00D33225">
        <w:rPr>
          <w:rFonts w:ascii="Times New Roman" w:hAnsi="Times New Roman"/>
          <w:b/>
          <w:sz w:val="24"/>
          <w:szCs w:val="24"/>
          <w:lang w:val="pl-PL"/>
        </w:rPr>
        <w:t>Studija razvoja automatizovanog pogona za dorado semena</w:t>
      </w:r>
      <w:r w:rsidRPr="00D33225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6F07C0" w:rsidRPr="002863A2" w:rsidRDefault="00D33225" w:rsidP="006F07C0">
      <w:pPr>
        <w:spacing w:after="0"/>
        <w:ind w:left="709" w:firstLine="11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Магистарски</w:t>
      </w:r>
      <w:r w:rsidR="006F07C0" w:rsidRPr="002863A2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рад</w:t>
      </w:r>
      <w:r w:rsidR="006F07C0" w:rsidRPr="002863A2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>Електотехнички</w:t>
      </w:r>
      <w:r w:rsidR="006F07C0" w:rsidRPr="002863A2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факултет</w:t>
      </w:r>
      <w:r w:rsidR="006F07C0" w:rsidRPr="002863A2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у</w:t>
      </w:r>
      <w:r w:rsidR="006F07C0" w:rsidRPr="002863A2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Београду</w:t>
      </w:r>
      <w:r>
        <w:rPr>
          <w:rFonts w:ascii="Times New Roman" w:hAnsi="Times New Roman"/>
          <w:lang w:val="sr-Cyrl-CS"/>
        </w:rPr>
        <w:t>,</w:t>
      </w:r>
      <w:r w:rsidR="006F07C0" w:rsidRPr="002863A2">
        <w:rPr>
          <w:rFonts w:ascii="Times New Roman" w:hAnsi="Times New Roman"/>
          <w:lang w:val="pl-PL"/>
        </w:rPr>
        <w:t xml:space="preserve"> </w:t>
      </w:r>
      <w:r w:rsidRPr="00D33225">
        <w:rPr>
          <w:rFonts w:ascii="Times New Roman" w:hAnsi="Times New Roman"/>
          <w:lang w:val="ru-RU"/>
        </w:rPr>
        <w:t>Београд</w:t>
      </w:r>
      <w:r>
        <w:rPr>
          <w:rFonts w:ascii="Times New Roman" w:hAnsi="Times New Roman"/>
          <w:lang w:val="sr-Cyrl-CS"/>
        </w:rPr>
        <w:t>,</w:t>
      </w:r>
      <w:r w:rsidR="006F07C0" w:rsidRPr="00D33225">
        <w:rPr>
          <w:rFonts w:ascii="Times New Roman" w:hAnsi="Times New Roman"/>
          <w:lang w:val="ru-RU"/>
        </w:rPr>
        <w:t xml:space="preserve"> 1999.</w:t>
      </w:r>
    </w:p>
    <w:p w:rsidR="0029565C" w:rsidRPr="0029565C" w:rsidRDefault="0029565C" w:rsidP="00286DE8">
      <w:pPr>
        <w:spacing w:after="1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770FB" w:rsidRPr="00A841F1" w:rsidRDefault="000770FB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841F1">
        <w:rPr>
          <w:rFonts w:ascii="Times New Roman" w:hAnsi="Times New Roman"/>
          <w:sz w:val="24"/>
          <w:szCs w:val="24"/>
          <w:u w:val="single"/>
          <w:lang w:val="ru-RU"/>
        </w:rPr>
        <w:t>1.3. Оцена подобности кандидата за рад на предложеној теми</w:t>
      </w:r>
    </w:p>
    <w:p w:rsidR="007E5E6C" w:rsidRPr="00C14AF5" w:rsidRDefault="000F3262" w:rsidP="008B1BA5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  <w:lang w:val="sl-SI"/>
        </w:rPr>
      </w:pPr>
      <w:r w:rsidRPr="00A841F1">
        <w:rPr>
          <w:rFonts w:ascii="Times New Roman" w:hAnsi="Times New Roman"/>
          <w:sz w:val="24"/>
          <w:szCs w:val="24"/>
          <w:lang w:val="ru-RU"/>
        </w:rPr>
        <w:t xml:space="preserve">Кандидат </w:t>
      </w:r>
      <w:r w:rsidR="009D27E6">
        <w:rPr>
          <w:rFonts w:ascii="Times New Roman" w:hAnsi="Times New Roman"/>
          <w:sz w:val="24"/>
          <w:szCs w:val="24"/>
          <w:lang w:val="sr-Cyrl-CS"/>
        </w:rPr>
        <w:t xml:space="preserve">мр </w:t>
      </w:r>
      <w:r w:rsidR="00E3357D">
        <w:rPr>
          <w:rFonts w:ascii="Times New Roman" w:hAnsi="Times New Roman"/>
          <w:sz w:val="24"/>
          <w:szCs w:val="24"/>
          <w:lang w:val="sr-Cyrl-CS"/>
        </w:rPr>
        <w:t>Љ</w:t>
      </w:r>
      <w:r w:rsidR="009D27E6">
        <w:rPr>
          <w:rFonts w:ascii="Times New Roman" w:hAnsi="Times New Roman"/>
          <w:sz w:val="24"/>
          <w:szCs w:val="24"/>
          <w:lang w:val="sr-Cyrl-CS"/>
        </w:rPr>
        <w:t>убинк</w:t>
      </w:r>
      <w:r w:rsidR="009D27E6">
        <w:rPr>
          <w:rFonts w:ascii="Times New Roman" w:hAnsi="Times New Roman"/>
          <w:sz w:val="24"/>
          <w:szCs w:val="24"/>
        </w:rPr>
        <w:t>o</w:t>
      </w:r>
      <w:r w:rsidR="00AA4B25">
        <w:rPr>
          <w:rFonts w:ascii="Times New Roman" w:hAnsi="Times New Roman"/>
          <w:sz w:val="24"/>
          <w:szCs w:val="24"/>
          <w:lang w:val="sr-Cyrl-CS"/>
        </w:rPr>
        <w:t xml:space="preserve"> Јањ</w:t>
      </w:r>
      <w:r w:rsidR="009D27E6">
        <w:rPr>
          <w:rFonts w:ascii="Times New Roman" w:hAnsi="Times New Roman"/>
          <w:sz w:val="24"/>
          <w:szCs w:val="24"/>
          <w:lang w:val="sr-Cyrl-CS"/>
        </w:rPr>
        <w:t>ушевић</w:t>
      </w:r>
      <w:r w:rsidR="009D27E6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841F1">
        <w:rPr>
          <w:rFonts w:ascii="Times New Roman" w:hAnsi="Times New Roman"/>
          <w:sz w:val="24"/>
          <w:szCs w:val="24"/>
          <w:lang w:val="ru-RU"/>
        </w:rPr>
        <w:t xml:space="preserve">је успешно </w:t>
      </w:r>
      <w:r w:rsidR="00C14AF5">
        <w:rPr>
          <w:rFonts w:ascii="Times New Roman" w:hAnsi="Times New Roman"/>
          <w:sz w:val="24"/>
          <w:szCs w:val="24"/>
          <w:lang w:val="ru-RU"/>
        </w:rPr>
        <w:t>одбран</w:t>
      </w:r>
      <w:r w:rsidR="00AA4B25">
        <w:rPr>
          <w:rFonts w:ascii="Times New Roman" w:hAnsi="Times New Roman"/>
          <w:sz w:val="24"/>
          <w:szCs w:val="24"/>
          <w:lang w:val="ru-RU"/>
        </w:rPr>
        <w:t>и</w:t>
      </w:r>
      <w:r w:rsidR="00C14AF5" w:rsidRPr="006167E5">
        <w:rPr>
          <w:rFonts w:ascii="Times New Roman" w:hAnsi="Times New Roman"/>
          <w:sz w:val="24"/>
          <w:szCs w:val="24"/>
          <w:lang w:val="ru-RU"/>
        </w:rPr>
        <w:t>о</w:t>
      </w:r>
      <w:r w:rsidR="00C14AF5">
        <w:rPr>
          <w:rFonts w:ascii="Times New Roman" w:hAnsi="Times New Roman"/>
          <w:sz w:val="24"/>
          <w:szCs w:val="24"/>
          <w:lang w:val="ru-RU"/>
        </w:rPr>
        <w:t xml:space="preserve"> магистарску тезу на Електротехничком факултету Универзитета у Београду и </w:t>
      </w:r>
      <w:r w:rsidRPr="00A841F1">
        <w:rPr>
          <w:rFonts w:ascii="Times New Roman" w:hAnsi="Times New Roman"/>
          <w:sz w:val="24"/>
          <w:szCs w:val="24"/>
          <w:lang w:val="ru-RU"/>
        </w:rPr>
        <w:t>до данас публиковао</w:t>
      </w:r>
      <w:r w:rsidR="00F67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ru-RU"/>
        </w:rPr>
        <w:t xml:space="preserve">велики број радова </w:t>
      </w:r>
      <w:r w:rsidR="00F50DE0" w:rsidRPr="00A841F1">
        <w:rPr>
          <w:rFonts w:ascii="Times New Roman" w:hAnsi="Times New Roman"/>
          <w:sz w:val="24"/>
          <w:szCs w:val="24"/>
          <w:lang w:val="ru-RU"/>
        </w:rPr>
        <w:t xml:space="preserve">из области истраживања предложене теме докторске дисертације. </w:t>
      </w:r>
      <w:r w:rsidR="006167E5" w:rsidRPr="00A841F1">
        <w:rPr>
          <w:rFonts w:ascii="Times New Roman" w:hAnsi="Times New Roman"/>
          <w:sz w:val="24"/>
          <w:szCs w:val="24"/>
          <w:lang w:val="ru-RU"/>
        </w:rPr>
        <w:t>И</w:t>
      </w:r>
      <w:r w:rsidR="00F50DE0" w:rsidRPr="00A841F1">
        <w:rPr>
          <w:rFonts w:ascii="Times New Roman" w:hAnsi="Times New Roman"/>
          <w:sz w:val="24"/>
          <w:szCs w:val="24"/>
          <w:lang w:val="ru-RU"/>
        </w:rPr>
        <w:t xml:space="preserve">злагао резултате својих истраживања на </w:t>
      </w:r>
      <w:r w:rsidR="00E3357D">
        <w:rPr>
          <w:rFonts w:ascii="Times New Roman" w:hAnsi="Times New Roman"/>
          <w:sz w:val="24"/>
          <w:szCs w:val="24"/>
          <w:lang w:val="ru-RU"/>
        </w:rPr>
        <w:t>међународним конференцијама</w:t>
      </w:r>
      <w:r w:rsidR="00F50DE0" w:rsidRPr="00A841F1">
        <w:rPr>
          <w:rFonts w:ascii="Times New Roman" w:hAnsi="Times New Roman"/>
          <w:sz w:val="24"/>
          <w:szCs w:val="24"/>
          <w:lang w:val="ru-RU"/>
        </w:rPr>
        <w:t xml:space="preserve">. Од 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>2006.</w:t>
      </w:r>
      <w:r w:rsidR="00C14AF5" w:rsidRPr="00ED7A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pl-PL"/>
        </w:rPr>
        <w:t>год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r-Cyrl-CS"/>
        </w:rPr>
        <w:t>запослен је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у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Институту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ГОША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у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6167E5" w:rsidRPr="006167E5">
        <w:rPr>
          <w:rFonts w:ascii="Times New Roman" w:hAnsi="Times New Roman"/>
          <w:sz w:val="24"/>
          <w:szCs w:val="24"/>
          <w:lang w:val="ru-RU"/>
        </w:rPr>
        <w:t>ц</w:t>
      </w:r>
      <w:r w:rsidR="00C14AF5">
        <w:rPr>
          <w:rFonts w:ascii="Times New Roman" w:hAnsi="Times New Roman"/>
          <w:sz w:val="24"/>
          <w:szCs w:val="24"/>
          <w:lang w:val="sl-SI"/>
        </w:rPr>
        <w:t>ентру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за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основна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и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примењена</w:t>
      </w:r>
      <w:r w:rsidR="00C14AF5" w:rsidRPr="004047A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14AF5">
        <w:rPr>
          <w:rFonts w:ascii="Times New Roman" w:hAnsi="Times New Roman"/>
          <w:sz w:val="24"/>
          <w:szCs w:val="24"/>
          <w:lang w:val="sl-SI"/>
        </w:rPr>
        <w:t>истра</w:t>
      </w:r>
      <w:r w:rsidR="00C14AF5">
        <w:rPr>
          <w:rFonts w:ascii="Times New Roman" w:hAnsi="Times New Roman"/>
          <w:sz w:val="24"/>
          <w:szCs w:val="24"/>
          <w:lang w:val="sr-Latn-CS"/>
        </w:rPr>
        <w:t>живања</w:t>
      </w:r>
      <w:r w:rsidR="00F50DE0" w:rsidRPr="00A841F1">
        <w:rPr>
          <w:rFonts w:ascii="Times New Roman" w:hAnsi="Times New Roman"/>
          <w:sz w:val="24"/>
          <w:szCs w:val="24"/>
          <w:lang w:val="ru-RU"/>
        </w:rPr>
        <w:t xml:space="preserve">, где је ангажован на истраживањима која су у фокусу предложене </w:t>
      </w:r>
      <w:r w:rsidR="007E5E6C" w:rsidRPr="00A841F1">
        <w:rPr>
          <w:rFonts w:ascii="Times New Roman" w:hAnsi="Times New Roman"/>
          <w:sz w:val="24"/>
          <w:szCs w:val="24"/>
          <w:lang w:val="ru-RU"/>
        </w:rPr>
        <w:t xml:space="preserve">теме </w:t>
      </w:r>
      <w:r w:rsidR="00F50DE0" w:rsidRPr="00A841F1">
        <w:rPr>
          <w:rFonts w:ascii="Times New Roman" w:hAnsi="Times New Roman"/>
          <w:sz w:val="24"/>
          <w:szCs w:val="24"/>
          <w:lang w:val="ru-RU"/>
        </w:rPr>
        <w:t xml:space="preserve">дисертације. Све наведено, као и увид у </w:t>
      </w:r>
      <w:r w:rsidR="007E5E6C" w:rsidRPr="00A841F1">
        <w:rPr>
          <w:rFonts w:ascii="Times New Roman" w:hAnsi="Times New Roman"/>
          <w:sz w:val="24"/>
          <w:szCs w:val="24"/>
          <w:lang w:val="ru-RU"/>
        </w:rPr>
        <w:t xml:space="preserve">квалитет </w:t>
      </w:r>
      <w:r w:rsidR="00F50DE0" w:rsidRPr="00A841F1">
        <w:rPr>
          <w:rFonts w:ascii="Times New Roman" w:hAnsi="Times New Roman"/>
          <w:sz w:val="24"/>
          <w:szCs w:val="24"/>
          <w:lang w:val="ru-RU"/>
        </w:rPr>
        <w:t>наведен</w:t>
      </w:r>
      <w:r w:rsidR="007E5E6C" w:rsidRPr="00A841F1">
        <w:rPr>
          <w:rFonts w:ascii="Times New Roman" w:hAnsi="Times New Roman"/>
          <w:sz w:val="24"/>
          <w:szCs w:val="24"/>
          <w:lang w:val="ru-RU"/>
        </w:rPr>
        <w:t>их</w:t>
      </w:r>
      <w:r w:rsidR="00F50DE0" w:rsidRPr="00A841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E5E6C" w:rsidRPr="00A841F1">
        <w:rPr>
          <w:rFonts w:ascii="Times New Roman" w:hAnsi="Times New Roman"/>
          <w:sz w:val="24"/>
          <w:szCs w:val="24"/>
          <w:lang w:val="ru-RU"/>
        </w:rPr>
        <w:t xml:space="preserve">публикованих </w:t>
      </w:r>
      <w:r w:rsidR="00F50DE0" w:rsidRPr="00A841F1">
        <w:rPr>
          <w:rFonts w:ascii="Times New Roman" w:hAnsi="Times New Roman"/>
          <w:sz w:val="24"/>
          <w:szCs w:val="24"/>
          <w:lang w:val="ru-RU"/>
        </w:rPr>
        <w:t>радов</w:t>
      </w:r>
      <w:r w:rsidR="007E5E6C" w:rsidRPr="00A841F1">
        <w:rPr>
          <w:rFonts w:ascii="Times New Roman" w:hAnsi="Times New Roman"/>
          <w:sz w:val="24"/>
          <w:szCs w:val="24"/>
          <w:lang w:val="ru-RU"/>
        </w:rPr>
        <w:t xml:space="preserve">а, говори да је кандидат </w:t>
      </w:r>
      <w:r w:rsidR="00E3357D">
        <w:rPr>
          <w:rFonts w:ascii="Times New Roman" w:hAnsi="Times New Roman"/>
          <w:sz w:val="24"/>
          <w:szCs w:val="24"/>
          <w:lang w:val="sr-Cyrl-CS"/>
        </w:rPr>
        <w:t>мр Љ</w:t>
      </w:r>
      <w:r w:rsidR="00C14AF5">
        <w:rPr>
          <w:rFonts w:ascii="Times New Roman" w:hAnsi="Times New Roman"/>
          <w:sz w:val="24"/>
          <w:szCs w:val="24"/>
          <w:lang w:val="sr-Cyrl-CS"/>
        </w:rPr>
        <w:t>убинк</w:t>
      </w:r>
      <w:r w:rsidR="00C14AF5">
        <w:rPr>
          <w:rFonts w:ascii="Times New Roman" w:hAnsi="Times New Roman"/>
          <w:sz w:val="24"/>
          <w:szCs w:val="24"/>
        </w:rPr>
        <w:t>o</w:t>
      </w:r>
      <w:r w:rsidR="00AA4B25">
        <w:rPr>
          <w:rFonts w:ascii="Times New Roman" w:hAnsi="Times New Roman"/>
          <w:sz w:val="24"/>
          <w:szCs w:val="24"/>
          <w:lang w:val="sr-Cyrl-CS"/>
        </w:rPr>
        <w:t xml:space="preserve"> Јањ</w:t>
      </w:r>
      <w:r w:rsidR="00C14AF5">
        <w:rPr>
          <w:rFonts w:ascii="Times New Roman" w:hAnsi="Times New Roman"/>
          <w:sz w:val="24"/>
          <w:szCs w:val="24"/>
          <w:lang w:val="sr-Cyrl-CS"/>
        </w:rPr>
        <w:t>ушевић</w:t>
      </w:r>
      <w:r w:rsidR="00C14AF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E5E6C" w:rsidRPr="00A841F1">
        <w:rPr>
          <w:rFonts w:ascii="Times New Roman" w:hAnsi="Times New Roman"/>
          <w:sz w:val="24"/>
          <w:szCs w:val="24"/>
          <w:lang w:val="ru-RU"/>
        </w:rPr>
        <w:t>стекао искуство и способност за рад на предложеној теми докторске дисертације.</w:t>
      </w:r>
    </w:p>
    <w:p w:rsidR="000770FB" w:rsidRPr="00A841F1" w:rsidRDefault="000770FB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2168" w:rsidRDefault="00624799" w:rsidP="008B1BA5">
      <w:pPr>
        <w:pStyle w:val="ListParagraph"/>
        <w:tabs>
          <w:tab w:val="left" w:pos="0"/>
        </w:tabs>
        <w:spacing w:after="0" w:line="312" w:lineRule="auto"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2. </w:t>
      </w:r>
      <w:r w:rsidR="009D1E5D" w:rsidRPr="00B62168">
        <w:rPr>
          <w:rFonts w:ascii="Times New Roman" w:hAnsi="Times New Roman"/>
          <w:b/>
          <w:sz w:val="24"/>
          <w:szCs w:val="24"/>
          <w:lang w:val="ru-RU"/>
        </w:rPr>
        <w:t xml:space="preserve">Предмет и </w:t>
      </w:r>
      <w:r w:rsidR="000770FB" w:rsidRPr="00B62168">
        <w:rPr>
          <w:rFonts w:ascii="Times New Roman" w:hAnsi="Times New Roman"/>
          <w:b/>
          <w:sz w:val="24"/>
          <w:szCs w:val="24"/>
          <w:lang w:val="ru-RU"/>
        </w:rPr>
        <w:t>ц</w:t>
      </w:r>
      <w:r w:rsidR="00B550C1" w:rsidRPr="00B62168">
        <w:rPr>
          <w:rFonts w:ascii="Times New Roman" w:hAnsi="Times New Roman"/>
          <w:b/>
          <w:sz w:val="24"/>
          <w:szCs w:val="24"/>
          <w:lang w:val="ru-RU"/>
        </w:rPr>
        <w:t>иљ истраживања</w:t>
      </w:r>
    </w:p>
    <w:p w:rsidR="00B62168" w:rsidRPr="001A2484" w:rsidRDefault="00142BC7" w:rsidP="008B1BA5">
      <w:pPr>
        <w:spacing w:after="0" w:line="312" w:lineRule="auto"/>
        <w:ind w:firstLine="85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Latn-CS"/>
        </w:rPr>
        <w:t>У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="00AD358E" w:rsidRPr="00C312B3">
        <w:rPr>
          <w:rFonts w:ascii="Times New Roman" w:hAnsi="Times New Roman"/>
          <w:iCs/>
          <w:sz w:val="24"/>
          <w:szCs w:val="24"/>
          <w:lang w:val="sr-Cyrl-CS"/>
        </w:rPr>
        <w:t>данашњем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свету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sr-Latn-CS"/>
        </w:rPr>
        <w:t>истиче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се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sr-Latn-CS"/>
        </w:rPr>
        <w:t>да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="00AD358E" w:rsidRPr="00C312B3">
        <w:rPr>
          <w:rFonts w:ascii="Times New Roman" w:hAnsi="Times New Roman"/>
          <w:iCs/>
          <w:sz w:val="24"/>
          <w:szCs w:val="24"/>
          <w:lang w:val="sr-Cyrl-CS"/>
        </w:rPr>
        <w:t>ствараоци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и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преносиоци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="00AD358E" w:rsidRPr="00C312B3">
        <w:rPr>
          <w:rFonts w:ascii="Times New Roman" w:hAnsi="Times New Roman"/>
          <w:iCs/>
          <w:sz w:val="24"/>
          <w:szCs w:val="24"/>
          <w:lang w:val="sr-Cyrl-CS"/>
        </w:rPr>
        <w:t>великих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вредости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и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знања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>,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представљају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значајн</w:t>
      </w:r>
      <w:r w:rsidR="00AD358E" w:rsidRPr="00C312B3">
        <w:rPr>
          <w:rFonts w:ascii="Times New Roman" w:hAnsi="Times New Roman"/>
          <w:iCs/>
          <w:sz w:val="24"/>
          <w:szCs w:val="24"/>
          <w:lang w:val="sr-Cyrl-CS"/>
        </w:rPr>
        <w:t>о</w:t>
      </w:r>
      <w:r w:rsidR="00AD358E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="00AD358E" w:rsidRPr="00C312B3">
        <w:rPr>
          <w:rFonts w:ascii="Times New Roman" w:hAnsi="Times New Roman"/>
          <w:iCs/>
          <w:sz w:val="24"/>
          <w:szCs w:val="24"/>
          <w:lang w:val="sr-Cyrl-CS"/>
        </w:rPr>
        <w:t>богатство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за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човечанство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sr-Latn-CS"/>
        </w:rPr>
        <w:t>па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последњих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деценија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XX </w:t>
      </w:r>
      <w:r>
        <w:rPr>
          <w:rFonts w:ascii="Times New Roman" w:hAnsi="Times New Roman"/>
          <w:iCs/>
          <w:sz w:val="24"/>
          <w:szCs w:val="24"/>
          <w:lang w:val="sr-Latn-CS"/>
        </w:rPr>
        <w:t>века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настаје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низ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модела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заштите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ових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личности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sr-Latn-CS"/>
        </w:rPr>
        <w:t>обухваћених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термином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142BC7">
        <w:rPr>
          <w:rFonts w:ascii="Times New Roman" w:hAnsi="Times New Roman"/>
          <w:i/>
          <w:iCs/>
          <w:sz w:val="24"/>
          <w:szCs w:val="24"/>
          <w:lang w:val="sr-Latn-CS"/>
        </w:rPr>
        <w:t>људске</w:t>
      </w:r>
      <w:r w:rsidR="00624799" w:rsidRPr="00142BC7">
        <w:rPr>
          <w:rFonts w:ascii="Times New Roman" w:hAnsi="Times New Roman"/>
          <w:i/>
          <w:iCs/>
          <w:sz w:val="24"/>
          <w:szCs w:val="24"/>
          <w:lang w:val="sr-Latn-CS"/>
        </w:rPr>
        <w:t xml:space="preserve"> </w:t>
      </w:r>
      <w:r w:rsidRPr="00142BC7">
        <w:rPr>
          <w:rFonts w:ascii="Times New Roman" w:hAnsi="Times New Roman"/>
          <w:i/>
          <w:iCs/>
          <w:sz w:val="24"/>
          <w:szCs w:val="24"/>
          <w:lang w:val="sr-Latn-CS"/>
        </w:rPr>
        <w:t>ризнице</w:t>
      </w:r>
      <w:r w:rsidR="00624799" w:rsidRPr="00142BC7">
        <w:rPr>
          <w:rFonts w:ascii="Times New Roman" w:hAnsi="Times New Roman"/>
          <w:iCs/>
          <w:sz w:val="24"/>
          <w:szCs w:val="24"/>
          <w:lang w:val="sr-Latn-CS"/>
        </w:rPr>
        <w:t>,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као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вредности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светске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баштине</w:t>
      </w:r>
      <w:r w:rsidR="00AD358E" w:rsidRPr="00C312B3">
        <w:rPr>
          <w:rFonts w:ascii="Times New Roman" w:hAnsi="Times New Roman"/>
          <w:iCs/>
          <w:sz w:val="24"/>
          <w:szCs w:val="24"/>
          <w:lang w:val="sr-Cyrl-CS"/>
        </w:rPr>
        <w:t xml:space="preserve">. </w:t>
      </w:r>
      <w:r w:rsidR="006167E5">
        <w:rPr>
          <w:rFonts w:ascii="Times New Roman" w:hAnsi="Times New Roman"/>
          <w:iCs/>
          <w:sz w:val="24"/>
          <w:szCs w:val="24"/>
          <w:lang w:val="sr-Cyrl-CS"/>
        </w:rPr>
        <w:t>У</w:t>
      </w:r>
      <w:r w:rsidR="00AD358E" w:rsidRPr="00C312B3">
        <w:rPr>
          <w:rFonts w:ascii="Times New Roman" w:hAnsi="Times New Roman"/>
          <w:iCs/>
          <w:sz w:val="24"/>
          <w:szCs w:val="24"/>
          <w:lang w:val="sr-Cyrl-CS"/>
        </w:rPr>
        <w:t xml:space="preserve"> међународним оквирима чине се </w:t>
      </w:r>
      <w:r w:rsidR="00C312B3" w:rsidRPr="00C312B3">
        <w:rPr>
          <w:rFonts w:ascii="Times New Roman" w:hAnsi="Times New Roman"/>
          <w:iCs/>
          <w:sz w:val="24"/>
          <w:szCs w:val="24"/>
          <w:lang w:val="sr-Cyrl-CS"/>
        </w:rPr>
        <w:t xml:space="preserve">велики </w:t>
      </w:r>
      <w:r w:rsidR="00AD358E" w:rsidRPr="00C312B3">
        <w:rPr>
          <w:rFonts w:ascii="Times New Roman" w:hAnsi="Times New Roman"/>
          <w:iCs/>
          <w:sz w:val="24"/>
          <w:szCs w:val="24"/>
          <w:lang w:val="sr-Cyrl-CS"/>
        </w:rPr>
        <w:t xml:space="preserve">напори </w:t>
      </w:r>
      <w:r w:rsidR="00C312B3" w:rsidRPr="00C312B3">
        <w:rPr>
          <w:rFonts w:ascii="Times New Roman" w:hAnsi="Times New Roman"/>
          <w:iCs/>
          <w:sz w:val="24"/>
          <w:szCs w:val="24"/>
          <w:lang w:val="sr-Cyrl-CS"/>
        </w:rPr>
        <w:t>у овом смеру и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већ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="00C312B3" w:rsidRPr="00C312B3">
        <w:rPr>
          <w:rFonts w:ascii="Times New Roman" w:hAnsi="Times New Roman"/>
          <w:iCs/>
          <w:sz w:val="24"/>
          <w:szCs w:val="24"/>
          <w:lang w:val="sr-Cyrl-CS"/>
        </w:rPr>
        <w:t xml:space="preserve">је донето низ </w:t>
      </w:r>
      <w:r>
        <w:rPr>
          <w:rFonts w:ascii="Times New Roman" w:hAnsi="Times New Roman"/>
          <w:iCs/>
          <w:sz w:val="24"/>
          <w:szCs w:val="24"/>
          <w:lang w:val="sr-Latn-CS"/>
        </w:rPr>
        <w:t>докумената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sr-Latn-CS"/>
        </w:rPr>
        <w:t>као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што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је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на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пример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sr-Latn-CS"/>
        </w:rPr>
        <w:t>Конвенција</w:t>
      </w:r>
      <w:r w:rsid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Генералне</w:t>
      </w:r>
      <w:r w:rsid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скупштине</w:t>
      </w:r>
      <w:r w:rsidR="00DC1162">
        <w:rPr>
          <w:rFonts w:ascii="Times New Roman" w:hAnsi="Times New Roman"/>
          <w:iCs/>
          <w:sz w:val="24"/>
          <w:szCs w:val="24"/>
          <w:lang w:val="sr-Latn-CS"/>
        </w:rPr>
        <w:t xml:space="preserve"> UNESC</w:t>
      </w:r>
      <w:r w:rsidR="00DC1162">
        <w:rPr>
          <w:rFonts w:ascii="Times New Roman" w:hAnsi="Times New Roman"/>
          <w:iCs/>
          <w:sz w:val="24"/>
          <w:szCs w:val="24"/>
          <w:lang w:val="sr-Cyrl-CS"/>
        </w:rPr>
        <w:t>О-а о</w:t>
      </w:r>
      <w:r w:rsidR="00624799" w:rsidRPr="00C312B3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заштити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нематеријалног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наслеђа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из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2003.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године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.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Пракса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,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међутим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,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иде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испред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конвенција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,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па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се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у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многим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земљама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чине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напори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да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се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ствараоцима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и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преносиоцима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знања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д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â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адекватно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место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,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не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само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у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историји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,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већ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и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у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њиховом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активном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стваралачком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1A2484" w:rsidRPr="001A2484">
        <w:rPr>
          <w:rFonts w:ascii="Times New Roman" w:hAnsi="Times New Roman"/>
          <w:iCs/>
          <w:sz w:val="24"/>
          <w:szCs w:val="24"/>
          <w:lang w:val="sr-Cyrl-CS"/>
        </w:rPr>
        <w:t>животу</w:t>
      </w:r>
      <w:r w:rsidR="00624799" w:rsidRPr="001A2484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B62168" w:rsidRPr="00C312B3" w:rsidRDefault="001A2484" w:rsidP="008B1BA5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hr-HR"/>
        </w:rPr>
        <w:t>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том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контексту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посебно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је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комплексно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питање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утицаја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које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својим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иновацијама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патентима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намењеним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индустријској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производњи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остварили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истраживачи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који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деловали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другим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научним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областима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па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приликом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валоризације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њиховог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стваралаштва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не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узимају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адекватно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обзир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значајни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доприноси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индустријском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наслеђу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Један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од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таквих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примера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односи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дело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великог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математичара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A2484">
        <w:rPr>
          <w:rFonts w:ascii="Times New Roman" w:hAnsi="Times New Roman"/>
          <w:b/>
          <w:sz w:val="24"/>
          <w:szCs w:val="24"/>
          <w:lang w:val="sr-Latn-CS"/>
        </w:rPr>
        <w:t>Михаила</w:t>
      </w:r>
      <w:r w:rsidR="00624799" w:rsidRPr="001A2484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1A2484">
        <w:rPr>
          <w:rFonts w:ascii="Times New Roman" w:hAnsi="Times New Roman"/>
          <w:b/>
          <w:sz w:val="24"/>
          <w:szCs w:val="24"/>
          <w:lang w:val="sr-Latn-CS"/>
        </w:rPr>
        <w:t>Петровића</w:t>
      </w:r>
      <w:r w:rsidR="00624799" w:rsidRPr="001A2484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1A2484">
        <w:rPr>
          <w:rFonts w:ascii="Times New Roman" w:hAnsi="Times New Roman"/>
          <w:b/>
          <w:sz w:val="24"/>
          <w:szCs w:val="24"/>
          <w:lang w:val="sr-Latn-CS"/>
        </w:rPr>
        <w:t>Аласа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научника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проналазача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једног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утемељивача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Универзитета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Београду</w:t>
      </w:r>
      <w:r w:rsidR="00624799" w:rsidRPr="00C312B3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624799" w:rsidRPr="00AE77EA" w:rsidRDefault="001A2484" w:rsidP="008B1BA5">
      <w:pPr>
        <w:tabs>
          <w:tab w:val="left" w:pos="8931"/>
          <w:tab w:val="left" w:pos="9071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Истраживање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доприноса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патената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Style w:val="Strong"/>
          <w:rFonts w:ascii="Times New Roman" w:hAnsi="Times New Roman"/>
          <w:sz w:val="24"/>
          <w:szCs w:val="24"/>
          <w:lang w:val="sr-Latn-CS"/>
        </w:rPr>
        <w:t>Михаила</w:t>
      </w:r>
      <w:r w:rsidR="00624799" w:rsidRPr="00C312B3">
        <w:rPr>
          <w:rStyle w:val="Strong"/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Style w:val="Strong"/>
          <w:rFonts w:ascii="Times New Roman" w:hAnsi="Times New Roman"/>
          <w:sz w:val="24"/>
          <w:szCs w:val="24"/>
          <w:lang w:val="sr-Latn-CS"/>
        </w:rPr>
        <w:t>Петрови</w:t>
      </w:r>
      <w:r>
        <w:rPr>
          <w:rStyle w:val="Strong"/>
          <w:rFonts w:ascii="Times New Roman" w:hAnsi="Times New Roman"/>
          <w:sz w:val="24"/>
          <w:szCs w:val="24"/>
          <w:lang w:val="hr-HR"/>
        </w:rPr>
        <w:t>ћ</w:t>
      </w:r>
      <w:r>
        <w:rPr>
          <w:rStyle w:val="Strong"/>
          <w:rFonts w:ascii="Times New Roman" w:hAnsi="Times New Roman"/>
          <w:sz w:val="24"/>
          <w:szCs w:val="24"/>
          <w:lang w:val="sr-Latn-CS"/>
        </w:rPr>
        <w:t>а</w:t>
      </w:r>
      <w:r w:rsidR="00624799" w:rsidRPr="00C312B3">
        <w:rPr>
          <w:rStyle w:val="Strong"/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Style w:val="Strong"/>
          <w:rFonts w:ascii="Times New Roman" w:hAnsi="Times New Roman"/>
          <w:sz w:val="24"/>
          <w:szCs w:val="24"/>
          <w:lang w:val="sr-Latn-CS"/>
        </w:rPr>
        <w:t>Аласа</w:t>
      </w:r>
      <w:r w:rsidR="00624799" w:rsidRPr="00C312B3">
        <w:rPr>
          <w:rStyle w:val="Strong"/>
          <w:rFonts w:ascii="Times New Roman" w:hAnsi="Times New Roman"/>
          <w:sz w:val="24"/>
          <w:szCs w:val="24"/>
          <w:lang w:val="hr-HR"/>
        </w:rPr>
        <w:t xml:space="preserve"> </w:t>
      </w:r>
      <w:r w:rsidRPr="001A2484">
        <w:rPr>
          <w:rStyle w:val="Strong"/>
          <w:rFonts w:ascii="Times New Roman" w:hAnsi="Times New Roman"/>
          <w:b w:val="0"/>
          <w:sz w:val="24"/>
          <w:szCs w:val="24"/>
          <w:lang w:val="sr-Latn-CS"/>
        </w:rPr>
        <w:t>индустријском</w:t>
      </w:r>
      <w:r w:rsidR="00624799" w:rsidRPr="001A2484">
        <w:rPr>
          <w:rStyle w:val="Strong"/>
          <w:rFonts w:ascii="Times New Roman" w:hAnsi="Times New Roman"/>
          <w:b w:val="0"/>
          <w:sz w:val="24"/>
          <w:szCs w:val="24"/>
          <w:lang w:val="hr-HR"/>
        </w:rPr>
        <w:t xml:space="preserve"> </w:t>
      </w:r>
      <w:r w:rsidRPr="001A2484">
        <w:rPr>
          <w:rStyle w:val="Strong"/>
          <w:rFonts w:ascii="Times New Roman" w:hAnsi="Times New Roman"/>
          <w:b w:val="0"/>
          <w:sz w:val="24"/>
          <w:szCs w:val="24"/>
          <w:lang w:val="sr-Latn-CS"/>
        </w:rPr>
        <w:t>насле</w:t>
      </w:r>
      <w:r w:rsidRPr="001A2484">
        <w:rPr>
          <w:rStyle w:val="Strong"/>
          <w:rFonts w:ascii="Times New Roman" w:hAnsi="Times New Roman"/>
          <w:b w:val="0"/>
          <w:sz w:val="24"/>
          <w:szCs w:val="24"/>
          <w:lang w:val="hr-HR"/>
        </w:rPr>
        <w:t>ђ</w:t>
      </w:r>
      <w:r w:rsidRPr="001A2484">
        <w:rPr>
          <w:rStyle w:val="Strong"/>
          <w:rFonts w:ascii="Times New Roman" w:hAnsi="Times New Roman"/>
          <w:b w:val="0"/>
          <w:sz w:val="24"/>
          <w:szCs w:val="24"/>
          <w:lang w:val="sr-Latn-CS"/>
        </w:rPr>
        <w:t>у</w:t>
      </w:r>
      <w:r w:rsidR="00624799" w:rsidRPr="001A2484">
        <w:rPr>
          <w:rStyle w:val="Strong"/>
          <w:rFonts w:ascii="Times New Roman" w:hAnsi="Times New Roman"/>
          <w:b w:val="0"/>
          <w:sz w:val="24"/>
          <w:szCs w:val="24"/>
          <w:lang w:val="hr-HR"/>
        </w:rPr>
        <w:t xml:space="preserve"> </w:t>
      </w:r>
      <w:r w:rsidRPr="001A2484">
        <w:rPr>
          <w:rStyle w:val="Strong"/>
          <w:rFonts w:ascii="Times New Roman" w:hAnsi="Times New Roman"/>
          <w:b w:val="0"/>
          <w:sz w:val="24"/>
          <w:szCs w:val="24"/>
          <w:lang w:val="sr-Latn-CS"/>
        </w:rPr>
        <w:t>Србије</w:t>
      </w:r>
      <w:r w:rsidR="00624799" w:rsidRPr="00C312B3">
        <w:rPr>
          <w:rStyle w:val="Strong"/>
          <w:rFonts w:ascii="Times New Roman" w:hAnsi="Times New Roman"/>
          <w:sz w:val="24"/>
          <w:szCs w:val="24"/>
          <w:lang w:val="hr-HR"/>
        </w:rPr>
        <w:t>,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обухвата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мултидисциплинарна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 w:rsidR="00FF4B2B">
        <w:rPr>
          <w:rFonts w:ascii="Times New Roman" w:eastAsia="Tarzana-NarrowRegular" w:hAnsi="Times New Roman"/>
          <w:sz w:val="24"/>
          <w:szCs w:val="24"/>
          <w:lang w:val="sr-Cyrl-CS"/>
        </w:rPr>
        <w:t>и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стра</w:t>
      </w:r>
      <w:r>
        <w:rPr>
          <w:rFonts w:ascii="Times New Roman" w:eastAsia="Tarzana-NarrowRegular" w:hAnsi="Times New Roman"/>
          <w:sz w:val="24"/>
          <w:szCs w:val="24"/>
          <w:lang w:val="hr-HR"/>
        </w:rPr>
        <w:t>ж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ивања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њиховог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зна</w:t>
      </w:r>
      <w:r>
        <w:rPr>
          <w:rFonts w:ascii="Times New Roman" w:eastAsia="Tarzana-NarrowRegular" w:hAnsi="Times New Roman"/>
          <w:sz w:val="24"/>
          <w:szCs w:val="24"/>
          <w:lang w:val="hr-HR"/>
        </w:rPr>
        <w:t>ч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аја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(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техни</w:t>
      </w:r>
      <w:r>
        <w:rPr>
          <w:rFonts w:ascii="Times New Roman" w:eastAsia="Tarzana-NarrowRegular" w:hAnsi="Times New Roman"/>
          <w:sz w:val="24"/>
          <w:szCs w:val="24"/>
          <w:lang w:val="hr-HR"/>
        </w:rPr>
        <w:t>ч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ко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>-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техноло</w:t>
      </w:r>
      <w:r>
        <w:rPr>
          <w:rFonts w:ascii="Times New Roman" w:eastAsia="Tarzana-NarrowRegular" w:hAnsi="Times New Roman"/>
          <w:sz w:val="24"/>
          <w:szCs w:val="24"/>
          <w:lang w:val="hr-HR"/>
        </w:rPr>
        <w:t>ш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ког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hr-HR"/>
        </w:rPr>
        <w:t>и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hr-HR"/>
        </w:rPr>
        <w:t>друштвеног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),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у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контексту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и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времену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у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којем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су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arzana-NarrowRegular" w:hAnsi="Times New Roman"/>
          <w:sz w:val="24"/>
          <w:szCs w:val="24"/>
          <w:lang w:val="sr-Latn-CS"/>
        </w:rPr>
        <w:t>настали</w:t>
      </w:r>
      <w:r w:rsidR="00624799" w:rsidRPr="00C312B3">
        <w:rPr>
          <w:rFonts w:ascii="Times New Roman" w:eastAsia="Tarzana-NarrowRegular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складу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са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методологијом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херитологије</w:t>
      </w:r>
      <w:r w:rsidR="00624799" w:rsidRPr="00C312B3">
        <w:rPr>
          <w:rFonts w:ascii="Times New Roman" w:hAnsi="Times New Roman"/>
          <w:sz w:val="24"/>
          <w:szCs w:val="24"/>
          <w:lang w:val="hr-HR"/>
        </w:rPr>
        <w:t>.</w:t>
      </w:r>
    </w:p>
    <w:p w:rsidR="00624799" w:rsidRPr="00DC1162" w:rsidRDefault="00DC1162" w:rsidP="008B1BA5">
      <w:pPr>
        <w:tabs>
          <w:tab w:val="left" w:pos="9071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sr-Latn-CS"/>
        </w:rPr>
      </w:pPr>
      <w:r w:rsidRPr="00DC1162">
        <w:rPr>
          <w:rFonts w:ascii="Times New Roman" w:hAnsi="Times New Roman"/>
          <w:iCs/>
          <w:sz w:val="24"/>
          <w:szCs w:val="24"/>
          <w:lang w:val="sr-Latn-CS"/>
        </w:rPr>
        <w:t>На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стратешком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плану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,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неопходно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је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утврдити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могуће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правце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планирања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,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израде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програма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и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политике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укључивања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у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међународне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мреже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индустријског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iCs/>
          <w:sz w:val="24"/>
          <w:szCs w:val="24"/>
          <w:lang w:val="sr-Latn-CS"/>
        </w:rPr>
        <w:t>наслеђа</w:t>
      </w:r>
      <w:r w:rsidR="00AE77EA" w:rsidRPr="00DC1162">
        <w:rPr>
          <w:rFonts w:ascii="Times New Roman" w:hAnsi="Times New Roman"/>
          <w:iCs/>
          <w:sz w:val="24"/>
          <w:szCs w:val="24"/>
          <w:lang w:val="sr-Cyrl-CS"/>
        </w:rPr>
        <w:t>,</w:t>
      </w:r>
      <w:r w:rsidR="00624799" w:rsidRPr="00DC1162"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како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би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се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знање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о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вредностима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српског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индустријског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наслеђа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и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његових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стваралаца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C1162">
        <w:rPr>
          <w:rFonts w:ascii="Times New Roman" w:hAnsi="Times New Roman"/>
          <w:sz w:val="24"/>
          <w:szCs w:val="24"/>
          <w:lang w:val="sr-Latn-CS"/>
        </w:rPr>
        <w:t>заштитило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на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најоптималнији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начин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C1162">
        <w:rPr>
          <w:rFonts w:ascii="Times New Roman" w:hAnsi="Times New Roman"/>
          <w:sz w:val="24"/>
          <w:szCs w:val="24"/>
          <w:lang w:val="sr-Latn-CS"/>
        </w:rPr>
        <w:t>што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је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и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смисао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херитолошке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праксе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као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делатности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од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јавног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C1162">
        <w:rPr>
          <w:rFonts w:ascii="Times New Roman" w:hAnsi="Times New Roman"/>
          <w:sz w:val="24"/>
          <w:szCs w:val="24"/>
          <w:lang w:val="sr-Latn-CS"/>
        </w:rPr>
        <w:t>интереса</w:t>
      </w:r>
      <w:r w:rsidR="00624799" w:rsidRPr="00DC1162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624799" w:rsidRPr="00624799" w:rsidRDefault="00624799" w:rsidP="008B1BA5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AE77EA" w:rsidRPr="00DC1162" w:rsidRDefault="00786B73" w:rsidP="008B1BA5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C1162">
        <w:rPr>
          <w:rFonts w:ascii="Times New Roman" w:hAnsi="Times New Roman"/>
          <w:b/>
          <w:sz w:val="24"/>
          <w:szCs w:val="24"/>
          <w:lang w:val="sr-Cyrl-CS"/>
        </w:rPr>
        <w:lastRenderedPageBreak/>
        <w:t>3. Полазне хипотезе</w:t>
      </w:r>
    </w:p>
    <w:p w:rsidR="00AE77EA" w:rsidRPr="00DC1162" w:rsidRDefault="00DC1162" w:rsidP="008B1BA5">
      <w:pPr>
        <w:tabs>
          <w:tab w:val="left" w:pos="9071"/>
        </w:tabs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Србији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још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увек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постоји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конзистентан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модел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заштите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стваралаца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као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hr-HR"/>
        </w:rPr>
        <w:t>националног</w:t>
      </w:r>
      <w:r w:rsidR="00AE77EA" w:rsidRPr="00DC1162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hr-HR"/>
        </w:rPr>
        <w:t>блага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нема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развијене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културе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вредновања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прецизних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механизама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валоризације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многим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областима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па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тако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домену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заштите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значајних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доприноса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области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индустријског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наслеђа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Осим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тога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научној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јавности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постоје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диферентна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тумачења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вредности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овог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наслеђа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која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потичу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из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различитих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дисциплина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/>
          <w:sz w:val="24"/>
          <w:szCs w:val="24"/>
          <w:lang w:val="hr-HR"/>
        </w:rPr>
        <w:t>археологија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антропологија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историја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уметности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друге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) </w:t>
      </w:r>
      <w:r>
        <w:rPr>
          <w:rFonts w:ascii="Times New Roman" w:hAnsi="Times New Roman"/>
          <w:sz w:val="24"/>
          <w:szCs w:val="24"/>
          <w:lang w:val="hr-HR"/>
        </w:rPr>
        <w:t>којима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индустријски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развој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није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инхерентна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област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истраживања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Због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тога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је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значајно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заштиту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индустријског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наслеђа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укључе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аспекти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дисциплина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које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развијале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развијају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технологије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индустријске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капацитете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јер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само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мериторно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техничко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>технолошко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вредновање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доприноса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иновација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различитим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сферама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индустрије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може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дати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основу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за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друга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проширена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тумачења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улоге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стваралаца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индустријског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наслеђа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савременом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друштву</w:t>
      </w:r>
      <w:r w:rsidR="00AE77EA" w:rsidRPr="00DC1162">
        <w:rPr>
          <w:rFonts w:ascii="Times New Roman" w:hAnsi="Times New Roman"/>
          <w:sz w:val="24"/>
          <w:szCs w:val="24"/>
          <w:lang w:val="hr-HR"/>
        </w:rPr>
        <w:t>.</w:t>
      </w:r>
    </w:p>
    <w:p w:rsidR="00053AFB" w:rsidRPr="00DC1162" w:rsidRDefault="00DC1162" w:rsidP="008B1BA5">
      <w:pPr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sr-Latn-CS"/>
        </w:rPr>
      </w:pP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Херитоло</w:t>
      </w:r>
      <w:r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>ш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ку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валоризацију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патената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1A2484">
        <w:rPr>
          <w:rStyle w:val="Strong"/>
          <w:rFonts w:ascii="Times New Roman" w:hAnsi="Times New Roman"/>
          <w:sz w:val="24"/>
          <w:szCs w:val="24"/>
          <w:lang w:val="ru-RU"/>
        </w:rPr>
        <w:t>Михаила</w:t>
      </w:r>
      <w:r w:rsidR="00053AFB" w:rsidRPr="001A2484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Pr="001A2484">
        <w:rPr>
          <w:rStyle w:val="Strong"/>
          <w:rFonts w:ascii="Times New Roman" w:hAnsi="Times New Roman"/>
          <w:sz w:val="24"/>
          <w:szCs w:val="24"/>
          <w:lang w:val="ru-RU"/>
        </w:rPr>
        <w:t>Петрови</w:t>
      </w:r>
      <w:r w:rsidRPr="001A2484">
        <w:rPr>
          <w:rStyle w:val="Strong"/>
          <w:rFonts w:ascii="Times New Roman" w:hAnsi="Times New Roman"/>
          <w:sz w:val="24"/>
          <w:szCs w:val="24"/>
          <w:lang w:val="sr-Cyrl-CS"/>
        </w:rPr>
        <w:t>ћ</w:t>
      </w:r>
      <w:r w:rsidRPr="001A2484">
        <w:rPr>
          <w:rStyle w:val="Strong"/>
          <w:rFonts w:ascii="Times New Roman" w:hAnsi="Times New Roman"/>
          <w:sz w:val="24"/>
          <w:szCs w:val="24"/>
          <w:lang w:val="ru-RU"/>
        </w:rPr>
        <w:t>а</w:t>
      </w:r>
      <w:r w:rsidR="00053AFB" w:rsidRPr="001A2484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Pr="001A2484">
        <w:rPr>
          <w:rStyle w:val="Strong"/>
          <w:rFonts w:ascii="Times New Roman" w:hAnsi="Times New Roman"/>
          <w:sz w:val="24"/>
          <w:szCs w:val="24"/>
          <w:lang w:val="ru-RU"/>
        </w:rPr>
        <w:t>Аласа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,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у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домену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индустријског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насле</w:t>
      </w:r>
      <w:r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>ђ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а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Србије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,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могу</w:t>
      </w:r>
      <w:r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>ћ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е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је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дефинисати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у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оквиру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интегралног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ауторског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мултидисциплинарног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DC116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опуса</w:t>
      </w:r>
      <w:r w:rsidR="00053AFB" w:rsidRPr="00DC116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као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заштиту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супстанцијалности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доприноса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истраживању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проблема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конверзије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његовом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нематеријалном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материјалном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аспекту</w:t>
      </w:r>
      <w:r w:rsidR="00053AFB" w:rsidRPr="00DC1162">
        <w:rPr>
          <w:rFonts w:ascii="Times New Roman" w:hAnsi="Times New Roman"/>
          <w:sz w:val="24"/>
          <w:szCs w:val="24"/>
          <w:lang w:val="sr-Latn-CS"/>
        </w:rPr>
        <w:t>.</w:t>
      </w:r>
    </w:p>
    <w:p w:rsidR="00C84BE6" w:rsidRPr="00DC1162" w:rsidRDefault="00C84BE6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53AFB" w:rsidRPr="00B04C65" w:rsidRDefault="00B04C65" w:rsidP="008B1BA5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4. </w:t>
      </w:r>
      <w:r w:rsidR="00786B73" w:rsidRPr="00B04C65">
        <w:rPr>
          <w:rFonts w:ascii="Times New Roman" w:hAnsi="Times New Roman"/>
          <w:b/>
          <w:sz w:val="24"/>
          <w:szCs w:val="24"/>
          <w:lang w:val="ru-RU"/>
        </w:rPr>
        <w:t>Научне м</w:t>
      </w:r>
      <w:r w:rsidR="00D37371" w:rsidRPr="00B04C65">
        <w:rPr>
          <w:rFonts w:ascii="Times New Roman" w:hAnsi="Times New Roman"/>
          <w:b/>
          <w:sz w:val="24"/>
          <w:szCs w:val="24"/>
          <w:lang w:val="ru-RU"/>
        </w:rPr>
        <w:t>етоде истраживања</w:t>
      </w:r>
    </w:p>
    <w:p w:rsidR="007471FA" w:rsidRPr="00EE0D12" w:rsidRDefault="009F7E25" w:rsidP="008B1BA5">
      <w:pPr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EE0D12">
        <w:rPr>
          <w:rFonts w:ascii="Times New Roman" w:hAnsi="Times New Roman"/>
          <w:sz w:val="24"/>
          <w:szCs w:val="24"/>
          <w:lang w:val="ru-RU"/>
        </w:rPr>
        <w:t xml:space="preserve">Мултидисциплинарни карактер проблема који се истражује, циљеви и задаци истраживања, као и сложеност и специфичност предмета истраживања захтевају примену свих фаза методолошких поступака и коришћење различитих метода за постизање научно фундираних резултата. Кандидат </w:t>
      </w:r>
      <w:r w:rsidR="00256C69">
        <w:rPr>
          <w:rFonts w:ascii="Times New Roman" w:hAnsi="Times New Roman"/>
          <w:sz w:val="24"/>
          <w:szCs w:val="24"/>
          <w:lang w:val="sr-Cyrl-CS"/>
        </w:rPr>
        <w:t>Љ</w:t>
      </w:r>
      <w:r w:rsidR="00C12A26" w:rsidRPr="00EE0D12">
        <w:rPr>
          <w:rFonts w:ascii="Times New Roman" w:hAnsi="Times New Roman"/>
          <w:sz w:val="24"/>
          <w:szCs w:val="24"/>
          <w:lang w:val="sr-Cyrl-CS"/>
        </w:rPr>
        <w:t>убинк</w:t>
      </w:r>
      <w:r w:rsidR="00DC1162" w:rsidRPr="00EE0D12">
        <w:rPr>
          <w:rFonts w:ascii="Times New Roman" w:hAnsi="Times New Roman"/>
          <w:sz w:val="24"/>
          <w:szCs w:val="24"/>
          <w:lang w:val="ru-RU"/>
        </w:rPr>
        <w:t>о</w:t>
      </w:r>
      <w:r w:rsidR="00256C69">
        <w:rPr>
          <w:rFonts w:ascii="Times New Roman" w:hAnsi="Times New Roman"/>
          <w:sz w:val="24"/>
          <w:szCs w:val="24"/>
          <w:lang w:val="sr-Cyrl-CS"/>
        </w:rPr>
        <w:t xml:space="preserve"> Јањ</w:t>
      </w:r>
      <w:r w:rsidR="00C12A26" w:rsidRPr="00EE0D12">
        <w:rPr>
          <w:rFonts w:ascii="Times New Roman" w:hAnsi="Times New Roman"/>
          <w:sz w:val="24"/>
          <w:szCs w:val="24"/>
          <w:lang w:val="sr-Cyrl-CS"/>
        </w:rPr>
        <w:t>ушевић</w:t>
      </w:r>
      <w:r w:rsidR="00C12A26" w:rsidRPr="00EE0D1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 xml:space="preserve">предлаже </w:t>
      </w:r>
      <w:r w:rsidR="00C12A26" w:rsidRPr="00EE0D12">
        <w:rPr>
          <w:rFonts w:ascii="Times New Roman" w:hAnsi="Times New Roman"/>
          <w:sz w:val="24"/>
          <w:szCs w:val="24"/>
          <w:lang w:val="ru-RU"/>
        </w:rPr>
        <w:t>методе</w:t>
      </w:r>
      <w:r w:rsidRPr="00EE0D12">
        <w:rPr>
          <w:rFonts w:ascii="Times New Roman" w:hAnsi="Times New Roman"/>
          <w:sz w:val="24"/>
          <w:szCs w:val="24"/>
          <w:lang w:val="ru-RU"/>
        </w:rPr>
        <w:t xml:space="preserve"> као и мера и </w:t>
      </w:r>
      <w:r w:rsidR="00BA6F46" w:rsidRPr="00EE0D12">
        <w:rPr>
          <w:rFonts w:ascii="Times New Roman" w:hAnsi="Times New Roman"/>
          <w:sz w:val="24"/>
          <w:szCs w:val="24"/>
          <w:lang w:val="ru-RU"/>
        </w:rPr>
        <w:t xml:space="preserve">анализе које могу допринети разоткривању научне истине </w:t>
      </w:r>
      <w:r w:rsidR="00C12A26" w:rsidRPr="00EE0D12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DC1162" w:rsidRPr="00EE0D1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патенат</w:t>
      </w:r>
      <w:r w:rsidR="00C12A26" w:rsidRPr="00EE0D12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>има</w:t>
      </w:r>
      <w:r w:rsidR="00C12A26" w:rsidRPr="00EE0D12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DC1162" w:rsidRPr="00EE0D12">
        <w:rPr>
          <w:rStyle w:val="Strong"/>
          <w:rFonts w:ascii="Times New Roman" w:hAnsi="Times New Roman"/>
          <w:sz w:val="24"/>
          <w:szCs w:val="24"/>
          <w:lang w:val="ru-RU"/>
        </w:rPr>
        <w:t>Михаила</w:t>
      </w:r>
      <w:r w:rsidR="00C12A26" w:rsidRPr="00EE0D12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DC1162" w:rsidRPr="00EE0D12">
        <w:rPr>
          <w:rStyle w:val="Strong"/>
          <w:rFonts w:ascii="Times New Roman" w:hAnsi="Times New Roman"/>
          <w:sz w:val="24"/>
          <w:szCs w:val="24"/>
          <w:lang w:val="ru-RU"/>
        </w:rPr>
        <w:t>Петрови</w:t>
      </w:r>
      <w:r w:rsidR="00DC1162" w:rsidRPr="00EE0D12">
        <w:rPr>
          <w:rStyle w:val="Strong"/>
          <w:rFonts w:ascii="Times New Roman" w:hAnsi="Times New Roman"/>
          <w:sz w:val="24"/>
          <w:szCs w:val="24"/>
          <w:lang w:val="sr-Cyrl-CS"/>
        </w:rPr>
        <w:t>ћ</w:t>
      </w:r>
      <w:r w:rsidR="00DC1162" w:rsidRPr="00EE0D12">
        <w:rPr>
          <w:rStyle w:val="Strong"/>
          <w:rFonts w:ascii="Times New Roman" w:hAnsi="Times New Roman"/>
          <w:sz w:val="24"/>
          <w:szCs w:val="24"/>
          <w:lang w:val="ru-RU"/>
        </w:rPr>
        <w:t>а</w:t>
      </w:r>
      <w:r w:rsidR="00C12A26" w:rsidRPr="00EE0D12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DC1162" w:rsidRPr="00EE0D12">
        <w:rPr>
          <w:rStyle w:val="Strong"/>
          <w:rFonts w:ascii="Times New Roman" w:hAnsi="Times New Roman"/>
          <w:sz w:val="24"/>
          <w:szCs w:val="24"/>
          <w:lang w:val="ru-RU"/>
        </w:rPr>
        <w:t>Аласа</w:t>
      </w:r>
      <w:r w:rsidR="00256C69">
        <w:rPr>
          <w:rFonts w:ascii="Times New Roman" w:hAnsi="Times New Roman"/>
          <w:sz w:val="24"/>
          <w:szCs w:val="24"/>
          <w:lang w:val="ru-RU"/>
        </w:rPr>
        <w:t>.</w:t>
      </w:r>
    </w:p>
    <w:p w:rsidR="00B04C65" w:rsidRPr="00EE0D12" w:rsidRDefault="00DC1162" w:rsidP="008B1BA5">
      <w:pPr>
        <w:tabs>
          <w:tab w:val="left" w:pos="9071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EE0D12">
        <w:rPr>
          <w:rFonts w:ascii="Times New Roman" w:hAnsi="Times New Roman"/>
          <w:sz w:val="24"/>
          <w:szCs w:val="24"/>
          <w:lang w:val="ru-RU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истраживању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ће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бити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коришћене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методе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компаративне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анализе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E0D12">
        <w:rPr>
          <w:rFonts w:ascii="Times New Roman" w:hAnsi="Times New Roman"/>
          <w:sz w:val="24"/>
          <w:szCs w:val="24"/>
          <w:lang w:val="ru-RU"/>
        </w:rPr>
        <w:t>истраживања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писаних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и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других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материјалних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извора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E0D12">
        <w:rPr>
          <w:rFonts w:ascii="Times New Roman" w:hAnsi="Times New Roman"/>
          <w:sz w:val="24"/>
          <w:szCs w:val="24"/>
          <w:lang w:val="ru-RU"/>
        </w:rPr>
        <w:t>методе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интерпретације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и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крити</w:t>
      </w:r>
      <w:r w:rsidRPr="00EE0D12">
        <w:rPr>
          <w:rFonts w:ascii="Times New Roman" w:eastAsia="TimesNewRoman" w:hAnsi="Times New Roman"/>
          <w:sz w:val="24"/>
          <w:szCs w:val="24"/>
          <w:lang w:val="ru-RU"/>
        </w:rPr>
        <w:t>ч</w:t>
      </w:r>
      <w:r w:rsidRPr="00EE0D12">
        <w:rPr>
          <w:rFonts w:ascii="Times New Roman" w:hAnsi="Times New Roman"/>
          <w:sz w:val="24"/>
          <w:szCs w:val="24"/>
          <w:lang w:val="ru-RU"/>
        </w:rPr>
        <w:t>ко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>-</w:t>
      </w:r>
      <w:r w:rsidRPr="00EE0D12">
        <w:rPr>
          <w:rFonts w:ascii="Times New Roman" w:hAnsi="Times New Roman"/>
          <w:sz w:val="24"/>
          <w:szCs w:val="24"/>
          <w:lang w:val="ru-RU"/>
        </w:rPr>
        <w:t>аналитичке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проблематизације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E0D12">
        <w:rPr>
          <w:rFonts w:ascii="Times New Roman" w:hAnsi="Times New Roman"/>
          <w:sz w:val="24"/>
          <w:szCs w:val="24"/>
          <w:lang w:val="ru-RU"/>
        </w:rPr>
        <w:t>као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и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историјски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метод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E0D12">
        <w:rPr>
          <w:rFonts w:ascii="Times New Roman" w:hAnsi="Times New Roman"/>
          <w:sz w:val="24"/>
          <w:szCs w:val="24"/>
          <w:lang w:val="ru-RU"/>
        </w:rPr>
        <w:t>и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методе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интегративне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заштите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0D12">
        <w:rPr>
          <w:rFonts w:ascii="Times New Roman" w:hAnsi="Times New Roman"/>
          <w:sz w:val="24"/>
          <w:szCs w:val="24"/>
          <w:lang w:val="ru-RU"/>
        </w:rPr>
        <w:t>наслеђа</w:t>
      </w:r>
      <w:r w:rsidR="00B04C65" w:rsidRPr="00EE0D12">
        <w:rPr>
          <w:rFonts w:ascii="Times New Roman" w:hAnsi="Times New Roman"/>
          <w:sz w:val="24"/>
          <w:szCs w:val="24"/>
          <w:lang w:val="ru-RU"/>
        </w:rPr>
        <w:t>.</w:t>
      </w:r>
    </w:p>
    <w:p w:rsidR="007430F7" w:rsidRPr="00EE0D12" w:rsidRDefault="007430F7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04C65" w:rsidRPr="00EE0D12" w:rsidRDefault="00142BC7" w:rsidP="008B1BA5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E0D12">
        <w:rPr>
          <w:rFonts w:ascii="Times New Roman" w:hAnsi="Times New Roman"/>
          <w:b/>
          <w:sz w:val="24"/>
          <w:szCs w:val="24"/>
          <w:lang w:val="ru-RU"/>
        </w:rPr>
        <w:t>5</w:t>
      </w:r>
      <w:r w:rsidR="00536D38" w:rsidRPr="00EE0D1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EE0D1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86B73" w:rsidRPr="00EE0D12">
        <w:rPr>
          <w:rFonts w:ascii="Times New Roman" w:hAnsi="Times New Roman"/>
          <w:b/>
          <w:sz w:val="24"/>
          <w:szCs w:val="24"/>
          <w:lang w:val="ru-RU"/>
        </w:rPr>
        <w:t xml:space="preserve">Очекивани научни допринос, </w:t>
      </w:r>
      <w:r w:rsidR="00D04E52" w:rsidRPr="00EE0D12">
        <w:rPr>
          <w:rFonts w:ascii="Times New Roman" w:hAnsi="Times New Roman"/>
          <w:b/>
          <w:sz w:val="24"/>
          <w:szCs w:val="24"/>
          <w:lang w:val="ru-RU"/>
        </w:rPr>
        <w:t>оправданост и интердисциплинарност</w:t>
      </w:r>
    </w:p>
    <w:p w:rsidR="00B04C65" w:rsidRPr="00EE0D12" w:rsidRDefault="00B055EE" w:rsidP="008B1BA5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Расветљавање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места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индустријских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патената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овог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научника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српском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индустријском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наслеђу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представља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херитолошки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задатак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који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треба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да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пружи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основу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за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стварање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модела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валоризације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доприноса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стваралаца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нашег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индустријског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наслеђа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као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припадника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националне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али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светске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баштине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домену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индустрије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складу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тим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предмет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истраживања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овом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раду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патенти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које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је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Михаило</w:t>
      </w:r>
      <w:r w:rsidR="00B04C65" w:rsidRPr="00EE0D1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Петровић</w:t>
      </w:r>
      <w:r w:rsidR="00B04C65" w:rsidRPr="00EE0D1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Алас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регистровао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536D38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Француској</w:t>
      </w:r>
      <w:r w:rsidR="00536D38" w:rsidRPr="00EE0D12">
        <w:rPr>
          <w:rFonts w:ascii="Times New Roman" w:hAnsi="Times New Roman"/>
          <w:sz w:val="24"/>
          <w:szCs w:val="24"/>
          <w:lang w:val="sr-Cyrl-CS"/>
        </w:rPr>
        <w:t>,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Великој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Британији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биће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разматрани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контексту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историје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српске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индустрије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као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светског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индустријског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наслеђа</w:t>
      </w:r>
    </w:p>
    <w:p w:rsidR="00B04C65" w:rsidRPr="00EE0D12" w:rsidRDefault="00D82E68" w:rsidP="008B1BA5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>Б</w:t>
      </w:r>
      <w:r w:rsidR="00B055EE">
        <w:rPr>
          <w:rFonts w:ascii="Times New Roman" w:hAnsi="Times New Roman"/>
          <w:sz w:val="24"/>
          <w:szCs w:val="24"/>
          <w:lang w:val="sr-Latn-CS"/>
        </w:rPr>
        <w:t>иће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разматран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проблем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валоризације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ауторских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доприноса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области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индустријског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наслеђа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међународној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пракси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B055EE">
        <w:rPr>
          <w:rFonts w:ascii="Times New Roman" w:hAnsi="Times New Roman"/>
          <w:sz w:val="24"/>
          <w:szCs w:val="24"/>
          <w:lang w:val="sr-Latn-CS"/>
        </w:rPr>
        <w:t>компаративно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са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постојећим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праксама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у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lastRenderedPageBreak/>
        <w:t>Србији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B055EE">
        <w:rPr>
          <w:rFonts w:ascii="Times New Roman" w:hAnsi="Times New Roman"/>
          <w:sz w:val="24"/>
          <w:szCs w:val="24"/>
          <w:lang w:val="sr-Latn-CS"/>
        </w:rPr>
        <w:t>како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би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се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указало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на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проблеме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и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методолошке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изазове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које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намеће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специфичан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sz w:val="24"/>
          <w:szCs w:val="24"/>
          <w:lang w:val="sr-Latn-CS"/>
        </w:rPr>
        <w:t>опус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b/>
          <w:sz w:val="24"/>
          <w:szCs w:val="24"/>
          <w:lang w:val="sr-Latn-CS"/>
        </w:rPr>
        <w:t>Михаила</w:t>
      </w:r>
      <w:r w:rsidR="00B04C65" w:rsidRPr="00EE0D1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b/>
          <w:sz w:val="24"/>
          <w:szCs w:val="24"/>
          <w:lang w:val="sr-Latn-CS"/>
        </w:rPr>
        <w:t>Петровића</w:t>
      </w:r>
      <w:r w:rsidR="00B04C65" w:rsidRPr="00EE0D1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B055EE">
        <w:rPr>
          <w:rFonts w:ascii="Times New Roman" w:hAnsi="Times New Roman"/>
          <w:b/>
          <w:sz w:val="24"/>
          <w:szCs w:val="24"/>
          <w:lang w:val="sr-Latn-CS"/>
        </w:rPr>
        <w:t>Аласа</w:t>
      </w:r>
      <w:r w:rsidR="00B04C65" w:rsidRPr="00EE0D12">
        <w:rPr>
          <w:rFonts w:ascii="Times New Roman" w:hAnsi="Times New Roman"/>
          <w:sz w:val="24"/>
          <w:szCs w:val="24"/>
          <w:lang w:val="sr-Latn-CS"/>
        </w:rPr>
        <w:t>.</w:t>
      </w:r>
    </w:p>
    <w:p w:rsidR="00B04C65" w:rsidRPr="00DC1162" w:rsidRDefault="00B04C65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60A33" w:rsidRPr="00A841F1" w:rsidRDefault="00142BC7" w:rsidP="008B1BA5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="00476726" w:rsidRPr="00A841F1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460A33" w:rsidRPr="00A841F1">
        <w:rPr>
          <w:rFonts w:ascii="Times New Roman" w:hAnsi="Times New Roman"/>
          <w:b/>
          <w:sz w:val="24"/>
          <w:szCs w:val="24"/>
          <w:lang w:val="ru-RU"/>
        </w:rPr>
        <w:t>Закључак и предлог</w:t>
      </w:r>
    </w:p>
    <w:p w:rsidR="00C2227C" w:rsidRPr="00A841F1" w:rsidRDefault="000F6029" w:rsidP="008B1BA5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841F1">
        <w:rPr>
          <w:rFonts w:ascii="Times New Roman" w:hAnsi="Times New Roman"/>
          <w:sz w:val="24"/>
          <w:szCs w:val="24"/>
          <w:lang w:val="ru-RU"/>
        </w:rPr>
        <w:t>Увидом у приложену документацију и образложење теме докторске дисертације, Комис</w:t>
      </w:r>
      <w:r w:rsidR="002740EF" w:rsidRPr="00A841F1">
        <w:rPr>
          <w:rFonts w:ascii="Times New Roman" w:hAnsi="Times New Roman"/>
          <w:sz w:val="24"/>
          <w:szCs w:val="24"/>
          <w:lang w:val="ru-RU"/>
        </w:rPr>
        <w:t>ија је закључила да је кандидат</w:t>
      </w:r>
      <w:r w:rsidRPr="00A841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2BC7">
        <w:rPr>
          <w:rFonts w:ascii="Times New Roman" w:hAnsi="Times New Roman"/>
          <w:sz w:val="24"/>
          <w:szCs w:val="24"/>
          <w:lang w:val="sr-Cyrl-CS"/>
        </w:rPr>
        <w:t>мр Љ</w:t>
      </w:r>
      <w:r w:rsidR="00536D38">
        <w:rPr>
          <w:rFonts w:ascii="Times New Roman" w:hAnsi="Times New Roman"/>
          <w:sz w:val="24"/>
          <w:szCs w:val="24"/>
          <w:lang w:val="sr-Cyrl-CS"/>
        </w:rPr>
        <w:t>убинк</w:t>
      </w:r>
      <w:r w:rsidR="00536D38">
        <w:rPr>
          <w:rFonts w:ascii="Times New Roman" w:hAnsi="Times New Roman"/>
          <w:sz w:val="24"/>
          <w:szCs w:val="24"/>
        </w:rPr>
        <w:t>o</w:t>
      </w:r>
      <w:r w:rsidR="00256C69">
        <w:rPr>
          <w:rFonts w:ascii="Times New Roman" w:hAnsi="Times New Roman"/>
          <w:sz w:val="24"/>
          <w:szCs w:val="24"/>
          <w:lang w:val="sr-Cyrl-CS"/>
        </w:rPr>
        <w:t xml:space="preserve"> Јањ</w:t>
      </w:r>
      <w:r w:rsidR="00536D38">
        <w:rPr>
          <w:rFonts w:ascii="Times New Roman" w:hAnsi="Times New Roman"/>
          <w:sz w:val="24"/>
          <w:szCs w:val="24"/>
          <w:lang w:val="sr-Cyrl-CS"/>
        </w:rPr>
        <w:t>ушевић</w:t>
      </w:r>
      <w:r w:rsidR="00536D38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841F1">
        <w:rPr>
          <w:rFonts w:ascii="Times New Roman" w:hAnsi="Times New Roman"/>
          <w:sz w:val="24"/>
          <w:szCs w:val="24"/>
          <w:lang w:val="ru-RU"/>
        </w:rPr>
        <w:t>стека</w:t>
      </w:r>
      <w:r w:rsidR="002740EF" w:rsidRPr="00A841F1">
        <w:rPr>
          <w:rFonts w:ascii="Times New Roman" w:hAnsi="Times New Roman"/>
          <w:sz w:val="24"/>
          <w:szCs w:val="24"/>
          <w:lang w:val="ru-RU"/>
        </w:rPr>
        <w:t>о</w:t>
      </w:r>
      <w:r w:rsidRPr="00A841F1">
        <w:rPr>
          <w:rFonts w:ascii="Times New Roman" w:hAnsi="Times New Roman"/>
          <w:sz w:val="24"/>
          <w:szCs w:val="24"/>
          <w:lang w:val="ru-RU"/>
        </w:rPr>
        <w:t xml:space="preserve"> законске, стручне и научне услове за израду д</w:t>
      </w:r>
      <w:r w:rsidR="002740EF" w:rsidRPr="00A841F1">
        <w:rPr>
          <w:rFonts w:ascii="Times New Roman" w:hAnsi="Times New Roman"/>
          <w:sz w:val="24"/>
          <w:szCs w:val="24"/>
          <w:lang w:val="ru-RU"/>
        </w:rPr>
        <w:t xml:space="preserve">окторске дисертације. </w:t>
      </w:r>
      <w:r w:rsidR="001F0B81" w:rsidRPr="00A841F1">
        <w:rPr>
          <w:rFonts w:ascii="Times New Roman" w:hAnsi="Times New Roman"/>
          <w:sz w:val="24"/>
          <w:szCs w:val="24"/>
          <w:lang w:val="ru-RU"/>
        </w:rPr>
        <w:t xml:space="preserve">Предложена </w:t>
      </w:r>
      <w:r w:rsidR="00A749B1" w:rsidRPr="00A841F1">
        <w:rPr>
          <w:rFonts w:ascii="Times New Roman" w:hAnsi="Times New Roman"/>
          <w:sz w:val="24"/>
          <w:szCs w:val="24"/>
          <w:lang w:val="ru-RU"/>
        </w:rPr>
        <w:t xml:space="preserve">тема </w:t>
      </w:r>
      <w:r w:rsidR="001F0B81" w:rsidRPr="00A841F1">
        <w:rPr>
          <w:rFonts w:ascii="Times New Roman" w:hAnsi="Times New Roman"/>
          <w:sz w:val="24"/>
          <w:szCs w:val="24"/>
          <w:lang w:val="ru-RU"/>
        </w:rPr>
        <w:t>д</w:t>
      </w:r>
      <w:r w:rsidR="00A749B1" w:rsidRPr="00A841F1">
        <w:rPr>
          <w:rFonts w:ascii="Times New Roman" w:hAnsi="Times New Roman"/>
          <w:sz w:val="24"/>
          <w:szCs w:val="24"/>
          <w:lang w:val="ru-RU"/>
        </w:rPr>
        <w:t>исертације</w:t>
      </w:r>
      <w:r w:rsidR="00460A33" w:rsidRPr="00A841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3FD1" w:rsidRPr="00142BC7">
        <w:rPr>
          <w:rFonts w:ascii="Times New Roman" w:hAnsi="Times New Roman"/>
          <w:sz w:val="24"/>
          <w:szCs w:val="24"/>
          <w:lang w:val="sr-Cyrl-CS"/>
        </w:rPr>
        <w:t>„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ТЕХНОЛОШКО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–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ХЕРИТОЛОШКА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ВАЛОРИЗАЦИЈА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ПАТЕНАТА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МИХАИЛА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ПЕТРОВИЋА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АЛАСА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У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ИНДУСТРИЈСКОМ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И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НАУЧНОМ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НАСЛЕЂУ</w:t>
      </w:r>
      <w:r w:rsidR="00DB3FD1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СРБИЈЕ</w:t>
      </w:r>
      <w:r w:rsidR="00DB3FD1" w:rsidRPr="00142BC7">
        <w:rPr>
          <w:rFonts w:ascii="Times New Roman" w:hAnsi="Times New Roman"/>
          <w:b/>
          <w:bCs/>
          <w:sz w:val="24"/>
          <w:szCs w:val="24"/>
          <w:lang w:val="sr-Cyrl-CS"/>
        </w:rPr>
        <w:t>”</w:t>
      </w:r>
      <w:r w:rsidR="00D048B5" w:rsidRPr="00A841F1">
        <w:rPr>
          <w:rFonts w:ascii="Times New Roman" w:hAnsi="Times New Roman"/>
          <w:sz w:val="24"/>
          <w:szCs w:val="24"/>
          <w:lang w:val="ru-RU"/>
        </w:rPr>
        <w:t xml:space="preserve">, са јасно дефинисаним предметом и циљем, као и оригиналном методологијом истраживања, </w:t>
      </w:r>
      <w:r w:rsidR="006A7079">
        <w:rPr>
          <w:rFonts w:ascii="Times New Roman" w:hAnsi="Times New Roman"/>
          <w:sz w:val="24"/>
          <w:szCs w:val="24"/>
          <w:lang w:val="sr-Cyrl-CS"/>
        </w:rPr>
        <w:t>посвећена је области која је у међународним оквирима мало истраживана, а у Србији представља до сада потпуно неистражено подручје</w:t>
      </w:r>
      <w:r w:rsidR="00E8529B">
        <w:rPr>
          <w:rFonts w:ascii="Times New Roman" w:hAnsi="Times New Roman"/>
          <w:sz w:val="24"/>
          <w:szCs w:val="24"/>
          <w:lang w:val="ru-RU"/>
        </w:rPr>
        <w:t>.</w:t>
      </w:r>
      <w:r w:rsidR="00D048B5" w:rsidRPr="00A841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2E68">
        <w:rPr>
          <w:rFonts w:ascii="Times New Roman" w:hAnsi="Times New Roman"/>
          <w:sz w:val="24"/>
          <w:szCs w:val="24"/>
          <w:lang w:val="ru-RU"/>
        </w:rPr>
        <w:t>Ра</w:t>
      </w:r>
      <w:r w:rsidR="005B2240" w:rsidRPr="00A841F1">
        <w:rPr>
          <w:rFonts w:ascii="Times New Roman" w:hAnsi="Times New Roman"/>
          <w:sz w:val="24"/>
          <w:szCs w:val="24"/>
          <w:lang w:val="ru-RU"/>
        </w:rPr>
        <w:t>д</w:t>
      </w:r>
      <w:r w:rsidR="00D82E68">
        <w:rPr>
          <w:rFonts w:ascii="Times New Roman" w:hAnsi="Times New Roman"/>
          <w:sz w:val="24"/>
          <w:szCs w:val="24"/>
          <w:lang w:val="ru-RU"/>
        </w:rPr>
        <w:t xml:space="preserve"> је</w:t>
      </w:r>
      <w:r w:rsidR="001F0B81" w:rsidRPr="00A841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0A33" w:rsidRPr="00A841F1">
        <w:rPr>
          <w:rFonts w:ascii="Times New Roman" w:hAnsi="Times New Roman"/>
          <w:sz w:val="24"/>
          <w:szCs w:val="24"/>
          <w:lang w:val="ru-RU"/>
        </w:rPr>
        <w:t xml:space="preserve">мултидисциплинаран и пионирски приступ проблематици </w:t>
      </w:r>
      <w:r w:rsidR="006A7079">
        <w:rPr>
          <w:rFonts w:ascii="Times New Roman" w:hAnsi="Times New Roman"/>
          <w:sz w:val="24"/>
          <w:szCs w:val="24"/>
          <w:lang w:val="sr-Cyrl-CS"/>
        </w:rPr>
        <w:t>која са становишта историје науке, к</w:t>
      </w:r>
      <w:r w:rsidR="00BB1B8D">
        <w:rPr>
          <w:rFonts w:ascii="Times New Roman" w:hAnsi="Times New Roman"/>
          <w:sz w:val="24"/>
          <w:szCs w:val="24"/>
          <w:lang w:val="sr-Cyrl-CS"/>
        </w:rPr>
        <w:t>ао и са становишта херитологије</w:t>
      </w:r>
      <w:r w:rsidR="006A7079">
        <w:rPr>
          <w:rFonts w:ascii="Times New Roman" w:hAnsi="Times New Roman"/>
          <w:sz w:val="24"/>
          <w:szCs w:val="24"/>
          <w:lang w:val="sr-Cyrl-CS"/>
        </w:rPr>
        <w:t xml:space="preserve"> представља деликатан задатак за истраживача, управо због разнородних академских тумачења доприноса наш</w:t>
      </w:r>
      <w:r w:rsidR="00142BC7">
        <w:rPr>
          <w:rFonts w:ascii="Times New Roman" w:hAnsi="Times New Roman"/>
          <w:sz w:val="24"/>
          <w:szCs w:val="24"/>
          <w:lang w:val="sr-Cyrl-CS"/>
        </w:rPr>
        <w:t>ем</w:t>
      </w:r>
      <w:r w:rsidR="006A7079">
        <w:rPr>
          <w:rFonts w:ascii="Times New Roman" w:hAnsi="Times New Roman"/>
          <w:sz w:val="24"/>
          <w:szCs w:val="24"/>
          <w:lang w:val="sr-Cyrl-CS"/>
        </w:rPr>
        <w:t xml:space="preserve"> научном и индустријском наслеђу. Овако деликатан задатак, међутим, нужан је корак у херитолошкој валоризацији, који је неопходно предузети да би се заштитило наше наслеђе, а потом и укључило у светску индустријску баштину</w:t>
      </w:r>
      <w:r w:rsidR="002965C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740EF" w:rsidRPr="00A841F1" w:rsidRDefault="002740EF" w:rsidP="008B1BA5">
      <w:pPr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A841F1">
        <w:rPr>
          <w:rFonts w:ascii="Times New Roman" w:hAnsi="Times New Roman"/>
          <w:sz w:val="24"/>
          <w:szCs w:val="24"/>
          <w:lang w:val="ru-RU"/>
        </w:rPr>
        <w:t xml:space="preserve">На основу изнетих чињеница, Комисија предлаже </w:t>
      </w:r>
      <w:r w:rsidR="00BF6301" w:rsidRPr="00A841F1">
        <w:rPr>
          <w:rFonts w:ascii="Times New Roman" w:hAnsi="Times New Roman"/>
          <w:sz w:val="24"/>
          <w:szCs w:val="24"/>
          <w:lang w:val="ru-RU"/>
        </w:rPr>
        <w:t>Већу за студије при Универзитету</w:t>
      </w:r>
      <w:r w:rsidRPr="00A841F1">
        <w:rPr>
          <w:rFonts w:ascii="Times New Roman" w:hAnsi="Times New Roman"/>
          <w:sz w:val="24"/>
          <w:szCs w:val="24"/>
          <w:lang w:val="ru-RU"/>
        </w:rPr>
        <w:t xml:space="preserve"> да </w:t>
      </w:r>
      <w:r w:rsidR="00BF6301" w:rsidRPr="00A841F1">
        <w:rPr>
          <w:rFonts w:ascii="Times New Roman" w:hAnsi="Times New Roman"/>
          <w:sz w:val="24"/>
          <w:szCs w:val="24"/>
          <w:lang w:val="ru-RU"/>
        </w:rPr>
        <w:t xml:space="preserve">кандидату </w:t>
      </w:r>
      <w:r w:rsidR="00142BC7">
        <w:rPr>
          <w:rFonts w:ascii="Times New Roman" w:hAnsi="Times New Roman"/>
          <w:sz w:val="24"/>
          <w:szCs w:val="24"/>
          <w:lang w:val="sr-Cyrl-CS"/>
        </w:rPr>
        <w:t>мр Љ</w:t>
      </w:r>
      <w:r w:rsidR="00256C69">
        <w:rPr>
          <w:rFonts w:ascii="Times New Roman" w:hAnsi="Times New Roman"/>
          <w:sz w:val="24"/>
          <w:szCs w:val="24"/>
          <w:lang w:val="sr-Cyrl-CS"/>
        </w:rPr>
        <w:t>убинку Јању</w:t>
      </w:r>
      <w:r w:rsidR="00E8529B">
        <w:rPr>
          <w:rFonts w:ascii="Times New Roman" w:hAnsi="Times New Roman"/>
          <w:sz w:val="24"/>
          <w:szCs w:val="24"/>
          <w:lang w:val="sr-Cyrl-CS"/>
        </w:rPr>
        <w:t>шевићу</w:t>
      </w:r>
      <w:r w:rsidR="00E8529B" w:rsidRPr="004047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841F1">
        <w:rPr>
          <w:rFonts w:ascii="Times New Roman" w:hAnsi="Times New Roman"/>
          <w:sz w:val="24"/>
          <w:szCs w:val="24"/>
          <w:lang w:val="ru-RU"/>
        </w:rPr>
        <w:t>одобри израду до</w:t>
      </w:r>
      <w:r w:rsidR="00BF6301" w:rsidRPr="00A841F1">
        <w:rPr>
          <w:rFonts w:ascii="Times New Roman" w:hAnsi="Times New Roman"/>
          <w:sz w:val="24"/>
          <w:szCs w:val="24"/>
          <w:lang w:val="ru-RU"/>
        </w:rPr>
        <w:t>кторске дисертације под називом</w:t>
      </w:r>
      <w:r w:rsidRPr="00A841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29B" w:rsidRPr="00DB3FD1">
        <w:rPr>
          <w:rFonts w:ascii="Times New Roman" w:hAnsi="Times New Roman"/>
          <w:sz w:val="24"/>
          <w:szCs w:val="24"/>
          <w:lang w:val="sr-Latn-CS"/>
        </w:rPr>
        <w:t>„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ТЕХНОЛОШКО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–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ХЕРИТОЛОШКА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ВАЛОРИЗАЦИЈА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ПАТЕНАТА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МИХАИЛА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ПЕТРОВИЋА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АЛАСА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У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ИНДУСТРИЈСКОМ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И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НАУЧНОМ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НАСЛЕЂУ</w:t>
      </w:r>
      <w:r w:rsidR="00E8529B" w:rsidRPr="00142BC7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 </w:t>
      </w:r>
      <w:r w:rsidR="00142BC7" w:rsidRPr="00142BC7">
        <w:rPr>
          <w:rStyle w:val="Strong"/>
          <w:rFonts w:ascii="Times New Roman" w:hAnsi="Times New Roman"/>
          <w:sz w:val="24"/>
          <w:szCs w:val="24"/>
          <w:lang w:val="sr-Cyrl-CS"/>
        </w:rPr>
        <w:t>СРБИЈЕ</w:t>
      </w:r>
      <w:r w:rsidR="00E8529B" w:rsidRPr="00DB3FD1">
        <w:rPr>
          <w:rFonts w:ascii="Times New Roman" w:hAnsi="Times New Roman"/>
          <w:b/>
          <w:bCs/>
          <w:sz w:val="24"/>
          <w:szCs w:val="24"/>
          <w:lang w:val="sr-Latn-CS"/>
        </w:rPr>
        <w:t>”</w:t>
      </w:r>
      <w:r w:rsidR="00E8529B">
        <w:rPr>
          <w:rFonts w:ascii="Times New Roman" w:hAnsi="Times New Roman"/>
          <w:sz w:val="24"/>
          <w:szCs w:val="24"/>
          <w:lang w:val="ru-RU"/>
        </w:rPr>
        <w:t>.</w:t>
      </w:r>
    </w:p>
    <w:p w:rsidR="002740EF" w:rsidRDefault="002740EF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6AE6" w:rsidRDefault="00A86AE6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6AE6" w:rsidRDefault="00A86AE6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6AE6" w:rsidRDefault="00A86AE6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6AE6" w:rsidRDefault="00A86AE6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6AE6" w:rsidRPr="00A841F1" w:rsidRDefault="00A86AE6" w:rsidP="008B1BA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740EF" w:rsidRDefault="0097036C" w:rsidP="002740E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Београду, 24</w:t>
      </w:r>
      <w:r w:rsidR="00723C2B">
        <w:rPr>
          <w:rFonts w:ascii="Times New Roman" w:hAnsi="Times New Roman"/>
          <w:sz w:val="24"/>
          <w:szCs w:val="24"/>
          <w:lang w:val="ru-RU"/>
        </w:rPr>
        <w:t>. децембар</w:t>
      </w:r>
      <w:r w:rsidR="002740EF" w:rsidRPr="00A841F1">
        <w:rPr>
          <w:rFonts w:ascii="Times New Roman" w:hAnsi="Times New Roman"/>
          <w:sz w:val="24"/>
          <w:szCs w:val="24"/>
          <w:lang w:val="ru-RU"/>
        </w:rPr>
        <w:t xml:space="preserve"> 2014.                                                         </w:t>
      </w:r>
    </w:p>
    <w:p w:rsidR="00723C2B" w:rsidRDefault="00723C2B" w:rsidP="002740EF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3C2B" w:rsidRDefault="00723C2B" w:rsidP="002740EF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86BEE" w:rsidRDefault="00D86BEE" w:rsidP="00463CC8">
      <w:pPr>
        <w:ind w:right="569" w:firstLine="4536"/>
        <w:jc w:val="both"/>
        <w:rPr>
          <w:lang w:val="sr-Cyrl-CS"/>
        </w:rPr>
      </w:pPr>
    </w:p>
    <w:p w:rsidR="00B01E7C" w:rsidRPr="00B01E7C" w:rsidRDefault="00B01E7C" w:rsidP="00B01E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010150" cy="8229600"/>
            <wp:effectExtent l="19050" t="0" r="0" b="0"/>
            <wp:docPr id="1" name="Picture 0" descr="POTP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PISI.jpg"/>
                    <pic:cNvPicPr/>
                  </pic:nvPicPr>
                  <pic:blipFill>
                    <a:blip r:embed="rId7"/>
                    <a:srcRect l="29231" t="7180" r="11113" b="2141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E7C" w:rsidRPr="00B01E7C" w:rsidSect="00A841F1"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rzana-Narrow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D7D"/>
    <w:multiLevelType w:val="hybridMultilevel"/>
    <w:tmpl w:val="CFD81BDC"/>
    <w:lvl w:ilvl="0" w:tplc="C59EC284">
      <w:start w:val="1"/>
      <w:numFmt w:val="decimal"/>
      <w:lvlText w:val="%1."/>
      <w:lvlJc w:val="left"/>
      <w:pPr>
        <w:ind w:left="59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687" w:hanging="360"/>
      </w:pPr>
    </w:lvl>
    <w:lvl w:ilvl="2" w:tplc="0409001B" w:tentative="1">
      <w:start w:val="1"/>
      <w:numFmt w:val="lowerRoman"/>
      <w:lvlText w:val="%3."/>
      <w:lvlJc w:val="right"/>
      <w:pPr>
        <w:ind w:left="7407" w:hanging="180"/>
      </w:pPr>
    </w:lvl>
    <w:lvl w:ilvl="3" w:tplc="0409000F" w:tentative="1">
      <w:start w:val="1"/>
      <w:numFmt w:val="decimal"/>
      <w:lvlText w:val="%4."/>
      <w:lvlJc w:val="left"/>
      <w:pPr>
        <w:ind w:left="8127" w:hanging="360"/>
      </w:pPr>
    </w:lvl>
    <w:lvl w:ilvl="4" w:tplc="04090019" w:tentative="1">
      <w:start w:val="1"/>
      <w:numFmt w:val="lowerLetter"/>
      <w:lvlText w:val="%5."/>
      <w:lvlJc w:val="left"/>
      <w:pPr>
        <w:ind w:left="8847" w:hanging="360"/>
      </w:pPr>
    </w:lvl>
    <w:lvl w:ilvl="5" w:tplc="0409001B" w:tentative="1">
      <w:start w:val="1"/>
      <w:numFmt w:val="lowerRoman"/>
      <w:lvlText w:val="%6."/>
      <w:lvlJc w:val="right"/>
      <w:pPr>
        <w:ind w:left="9567" w:hanging="180"/>
      </w:pPr>
    </w:lvl>
    <w:lvl w:ilvl="6" w:tplc="0409000F" w:tentative="1">
      <w:start w:val="1"/>
      <w:numFmt w:val="decimal"/>
      <w:lvlText w:val="%7."/>
      <w:lvlJc w:val="left"/>
      <w:pPr>
        <w:ind w:left="10287" w:hanging="360"/>
      </w:pPr>
    </w:lvl>
    <w:lvl w:ilvl="7" w:tplc="04090019" w:tentative="1">
      <w:start w:val="1"/>
      <w:numFmt w:val="lowerLetter"/>
      <w:lvlText w:val="%8."/>
      <w:lvlJc w:val="left"/>
      <w:pPr>
        <w:ind w:left="11007" w:hanging="360"/>
      </w:pPr>
    </w:lvl>
    <w:lvl w:ilvl="8" w:tplc="0409001B" w:tentative="1">
      <w:start w:val="1"/>
      <w:numFmt w:val="lowerRoman"/>
      <w:lvlText w:val="%9."/>
      <w:lvlJc w:val="right"/>
      <w:pPr>
        <w:ind w:left="11727" w:hanging="180"/>
      </w:pPr>
    </w:lvl>
  </w:abstractNum>
  <w:abstractNum w:abstractNumId="1">
    <w:nsid w:val="05DC7D17"/>
    <w:multiLevelType w:val="hybridMultilevel"/>
    <w:tmpl w:val="2402A41A"/>
    <w:lvl w:ilvl="0" w:tplc="27F2F69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F1004C"/>
    <w:multiLevelType w:val="hybridMultilevel"/>
    <w:tmpl w:val="59D6EEBC"/>
    <w:lvl w:ilvl="0" w:tplc="2DD00B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B61D7A"/>
    <w:multiLevelType w:val="hybridMultilevel"/>
    <w:tmpl w:val="E3EC72A0"/>
    <w:lvl w:ilvl="0" w:tplc="DE667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B650FC"/>
    <w:multiLevelType w:val="hybridMultilevel"/>
    <w:tmpl w:val="CFD81BDC"/>
    <w:lvl w:ilvl="0" w:tplc="C59EC284">
      <w:start w:val="1"/>
      <w:numFmt w:val="decimal"/>
      <w:lvlText w:val="%1."/>
      <w:lvlJc w:val="left"/>
      <w:pPr>
        <w:ind w:left="59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687" w:hanging="360"/>
      </w:pPr>
    </w:lvl>
    <w:lvl w:ilvl="2" w:tplc="0409001B" w:tentative="1">
      <w:start w:val="1"/>
      <w:numFmt w:val="lowerRoman"/>
      <w:lvlText w:val="%3."/>
      <w:lvlJc w:val="right"/>
      <w:pPr>
        <w:ind w:left="7407" w:hanging="180"/>
      </w:pPr>
    </w:lvl>
    <w:lvl w:ilvl="3" w:tplc="0409000F" w:tentative="1">
      <w:start w:val="1"/>
      <w:numFmt w:val="decimal"/>
      <w:lvlText w:val="%4."/>
      <w:lvlJc w:val="left"/>
      <w:pPr>
        <w:ind w:left="8127" w:hanging="360"/>
      </w:pPr>
    </w:lvl>
    <w:lvl w:ilvl="4" w:tplc="04090019" w:tentative="1">
      <w:start w:val="1"/>
      <w:numFmt w:val="lowerLetter"/>
      <w:lvlText w:val="%5."/>
      <w:lvlJc w:val="left"/>
      <w:pPr>
        <w:ind w:left="8847" w:hanging="360"/>
      </w:pPr>
    </w:lvl>
    <w:lvl w:ilvl="5" w:tplc="0409001B" w:tentative="1">
      <w:start w:val="1"/>
      <w:numFmt w:val="lowerRoman"/>
      <w:lvlText w:val="%6."/>
      <w:lvlJc w:val="right"/>
      <w:pPr>
        <w:ind w:left="9567" w:hanging="180"/>
      </w:pPr>
    </w:lvl>
    <w:lvl w:ilvl="6" w:tplc="0409000F" w:tentative="1">
      <w:start w:val="1"/>
      <w:numFmt w:val="decimal"/>
      <w:lvlText w:val="%7."/>
      <w:lvlJc w:val="left"/>
      <w:pPr>
        <w:ind w:left="10287" w:hanging="360"/>
      </w:pPr>
    </w:lvl>
    <w:lvl w:ilvl="7" w:tplc="04090019" w:tentative="1">
      <w:start w:val="1"/>
      <w:numFmt w:val="lowerLetter"/>
      <w:lvlText w:val="%8."/>
      <w:lvlJc w:val="left"/>
      <w:pPr>
        <w:ind w:left="11007" w:hanging="360"/>
      </w:pPr>
    </w:lvl>
    <w:lvl w:ilvl="8" w:tplc="0409001B" w:tentative="1">
      <w:start w:val="1"/>
      <w:numFmt w:val="lowerRoman"/>
      <w:lvlText w:val="%9."/>
      <w:lvlJc w:val="right"/>
      <w:pPr>
        <w:ind w:left="11727" w:hanging="180"/>
      </w:pPr>
    </w:lvl>
  </w:abstractNum>
  <w:abstractNum w:abstractNumId="5">
    <w:nsid w:val="14500163"/>
    <w:multiLevelType w:val="hybridMultilevel"/>
    <w:tmpl w:val="91A4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95FA9"/>
    <w:multiLevelType w:val="hybridMultilevel"/>
    <w:tmpl w:val="3EA47680"/>
    <w:lvl w:ilvl="0" w:tplc="6FB4A90A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00207EB"/>
    <w:multiLevelType w:val="hybridMultilevel"/>
    <w:tmpl w:val="38BCD378"/>
    <w:lvl w:ilvl="0" w:tplc="30929D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668A8"/>
    <w:multiLevelType w:val="hybridMultilevel"/>
    <w:tmpl w:val="F6D4ED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1F3B8D"/>
    <w:multiLevelType w:val="hybridMultilevel"/>
    <w:tmpl w:val="A4E6B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56665"/>
    <w:multiLevelType w:val="hybridMultilevel"/>
    <w:tmpl w:val="90BE410C"/>
    <w:lvl w:ilvl="0" w:tplc="B54221F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5256ECB"/>
    <w:multiLevelType w:val="hybridMultilevel"/>
    <w:tmpl w:val="CFD81BDC"/>
    <w:lvl w:ilvl="0" w:tplc="C59EC284">
      <w:start w:val="1"/>
      <w:numFmt w:val="decimal"/>
      <w:lvlText w:val="%1."/>
      <w:lvlJc w:val="left"/>
      <w:pPr>
        <w:ind w:left="59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687" w:hanging="360"/>
      </w:pPr>
    </w:lvl>
    <w:lvl w:ilvl="2" w:tplc="0409001B" w:tentative="1">
      <w:start w:val="1"/>
      <w:numFmt w:val="lowerRoman"/>
      <w:lvlText w:val="%3."/>
      <w:lvlJc w:val="right"/>
      <w:pPr>
        <w:ind w:left="7407" w:hanging="180"/>
      </w:pPr>
    </w:lvl>
    <w:lvl w:ilvl="3" w:tplc="0409000F" w:tentative="1">
      <w:start w:val="1"/>
      <w:numFmt w:val="decimal"/>
      <w:lvlText w:val="%4."/>
      <w:lvlJc w:val="left"/>
      <w:pPr>
        <w:ind w:left="8127" w:hanging="360"/>
      </w:pPr>
    </w:lvl>
    <w:lvl w:ilvl="4" w:tplc="04090019" w:tentative="1">
      <w:start w:val="1"/>
      <w:numFmt w:val="lowerLetter"/>
      <w:lvlText w:val="%5."/>
      <w:lvlJc w:val="left"/>
      <w:pPr>
        <w:ind w:left="8847" w:hanging="360"/>
      </w:pPr>
    </w:lvl>
    <w:lvl w:ilvl="5" w:tplc="0409001B" w:tentative="1">
      <w:start w:val="1"/>
      <w:numFmt w:val="lowerRoman"/>
      <w:lvlText w:val="%6."/>
      <w:lvlJc w:val="right"/>
      <w:pPr>
        <w:ind w:left="9567" w:hanging="180"/>
      </w:pPr>
    </w:lvl>
    <w:lvl w:ilvl="6" w:tplc="0409000F" w:tentative="1">
      <w:start w:val="1"/>
      <w:numFmt w:val="decimal"/>
      <w:lvlText w:val="%7."/>
      <w:lvlJc w:val="left"/>
      <w:pPr>
        <w:ind w:left="10287" w:hanging="360"/>
      </w:pPr>
    </w:lvl>
    <w:lvl w:ilvl="7" w:tplc="04090019" w:tentative="1">
      <w:start w:val="1"/>
      <w:numFmt w:val="lowerLetter"/>
      <w:lvlText w:val="%8."/>
      <w:lvlJc w:val="left"/>
      <w:pPr>
        <w:ind w:left="11007" w:hanging="360"/>
      </w:pPr>
    </w:lvl>
    <w:lvl w:ilvl="8" w:tplc="0409001B" w:tentative="1">
      <w:start w:val="1"/>
      <w:numFmt w:val="lowerRoman"/>
      <w:lvlText w:val="%9."/>
      <w:lvlJc w:val="right"/>
      <w:pPr>
        <w:ind w:left="11727" w:hanging="180"/>
      </w:pPr>
    </w:lvl>
  </w:abstractNum>
  <w:abstractNum w:abstractNumId="12">
    <w:nsid w:val="47670B28"/>
    <w:multiLevelType w:val="hybridMultilevel"/>
    <w:tmpl w:val="5D562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B81CD7"/>
    <w:multiLevelType w:val="hybridMultilevel"/>
    <w:tmpl w:val="1BA4A204"/>
    <w:lvl w:ilvl="0" w:tplc="BA08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4F48F3"/>
    <w:multiLevelType w:val="hybridMultilevel"/>
    <w:tmpl w:val="D012BA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B3058"/>
    <w:multiLevelType w:val="hybridMultilevel"/>
    <w:tmpl w:val="5654610C"/>
    <w:lvl w:ilvl="0" w:tplc="823EF7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6276AB"/>
    <w:multiLevelType w:val="hybridMultilevel"/>
    <w:tmpl w:val="CFD81BDC"/>
    <w:lvl w:ilvl="0" w:tplc="C59EC284">
      <w:start w:val="1"/>
      <w:numFmt w:val="decimal"/>
      <w:lvlText w:val="%1."/>
      <w:lvlJc w:val="left"/>
      <w:pPr>
        <w:ind w:left="59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687" w:hanging="360"/>
      </w:pPr>
    </w:lvl>
    <w:lvl w:ilvl="2" w:tplc="0409001B" w:tentative="1">
      <w:start w:val="1"/>
      <w:numFmt w:val="lowerRoman"/>
      <w:lvlText w:val="%3."/>
      <w:lvlJc w:val="right"/>
      <w:pPr>
        <w:ind w:left="7407" w:hanging="180"/>
      </w:pPr>
    </w:lvl>
    <w:lvl w:ilvl="3" w:tplc="0409000F" w:tentative="1">
      <w:start w:val="1"/>
      <w:numFmt w:val="decimal"/>
      <w:lvlText w:val="%4."/>
      <w:lvlJc w:val="left"/>
      <w:pPr>
        <w:ind w:left="8127" w:hanging="360"/>
      </w:pPr>
    </w:lvl>
    <w:lvl w:ilvl="4" w:tplc="04090019" w:tentative="1">
      <w:start w:val="1"/>
      <w:numFmt w:val="lowerLetter"/>
      <w:lvlText w:val="%5."/>
      <w:lvlJc w:val="left"/>
      <w:pPr>
        <w:ind w:left="8847" w:hanging="360"/>
      </w:pPr>
    </w:lvl>
    <w:lvl w:ilvl="5" w:tplc="0409001B" w:tentative="1">
      <w:start w:val="1"/>
      <w:numFmt w:val="lowerRoman"/>
      <w:lvlText w:val="%6."/>
      <w:lvlJc w:val="right"/>
      <w:pPr>
        <w:ind w:left="9567" w:hanging="180"/>
      </w:pPr>
    </w:lvl>
    <w:lvl w:ilvl="6" w:tplc="0409000F" w:tentative="1">
      <w:start w:val="1"/>
      <w:numFmt w:val="decimal"/>
      <w:lvlText w:val="%7."/>
      <w:lvlJc w:val="left"/>
      <w:pPr>
        <w:ind w:left="10287" w:hanging="360"/>
      </w:pPr>
    </w:lvl>
    <w:lvl w:ilvl="7" w:tplc="04090019" w:tentative="1">
      <w:start w:val="1"/>
      <w:numFmt w:val="lowerLetter"/>
      <w:lvlText w:val="%8."/>
      <w:lvlJc w:val="left"/>
      <w:pPr>
        <w:ind w:left="11007" w:hanging="360"/>
      </w:pPr>
    </w:lvl>
    <w:lvl w:ilvl="8" w:tplc="0409001B" w:tentative="1">
      <w:start w:val="1"/>
      <w:numFmt w:val="lowerRoman"/>
      <w:lvlText w:val="%9."/>
      <w:lvlJc w:val="right"/>
      <w:pPr>
        <w:ind w:left="11727" w:hanging="180"/>
      </w:pPr>
    </w:lvl>
  </w:abstractNum>
  <w:abstractNum w:abstractNumId="17">
    <w:nsid w:val="5C587461"/>
    <w:multiLevelType w:val="hybridMultilevel"/>
    <w:tmpl w:val="CFD81BDC"/>
    <w:lvl w:ilvl="0" w:tplc="C59EC284">
      <w:start w:val="1"/>
      <w:numFmt w:val="decimal"/>
      <w:lvlText w:val="%1."/>
      <w:lvlJc w:val="left"/>
      <w:pPr>
        <w:ind w:left="59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687" w:hanging="360"/>
      </w:pPr>
    </w:lvl>
    <w:lvl w:ilvl="2" w:tplc="0409001B" w:tentative="1">
      <w:start w:val="1"/>
      <w:numFmt w:val="lowerRoman"/>
      <w:lvlText w:val="%3."/>
      <w:lvlJc w:val="right"/>
      <w:pPr>
        <w:ind w:left="7407" w:hanging="180"/>
      </w:pPr>
    </w:lvl>
    <w:lvl w:ilvl="3" w:tplc="0409000F" w:tentative="1">
      <w:start w:val="1"/>
      <w:numFmt w:val="decimal"/>
      <w:lvlText w:val="%4."/>
      <w:lvlJc w:val="left"/>
      <w:pPr>
        <w:ind w:left="8127" w:hanging="360"/>
      </w:pPr>
    </w:lvl>
    <w:lvl w:ilvl="4" w:tplc="04090019" w:tentative="1">
      <w:start w:val="1"/>
      <w:numFmt w:val="lowerLetter"/>
      <w:lvlText w:val="%5."/>
      <w:lvlJc w:val="left"/>
      <w:pPr>
        <w:ind w:left="8847" w:hanging="360"/>
      </w:pPr>
    </w:lvl>
    <w:lvl w:ilvl="5" w:tplc="0409001B" w:tentative="1">
      <w:start w:val="1"/>
      <w:numFmt w:val="lowerRoman"/>
      <w:lvlText w:val="%6."/>
      <w:lvlJc w:val="right"/>
      <w:pPr>
        <w:ind w:left="9567" w:hanging="180"/>
      </w:pPr>
    </w:lvl>
    <w:lvl w:ilvl="6" w:tplc="0409000F" w:tentative="1">
      <w:start w:val="1"/>
      <w:numFmt w:val="decimal"/>
      <w:lvlText w:val="%7."/>
      <w:lvlJc w:val="left"/>
      <w:pPr>
        <w:ind w:left="10287" w:hanging="360"/>
      </w:pPr>
    </w:lvl>
    <w:lvl w:ilvl="7" w:tplc="04090019" w:tentative="1">
      <w:start w:val="1"/>
      <w:numFmt w:val="lowerLetter"/>
      <w:lvlText w:val="%8."/>
      <w:lvlJc w:val="left"/>
      <w:pPr>
        <w:ind w:left="11007" w:hanging="360"/>
      </w:pPr>
    </w:lvl>
    <w:lvl w:ilvl="8" w:tplc="0409001B" w:tentative="1">
      <w:start w:val="1"/>
      <w:numFmt w:val="lowerRoman"/>
      <w:lvlText w:val="%9."/>
      <w:lvlJc w:val="right"/>
      <w:pPr>
        <w:ind w:left="11727" w:hanging="180"/>
      </w:pPr>
    </w:lvl>
  </w:abstractNum>
  <w:abstractNum w:abstractNumId="18">
    <w:nsid w:val="60601F35"/>
    <w:multiLevelType w:val="hybridMultilevel"/>
    <w:tmpl w:val="CFD81BDC"/>
    <w:lvl w:ilvl="0" w:tplc="C59EC284">
      <w:start w:val="1"/>
      <w:numFmt w:val="decimal"/>
      <w:lvlText w:val="%1."/>
      <w:lvlJc w:val="left"/>
      <w:pPr>
        <w:ind w:left="59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687" w:hanging="360"/>
      </w:pPr>
    </w:lvl>
    <w:lvl w:ilvl="2" w:tplc="0409001B" w:tentative="1">
      <w:start w:val="1"/>
      <w:numFmt w:val="lowerRoman"/>
      <w:lvlText w:val="%3."/>
      <w:lvlJc w:val="right"/>
      <w:pPr>
        <w:ind w:left="7407" w:hanging="180"/>
      </w:pPr>
    </w:lvl>
    <w:lvl w:ilvl="3" w:tplc="0409000F" w:tentative="1">
      <w:start w:val="1"/>
      <w:numFmt w:val="decimal"/>
      <w:lvlText w:val="%4."/>
      <w:lvlJc w:val="left"/>
      <w:pPr>
        <w:ind w:left="8127" w:hanging="360"/>
      </w:pPr>
    </w:lvl>
    <w:lvl w:ilvl="4" w:tplc="04090019" w:tentative="1">
      <w:start w:val="1"/>
      <w:numFmt w:val="lowerLetter"/>
      <w:lvlText w:val="%5."/>
      <w:lvlJc w:val="left"/>
      <w:pPr>
        <w:ind w:left="8847" w:hanging="360"/>
      </w:pPr>
    </w:lvl>
    <w:lvl w:ilvl="5" w:tplc="0409001B" w:tentative="1">
      <w:start w:val="1"/>
      <w:numFmt w:val="lowerRoman"/>
      <w:lvlText w:val="%6."/>
      <w:lvlJc w:val="right"/>
      <w:pPr>
        <w:ind w:left="9567" w:hanging="180"/>
      </w:pPr>
    </w:lvl>
    <w:lvl w:ilvl="6" w:tplc="0409000F" w:tentative="1">
      <w:start w:val="1"/>
      <w:numFmt w:val="decimal"/>
      <w:lvlText w:val="%7."/>
      <w:lvlJc w:val="left"/>
      <w:pPr>
        <w:ind w:left="10287" w:hanging="360"/>
      </w:pPr>
    </w:lvl>
    <w:lvl w:ilvl="7" w:tplc="04090019" w:tentative="1">
      <w:start w:val="1"/>
      <w:numFmt w:val="lowerLetter"/>
      <w:lvlText w:val="%8."/>
      <w:lvlJc w:val="left"/>
      <w:pPr>
        <w:ind w:left="11007" w:hanging="360"/>
      </w:pPr>
    </w:lvl>
    <w:lvl w:ilvl="8" w:tplc="0409001B" w:tentative="1">
      <w:start w:val="1"/>
      <w:numFmt w:val="lowerRoman"/>
      <w:lvlText w:val="%9."/>
      <w:lvlJc w:val="right"/>
      <w:pPr>
        <w:ind w:left="11727" w:hanging="180"/>
      </w:pPr>
    </w:lvl>
  </w:abstractNum>
  <w:abstractNum w:abstractNumId="19">
    <w:nsid w:val="6290716C"/>
    <w:multiLevelType w:val="hybridMultilevel"/>
    <w:tmpl w:val="E5404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E03540"/>
    <w:multiLevelType w:val="hybridMultilevel"/>
    <w:tmpl w:val="FCACD8A4"/>
    <w:lvl w:ilvl="0" w:tplc="B32418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D360420"/>
    <w:multiLevelType w:val="hybridMultilevel"/>
    <w:tmpl w:val="BE463470"/>
    <w:lvl w:ilvl="0" w:tplc="B8785B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A54D28"/>
    <w:multiLevelType w:val="hybridMultilevel"/>
    <w:tmpl w:val="61EC3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21"/>
  </w:num>
  <w:num w:numId="8">
    <w:abstractNumId w:val="22"/>
  </w:num>
  <w:num w:numId="9">
    <w:abstractNumId w:val="15"/>
  </w:num>
  <w:num w:numId="10">
    <w:abstractNumId w:val="10"/>
  </w:num>
  <w:num w:numId="11">
    <w:abstractNumId w:val="6"/>
  </w:num>
  <w:num w:numId="12">
    <w:abstractNumId w:val="20"/>
  </w:num>
  <w:num w:numId="13">
    <w:abstractNumId w:val="7"/>
  </w:num>
  <w:num w:numId="14">
    <w:abstractNumId w:val="1"/>
  </w:num>
  <w:num w:numId="15">
    <w:abstractNumId w:val="2"/>
  </w:num>
  <w:num w:numId="16">
    <w:abstractNumId w:val="3"/>
  </w:num>
  <w:num w:numId="17">
    <w:abstractNumId w:val="13"/>
  </w:num>
  <w:num w:numId="18">
    <w:abstractNumId w:val="11"/>
  </w:num>
  <w:num w:numId="19">
    <w:abstractNumId w:val="0"/>
  </w:num>
  <w:num w:numId="20">
    <w:abstractNumId w:val="18"/>
  </w:num>
  <w:num w:numId="21">
    <w:abstractNumId w:val="4"/>
  </w:num>
  <w:num w:numId="22">
    <w:abstractNumId w:val="1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5C51AA"/>
    <w:rsid w:val="00043373"/>
    <w:rsid w:val="00053AFB"/>
    <w:rsid w:val="0005460C"/>
    <w:rsid w:val="00070F6C"/>
    <w:rsid w:val="00076288"/>
    <w:rsid w:val="000770FB"/>
    <w:rsid w:val="000809BF"/>
    <w:rsid w:val="00085FCE"/>
    <w:rsid w:val="000A6351"/>
    <w:rsid w:val="000F3262"/>
    <w:rsid w:val="000F6029"/>
    <w:rsid w:val="00100BFE"/>
    <w:rsid w:val="00103D5C"/>
    <w:rsid w:val="00122802"/>
    <w:rsid w:val="00142BC7"/>
    <w:rsid w:val="0016754A"/>
    <w:rsid w:val="001678E5"/>
    <w:rsid w:val="001A2484"/>
    <w:rsid w:val="001B2C6A"/>
    <w:rsid w:val="001E42B7"/>
    <w:rsid w:val="001F0B81"/>
    <w:rsid w:val="00235DB3"/>
    <w:rsid w:val="002453E0"/>
    <w:rsid w:val="0025440D"/>
    <w:rsid w:val="00254BF2"/>
    <w:rsid w:val="00256C69"/>
    <w:rsid w:val="00261E3D"/>
    <w:rsid w:val="00272C46"/>
    <w:rsid w:val="002740EF"/>
    <w:rsid w:val="002863A2"/>
    <w:rsid w:val="00286DE8"/>
    <w:rsid w:val="0029565C"/>
    <w:rsid w:val="002965C1"/>
    <w:rsid w:val="002A735A"/>
    <w:rsid w:val="002D7CB1"/>
    <w:rsid w:val="00304631"/>
    <w:rsid w:val="00335A84"/>
    <w:rsid w:val="00357C92"/>
    <w:rsid w:val="003A3900"/>
    <w:rsid w:val="003B19C3"/>
    <w:rsid w:val="003C191C"/>
    <w:rsid w:val="004047A0"/>
    <w:rsid w:val="00460A33"/>
    <w:rsid w:val="00463CC8"/>
    <w:rsid w:val="00476726"/>
    <w:rsid w:val="004B2CBD"/>
    <w:rsid w:val="004B59A0"/>
    <w:rsid w:val="004C13D6"/>
    <w:rsid w:val="004D4CDB"/>
    <w:rsid w:val="0053331D"/>
    <w:rsid w:val="00536D38"/>
    <w:rsid w:val="00550C5D"/>
    <w:rsid w:val="00564467"/>
    <w:rsid w:val="005876CD"/>
    <w:rsid w:val="005A33ED"/>
    <w:rsid w:val="005B2240"/>
    <w:rsid w:val="005B2528"/>
    <w:rsid w:val="005C51AA"/>
    <w:rsid w:val="005D6DD8"/>
    <w:rsid w:val="005F3D97"/>
    <w:rsid w:val="006034BA"/>
    <w:rsid w:val="00604F9D"/>
    <w:rsid w:val="00605385"/>
    <w:rsid w:val="00613DE5"/>
    <w:rsid w:val="006167E5"/>
    <w:rsid w:val="00620AB3"/>
    <w:rsid w:val="00624799"/>
    <w:rsid w:val="0063639C"/>
    <w:rsid w:val="00665C41"/>
    <w:rsid w:val="006A7079"/>
    <w:rsid w:val="006F07C0"/>
    <w:rsid w:val="006F18BC"/>
    <w:rsid w:val="00702419"/>
    <w:rsid w:val="0071568A"/>
    <w:rsid w:val="007156FC"/>
    <w:rsid w:val="00723C2B"/>
    <w:rsid w:val="00723FD8"/>
    <w:rsid w:val="007430F7"/>
    <w:rsid w:val="007471FA"/>
    <w:rsid w:val="00785B98"/>
    <w:rsid w:val="00786B73"/>
    <w:rsid w:val="007A2979"/>
    <w:rsid w:val="007B64C7"/>
    <w:rsid w:val="007C1243"/>
    <w:rsid w:val="007E5B03"/>
    <w:rsid w:val="007E5E6C"/>
    <w:rsid w:val="0081152A"/>
    <w:rsid w:val="00826699"/>
    <w:rsid w:val="00837E8B"/>
    <w:rsid w:val="008465C6"/>
    <w:rsid w:val="00884B1D"/>
    <w:rsid w:val="008A148C"/>
    <w:rsid w:val="008A6F2B"/>
    <w:rsid w:val="008B1BA5"/>
    <w:rsid w:val="008B6455"/>
    <w:rsid w:val="0097036C"/>
    <w:rsid w:val="00990970"/>
    <w:rsid w:val="00992447"/>
    <w:rsid w:val="00992D5A"/>
    <w:rsid w:val="009D1E5D"/>
    <w:rsid w:val="009D27E6"/>
    <w:rsid w:val="009F7E25"/>
    <w:rsid w:val="00A004AC"/>
    <w:rsid w:val="00A06A9F"/>
    <w:rsid w:val="00A20CBF"/>
    <w:rsid w:val="00A34781"/>
    <w:rsid w:val="00A52836"/>
    <w:rsid w:val="00A63AF8"/>
    <w:rsid w:val="00A749B1"/>
    <w:rsid w:val="00A841F1"/>
    <w:rsid w:val="00A84CF1"/>
    <w:rsid w:val="00A86AE6"/>
    <w:rsid w:val="00A955F2"/>
    <w:rsid w:val="00AA4B25"/>
    <w:rsid w:val="00AB004F"/>
    <w:rsid w:val="00AD358E"/>
    <w:rsid w:val="00AE77EA"/>
    <w:rsid w:val="00B01E7C"/>
    <w:rsid w:val="00B04C65"/>
    <w:rsid w:val="00B055EE"/>
    <w:rsid w:val="00B52707"/>
    <w:rsid w:val="00B550C1"/>
    <w:rsid w:val="00B62168"/>
    <w:rsid w:val="00B80018"/>
    <w:rsid w:val="00B8741C"/>
    <w:rsid w:val="00BA2AB5"/>
    <w:rsid w:val="00BA6F46"/>
    <w:rsid w:val="00BB1B8D"/>
    <w:rsid w:val="00BD68EC"/>
    <w:rsid w:val="00BF6301"/>
    <w:rsid w:val="00C069D0"/>
    <w:rsid w:val="00C12A26"/>
    <w:rsid w:val="00C14AF5"/>
    <w:rsid w:val="00C157BF"/>
    <w:rsid w:val="00C2227C"/>
    <w:rsid w:val="00C312B3"/>
    <w:rsid w:val="00C37563"/>
    <w:rsid w:val="00C415FA"/>
    <w:rsid w:val="00C53DB6"/>
    <w:rsid w:val="00C54B93"/>
    <w:rsid w:val="00C73D47"/>
    <w:rsid w:val="00C8158C"/>
    <w:rsid w:val="00C84BE6"/>
    <w:rsid w:val="00CC5C24"/>
    <w:rsid w:val="00CD1874"/>
    <w:rsid w:val="00D045F0"/>
    <w:rsid w:val="00D048B5"/>
    <w:rsid w:val="00D04E52"/>
    <w:rsid w:val="00D33225"/>
    <w:rsid w:val="00D37371"/>
    <w:rsid w:val="00D6388E"/>
    <w:rsid w:val="00D709DF"/>
    <w:rsid w:val="00D82E68"/>
    <w:rsid w:val="00D85C1F"/>
    <w:rsid w:val="00D86BEE"/>
    <w:rsid w:val="00DB3FD1"/>
    <w:rsid w:val="00DC1162"/>
    <w:rsid w:val="00DC3119"/>
    <w:rsid w:val="00DC43C0"/>
    <w:rsid w:val="00E22441"/>
    <w:rsid w:val="00E263D7"/>
    <w:rsid w:val="00E3357D"/>
    <w:rsid w:val="00E47840"/>
    <w:rsid w:val="00E512C3"/>
    <w:rsid w:val="00E72828"/>
    <w:rsid w:val="00E8529B"/>
    <w:rsid w:val="00E91C5D"/>
    <w:rsid w:val="00ED70B1"/>
    <w:rsid w:val="00ED7A63"/>
    <w:rsid w:val="00EE0D12"/>
    <w:rsid w:val="00F162CB"/>
    <w:rsid w:val="00F44F6C"/>
    <w:rsid w:val="00F50DE0"/>
    <w:rsid w:val="00F679B9"/>
    <w:rsid w:val="00FF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1A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C1243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vlaka1">
    <w:name w:val="Uvlaka 1"/>
    <w:basedOn w:val="Normal"/>
    <w:rsid w:val="000F6029"/>
    <w:pPr>
      <w:tabs>
        <w:tab w:val="left" w:pos="720"/>
        <w:tab w:val="left" w:pos="1134"/>
        <w:tab w:val="left" w:pos="1701"/>
      </w:tabs>
      <w:overflowPunct w:val="0"/>
      <w:autoSpaceDE w:val="0"/>
      <w:autoSpaceDN w:val="0"/>
      <w:adjustRightInd w:val="0"/>
      <w:spacing w:before="60" w:after="0" w:line="240" w:lineRule="exact"/>
      <w:ind w:left="890" w:hanging="170"/>
      <w:jc w:val="both"/>
      <w:textAlignment w:val="baseline"/>
    </w:pPr>
    <w:rPr>
      <w:rFonts w:ascii="CTimesRoman" w:eastAsia="Times New Roman" w:hAnsi="CTimesRoman"/>
      <w:noProof/>
      <w:szCs w:val="20"/>
    </w:rPr>
  </w:style>
  <w:style w:type="character" w:styleId="Strong">
    <w:name w:val="Strong"/>
    <w:basedOn w:val="DefaultParagraphFont"/>
    <w:uiPriority w:val="22"/>
    <w:qFormat/>
    <w:rsid w:val="007C124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C1243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6F07C0"/>
    <w:pPr>
      <w:spacing w:after="120" w:line="240" w:lineRule="auto"/>
      <w:ind w:left="720" w:hanging="357"/>
      <w:contextualSpacing/>
      <w:jc w:val="both"/>
    </w:pPr>
    <w:rPr>
      <w:noProof/>
      <w:lang w:val="sr-Latn-CS"/>
    </w:rPr>
  </w:style>
  <w:style w:type="character" w:customStyle="1" w:styleId="yshortcuts">
    <w:name w:val="yshortcuts"/>
    <w:basedOn w:val="DefaultParagraphFont"/>
    <w:rsid w:val="006F07C0"/>
  </w:style>
  <w:style w:type="character" w:styleId="Hyperlink">
    <w:name w:val="Hyperlink"/>
    <w:basedOn w:val="DefaultParagraphFont"/>
    <w:rsid w:val="006F07C0"/>
    <w:rPr>
      <w:color w:val="0000FF"/>
      <w:u w:val="single"/>
    </w:rPr>
  </w:style>
  <w:style w:type="character" w:customStyle="1" w:styleId="yiv1625898348hps">
    <w:name w:val="yiv1625898348hps"/>
    <w:basedOn w:val="DefaultParagraphFont"/>
    <w:rsid w:val="006F07C0"/>
  </w:style>
  <w:style w:type="paragraph" w:customStyle="1" w:styleId="AutoriiAdrese">
    <w:name w:val="Autori i Adrese"/>
    <w:basedOn w:val="Normal"/>
    <w:rsid w:val="006F07C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sr-Latn-CS" w:eastAsia="ar-SA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-mg5.mail.yahoo.com/neo/CD/elementi/rad/3-1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F37E-239F-42D4-AD64-1F3E9056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2074</Words>
  <Characters>13393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ВЕЋУ ЗА СТУДИЈЕ ПРИ УНИВЕРЗИТЕТУ У БЕОГРАДУ</vt:lpstr>
    </vt:vector>
  </TitlesOfParts>
  <Company>Microsoft Corporation</Company>
  <LinksUpToDate>false</LinksUpToDate>
  <CharactersWithSpaces>15437</CharactersWithSpaces>
  <SharedDoc>false</SharedDoc>
  <HLinks>
    <vt:vector size="6" baseType="variant">
      <vt:variant>
        <vt:i4>5374041</vt:i4>
      </vt:variant>
      <vt:variant>
        <vt:i4>0</vt:i4>
      </vt:variant>
      <vt:variant>
        <vt:i4>0</vt:i4>
      </vt:variant>
      <vt:variant>
        <vt:i4>5</vt:i4>
      </vt:variant>
      <vt:variant>
        <vt:lpwstr>http://us-mg5.mail.yahoo.com/neo/CD/elementi/rad/3-12.pdf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ВЕЋУ ЗА СТУДИЈЕ ПРИ УНИВЕРЗИТЕТУ У БЕОГРАДУ</dc:title>
  <dc:subject/>
  <dc:creator>ilija</dc:creator>
  <cp:keywords/>
  <cp:lastModifiedBy>User3</cp:lastModifiedBy>
  <cp:revision>28</cp:revision>
  <cp:lastPrinted>2014-11-24T11:44:00Z</cp:lastPrinted>
  <dcterms:created xsi:type="dcterms:W3CDTF">2014-11-13T10:29:00Z</dcterms:created>
  <dcterms:modified xsi:type="dcterms:W3CDTF">2014-11-24T11:47:00Z</dcterms:modified>
</cp:coreProperties>
</file>